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CF9" w:rsidRPr="00C87CF9" w:rsidRDefault="00C87CF9" w:rsidP="00C87CF9">
      <w:pPr>
        <w:spacing w:line="240" w:lineRule="auto"/>
        <w:jc w:val="right"/>
        <w:rPr>
          <w:rFonts w:ascii="Times New Roman" w:eastAsia="Times New Roman" w:hAnsi="Times New Roman" w:cs="Times New Roman"/>
          <w:sz w:val="26"/>
          <w:szCs w:val="26"/>
          <w:lang w:eastAsia="ru-RU"/>
        </w:rPr>
      </w:pPr>
      <w:r w:rsidRPr="00C87CF9">
        <w:rPr>
          <w:rFonts w:ascii="Times New Roman" w:eastAsia="Times New Roman" w:hAnsi="Times New Roman" w:cs="Times New Roman"/>
          <w:sz w:val="26"/>
          <w:szCs w:val="26"/>
          <w:lang w:eastAsia="ru-RU"/>
        </w:rPr>
        <w:t>Утвержден</w:t>
      </w:r>
    </w:p>
    <w:p w:rsidR="00C87CF9" w:rsidRDefault="00C87CF9" w:rsidP="00C87CF9">
      <w:pPr>
        <w:spacing w:line="240" w:lineRule="auto"/>
        <w:jc w:val="right"/>
        <w:rPr>
          <w:rFonts w:ascii="Times New Roman" w:eastAsia="Times New Roman" w:hAnsi="Times New Roman" w:cs="Times New Roman"/>
          <w:sz w:val="26"/>
          <w:szCs w:val="26"/>
          <w:lang w:eastAsia="ru-RU"/>
        </w:rPr>
      </w:pPr>
      <w:r w:rsidRPr="00C87CF9">
        <w:rPr>
          <w:rFonts w:ascii="Times New Roman" w:eastAsia="Times New Roman" w:hAnsi="Times New Roman" w:cs="Times New Roman"/>
          <w:sz w:val="26"/>
          <w:szCs w:val="26"/>
          <w:lang w:eastAsia="ru-RU"/>
        </w:rPr>
        <w:t xml:space="preserve">Постановлением Администрации </w:t>
      </w:r>
    </w:p>
    <w:p w:rsidR="00C87CF9" w:rsidRPr="00C87CF9" w:rsidRDefault="00C87CF9" w:rsidP="00C87CF9">
      <w:pPr>
        <w:spacing w:line="240" w:lineRule="auto"/>
        <w:jc w:val="right"/>
        <w:rPr>
          <w:rFonts w:ascii="Times New Roman" w:eastAsia="Times New Roman" w:hAnsi="Times New Roman" w:cs="Times New Roman"/>
          <w:sz w:val="26"/>
          <w:szCs w:val="26"/>
          <w:lang w:eastAsia="ru-RU"/>
        </w:rPr>
      </w:pPr>
      <w:r w:rsidRPr="00C87CF9">
        <w:rPr>
          <w:rFonts w:ascii="Times New Roman" w:eastAsia="Times New Roman" w:hAnsi="Times New Roman" w:cs="Times New Roman"/>
          <w:sz w:val="26"/>
          <w:szCs w:val="26"/>
          <w:lang w:eastAsia="ru-RU"/>
        </w:rPr>
        <w:t>Городского округа Подольск</w:t>
      </w:r>
    </w:p>
    <w:p w:rsidR="00C87CF9" w:rsidRPr="00C87CF9" w:rsidRDefault="00C87CF9" w:rsidP="00C87CF9">
      <w:pPr>
        <w:spacing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C87CF9">
        <w:rPr>
          <w:rFonts w:ascii="Times New Roman" w:eastAsia="Times New Roman" w:hAnsi="Times New Roman" w:cs="Times New Roman"/>
          <w:sz w:val="26"/>
          <w:szCs w:val="26"/>
          <w:lang w:eastAsia="ru-RU"/>
        </w:rPr>
        <w:t>т 16.05.2017 № 618-П</w:t>
      </w:r>
    </w:p>
    <w:p w:rsidR="00C87CF9" w:rsidRDefault="00C87CF9" w:rsidP="00DA2E7B">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DA2E7B" w:rsidRPr="00185DCB" w:rsidRDefault="00EB19F0" w:rsidP="00DA2E7B">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185DCB">
        <w:rPr>
          <w:rFonts w:ascii="Times New Roman" w:eastAsia="Times New Roman" w:hAnsi="Times New Roman" w:cs="Times New Roman"/>
          <w:b/>
          <w:sz w:val="28"/>
          <w:szCs w:val="28"/>
          <w:lang w:eastAsia="ru-RU"/>
        </w:rPr>
        <w:t>А</w:t>
      </w:r>
      <w:r w:rsidR="00DA2E7B" w:rsidRPr="00185DCB">
        <w:rPr>
          <w:rFonts w:ascii="Times New Roman" w:eastAsia="Times New Roman" w:hAnsi="Times New Roman" w:cs="Times New Roman"/>
          <w:b/>
          <w:sz w:val="28"/>
          <w:szCs w:val="28"/>
          <w:lang w:eastAsia="ru-RU"/>
        </w:rPr>
        <w:t>дминистративный регламент</w:t>
      </w:r>
    </w:p>
    <w:p w:rsidR="00DA2E7B" w:rsidRPr="00185DCB" w:rsidRDefault="00185DCB" w:rsidP="00DA2E7B">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DA2E7B" w:rsidRPr="00185DCB">
        <w:rPr>
          <w:rFonts w:ascii="Times New Roman" w:eastAsia="Times New Roman" w:hAnsi="Times New Roman" w:cs="Times New Roman"/>
          <w:b/>
          <w:sz w:val="28"/>
          <w:szCs w:val="28"/>
          <w:lang w:eastAsia="ru-RU"/>
        </w:rPr>
        <w:t xml:space="preserve">редоставления муниципальной услуги по выдаче выписок из реестра </w:t>
      </w:r>
      <w:bookmarkStart w:id="0" w:name="_GoBack"/>
      <w:bookmarkEnd w:id="0"/>
      <w:r w:rsidR="00DA2E7B" w:rsidRPr="00185DCB">
        <w:rPr>
          <w:rFonts w:ascii="Times New Roman" w:eastAsia="Times New Roman" w:hAnsi="Times New Roman" w:cs="Times New Roman"/>
          <w:b/>
          <w:sz w:val="28"/>
          <w:szCs w:val="28"/>
          <w:lang w:eastAsia="ru-RU"/>
        </w:rPr>
        <w:t>муниципального имущества</w:t>
      </w:r>
      <w:r>
        <w:rPr>
          <w:rFonts w:ascii="Times New Roman" w:eastAsia="Times New Roman" w:hAnsi="Times New Roman" w:cs="Times New Roman"/>
          <w:b/>
          <w:sz w:val="28"/>
          <w:szCs w:val="28"/>
          <w:lang w:eastAsia="ru-RU"/>
        </w:rPr>
        <w:t>»</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Список разделов</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         </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Раздел </w:t>
      </w:r>
      <w:r w:rsidRPr="00DA2E7B">
        <w:rPr>
          <w:rFonts w:ascii="Times New Roman" w:eastAsia="Times New Roman" w:hAnsi="Times New Roman" w:cs="Times New Roman"/>
          <w:sz w:val="24"/>
          <w:szCs w:val="24"/>
          <w:lang w:val="en-US" w:eastAsia="ru-RU"/>
        </w:rPr>
        <w:t>I</w:t>
      </w:r>
      <w:r w:rsidRPr="00DA2E7B">
        <w:rPr>
          <w:rFonts w:ascii="Times New Roman" w:eastAsia="Times New Roman" w:hAnsi="Times New Roman" w:cs="Times New Roman"/>
          <w:sz w:val="24"/>
          <w:szCs w:val="24"/>
          <w:lang w:eastAsia="ru-RU"/>
        </w:rPr>
        <w:t>. Общие положения</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 Предмет регулирования Администрати</w:t>
      </w:r>
      <w:r w:rsidR="00EB19F0">
        <w:rPr>
          <w:rFonts w:ascii="Times New Roman" w:eastAsia="Times New Roman" w:hAnsi="Times New Roman" w:cs="Times New Roman"/>
          <w:sz w:val="24"/>
          <w:szCs w:val="24"/>
          <w:lang w:eastAsia="ru-RU"/>
        </w:rPr>
        <w:t>в</w:t>
      </w:r>
      <w:r w:rsidRPr="00DA2E7B">
        <w:rPr>
          <w:rFonts w:ascii="Times New Roman" w:eastAsia="Times New Roman" w:hAnsi="Times New Roman" w:cs="Times New Roman"/>
          <w:sz w:val="24"/>
          <w:szCs w:val="24"/>
          <w:lang w:eastAsia="ru-RU"/>
        </w:rPr>
        <w:t>ного регламента</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2.Лица, имеющие право на получение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3. Требования к порядку информирования о порядке предоставления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Раздел </w:t>
      </w:r>
      <w:r w:rsidRPr="00DA2E7B">
        <w:rPr>
          <w:rFonts w:ascii="Times New Roman" w:eastAsia="Times New Roman" w:hAnsi="Times New Roman" w:cs="Times New Roman"/>
          <w:sz w:val="24"/>
          <w:szCs w:val="24"/>
          <w:lang w:val="en-US" w:eastAsia="ru-RU"/>
        </w:rPr>
        <w:t>II</w:t>
      </w:r>
      <w:r w:rsidRPr="00DA2E7B">
        <w:rPr>
          <w:rFonts w:ascii="Times New Roman" w:eastAsia="Times New Roman" w:hAnsi="Times New Roman" w:cs="Times New Roman"/>
          <w:sz w:val="24"/>
          <w:szCs w:val="24"/>
          <w:lang w:eastAsia="ru-RU"/>
        </w:rPr>
        <w:t>. Стандарт предоставления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4.Наименование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5.Правовые основания предоставления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6.Органы и организации, участвующие в оказании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7. Основания для обращения и результат предоставления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 Срок предоставления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9. Исчерпывающий перечень документов, необходимых для предоставления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10. Исчерпывающий перечень документов, необходимых для предоставления Муниципальной услуги, которые находятся в распоряжении Органов власти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11.Стоимость предоставления Муниципальной услуги для Заявителя</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12.Исчерпывающий перечень оснований для отказа в предоставлении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13.Исчерпывающий перечень оснований для отказа в приеме документов, необходимых для предоставления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14. Перечень услуг, необходимых и обязательных для предоставления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15. Способы представления Заявителем документов, необходимых для предоставления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16. Способы получения Заявителем результатов предоставления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17. Срок регистрации Заявления</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18. Максимальный срок ожидания в очереди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19. Требования к помещениям, в которых предоставляется Муниципальная услуга</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20. Показатели доступности и качества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21. Требования организации предоставления Муниципальной услуги в электронной форме</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22. Требования к организации предоставления Муниципальной услуги в МФЦ</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Раздел </w:t>
      </w:r>
      <w:r w:rsidRPr="00DA2E7B">
        <w:rPr>
          <w:rFonts w:ascii="Times New Roman" w:eastAsia="Times New Roman" w:hAnsi="Times New Roman" w:cs="Times New Roman"/>
          <w:sz w:val="24"/>
          <w:szCs w:val="24"/>
          <w:lang w:val="en-US" w:eastAsia="ru-RU"/>
        </w:rPr>
        <w:t>III</w:t>
      </w:r>
      <w:r w:rsidRPr="00DA2E7B">
        <w:rPr>
          <w:rFonts w:ascii="Times New Roman" w:eastAsia="Times New Roman" w:hAnsi="Times New Roman" w:cs="Times New Roman"/>
          <w:sz w:val="24"/>
          <w:szCs w:val="24"/>
          <w:lang w:eastAsia="ru-RU"/>
        </w:rPr>
        <w:t>. Состав, последовательность и сроки выполнения административных процедур, требования к порядку их выполнения</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23. Состав, последовательность и сроки выполнения административных процедур при предоставлении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Раздел IV. Порядок и формы контроля за исполнением Администрат</w:t>
      </w:r>
      <w:r w:rsidR="00EB19F0">
        <w:rPr>
          <w:rFonts w:ascii="Times New Roman" w:eastAsia="Times New Roman" w:hAnsi="Times New Roman" w:cs="Times New Roman"/>
          <w:sz w:val="24"/>
          <w:szCs w:val="24"/>
          <w:lang w:eastAsia="ru-RU"/>
        </w:rPr>
        <w:t>и</w:t>
      </w:r>
      <w:r w:rsidRPr="00DA2E7B">
        <w:rPr>
          <w:rFonts w:ascii="Times New Roman" w:eastAsia="Times New Roman" w:hAnsi="Times New Roman" w:cs="Times New Roman"/>
          <w:sz w:val="24"/>
          <w:szCs w:val="24"/>
          <w:lang w:eastAsia="ru-RU"/>
        </w:rPr>
        <w:t>вного регламента</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24. Порядок осуществления текущего контроля за соблюдением</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25. Порядок и периодичность осуществления Текущего контроля полноты и качества предоставления Муниципальной </w:t>
      </w:r>
      <w:proofErr w:type="gramStart"/>
      <w:r w:rsidRPr="00DA2E7B">
        <w:rPr>
          <w:rFonts w:ascii="Times New Roman" w:eastAsia="Times New Roman" w:hAnsi="Times New Roman" w:cs="Times New Roman"/>
          <w:sz w:val="24"/>
          <w:szCs w:val="24"/>
          <w:lang w:eastAsia="ru-RU"/>
        </w:rPr>
        <w:t>услуги  и</w:t>
      </w:r>
      <w:proofErr w:type="gramEnd"/>
      <w:r w:rsidRPr="00DA2E7B">
        <w:rPr>
          <w:rFonts w:ascii="Times New Roman" w:eastAsia="Times New Roman" w:hAnsi="Times New Roman" w:cs="Times New Roman"/>
          <w:sz w:val="24"/>
          <w:szCs w:val="24"/>
          <w:lang w:eastAsia="ru-RU"/>
        </w:rPr>
        <w:t xml:space="preserve"> Контроля за соблюдением порядка предоставления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26. Ответственность должностных лиц, муниципальных служащих и работников </w:t>
      </w:r>
      <w:r w:rsidR="00EB19F0">
        <w:rPr>
          <w:rFonts w:ascii="Times New Roman" w:eastAsia="Times New Roman" w:hAnsi="Times New Roman" w:cs="Times New Roman"/>
          <w:sz w:val="24"/>
          <w:szCs w:val="24"/>
          <w:lang w:eastAsia="ru-RU"/>
        </w:rPr>
        <w:t>Комитет</w:t>
      </w:r>
      <w:r w:rsidR="00DA561E">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w:t>
      </w:r>
      <w:proofErr w:type="gramStart"/>
      <w:r w:rsidR="00EB19F0">
        <w:rPr>
          <w:rFonts w:ascii="Times New Roman" w:eastAsia="Times New Roman" w:hAnsi="Times New Roman" w:cs="Times New Roman"/>
          <w:sz w:val="24"/>
          <w:szCs w:val="24"/>
          <w:lang w:eastAsia="ru-RU"/>
        </w:rPr>
        <w:t xml:space="preserve">Подольск </w:t>
      </w:r>
      <w:r w:rsidRPr="00DA2E7B">
        <w:rPr>
          <w:rFonts w:ascii="Times New Roman" w:eastAsia="Times New Roman" w:hAnsi="Times New Roman" w:cs="Times New Roman"/>
          <w:sz w:val="24"/>
          <w:szCs w:val="24"/>
          <w:lang w:eastAsia="ru-RU"/>
        </w:rPr>
        <w:t xml:space="preserve"> за</w:t>
      </w:r>
      <w:proofErr w:type="gramEnd"/>
      <w:r w:rsidRPr="00DA2E7B">
        <w:rPr>
          <w:rFonts w:ascii="Times New Roman" w:eastAsia="Times New Roman" w:hAnsi="Times New Roman" w:cs="Times New Roman"/>
          <w:sz w:val="24"/>
          <w:szCs w:val="24"/>
          <w:lang w:eastAsia="ru-RU"/>
        </w:rPr>
        <w:t xml:space="preserve"> решения и действия (бездействие), принимаемые (осуществляемые) ими в ходе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Раздел </w:t>
      </w:r>
      <w:r w:rsidRPr="00DA2E7B">
        <w:rPr>
          <w:rFonts w:ascii="Times New Roman" w:eastAsia="Times New Roman" w:hAnsi="Times New Roman" w:cs="Times New Roman"/>
          <w:sz w:val="24"/>
          <w:szCs w:val="24"/>
          <w:lang w:val="en-US" w:eastAsia="ru-RU"/>
        </w:rPr>
        <w:t>V</w:t>
      </w:r>
      <w:r w:rsidRPr="00DA2E7B">
        <w:rPr>
          <w:rFonts w:ascii="Times New Roman" w:eastAsia="Times New Roman" w:hAnsi="Times New Roman" w:cs="Times New Roman"/>
          <w:sz w:val="24"/>
          <w:szCs w:val="24"/>
          <w:lang w:eastAsia="ru-RU"/>
        </w:rPr>
        <w:t xml:space="preserve">. Досудебный (внесудебный) порядок обжалования решений и действий (бездействия) должностных лиц, муниципальных служащих и работников </w:t>
      </w:r>
      <w:r w:rsidR="00DA561E">
        <w:rPr>
          <w:rFonts w:ascii="Times New Roman" w:eastAsia="Times New Roman" w:hAnsi="Times New Roman" w:cs="Times New Roman"/>
          <w:sz w:val="24"/>
          <w:szCs w:val="24"/>
          <w:lang w:eastAsia="ru-RU"/>
        </w:rPr>
        <w:t xml:space="preserve">Комитета </w:t>
      </w:r>
      <w:r w:rsidR="00EB19F0">
        <w:rPr>
          <w:rFonts w:ascii="Times New Roman" w:eastAsia="Times New Roman" w:hAnsi="Times New Roman" w:cs="Times New Roman"/>
          <w:sz w:val="24"/>
          <w:szCs w:val="24"/>
          <w:lang w:eastAsia="ru-RU"/>
        </w:rPr>
        <w:t>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а также работников МФЦ, участвующих в предоставлении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28. Досудебный (внесудебный) порядок обжалования решений и действий (бездействия) должностных лиц, муниципальных служащих и работников </w:t>
      </w:r>
      <w:r w:rsidR="00EB19F0">
        <w:rPr>
          <w:rFonts w:ascii="Times New Roman" w:eastAsia="Times New Roman" w:hAnsi="Times New Roman" w:cs="Times New Roman"/>
          <w:sz w:val="24"/>
          <w:szCs w:val="24"/>
          <w:lang w:eastAsia="ru-RU"/>
        </w:rPr>
        <w:t>Комитет</w:t>
      </w:r>
      <w:r w:rsidR="00DA561E">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а также работников МФЦ, участвующих в предоставлении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 xml:space="preserve">Раздел </w:t>
      </w:r>
      <w:r w:rsidRPr="00DA2E7B">
        <w:rPr>
          <w:rFonts w:ascii="Times New Roman" w:eastAsia="Times New Roman" w:hAnsi="Times New Roman" w:cs="Times New Roman"/>
          <w:sz w:val="24"/>
          <w:szCs w:val="24"/>
          <w:lang w:val="en-US" w:eastAsia="ru-RU"/>
        </w:rPr>
        <w:t>VI</w:t>
      </w:r>
      <w:r w:rsidRPr="00DA2E7B">
        <w:rPr>
          <w:rFonts w:ascii="Times New Roman" w:eastAsia="Times New Roman" w:hAnsi="Times New Roman" w:cs="Times New Roman"/>
          <w:sz w:val="24"/>
          <w:szCs w:val="24"/>
          <w:lang w:eastAsia="ru-RU"/>
        </w:rPr>
        <w:t>. Правила обработки персональных данных при оказании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29. Правила обработки персональных данных при оказании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Приложение № 1. Термины и определения</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Приложение № 2. Требования к порядку информирования о порядке предоставления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Приложение № 3. Список нормативных актов, в соответствии с которыми осуществляется оказание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Приложение № 4. Требования к документам, необходимым для оказания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Приложение № 5. Справочная информация о месте нахождения, графике работы, контактных телефонах, адресах электронной почты </w:t>
      </w:r>
      <w:r w:rsidR="00EB19F0">
        <w:rPr>
          <w:rFonts w:ascii="Times New Roman" w:eastAsia="Times New Roman" w:hAnsi="Times New Roman" w:cs="Times New Roman"/>
          <w:sz w:val="24"/>
          <w:szCs w:val="24"/>
          <w:lang w:eastAsia="ru-RU"/>
        </w:rPr>
        <w:t>Комитет</w:t>
      </w:r>
      <w:r w:rsidR="00DA561E">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xml:space="preserve"> и организаций, участвующих в предоставлении и информировании о порядке предоставления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Приложение № 6. Требования к помещениям, в которых предоставляется Муниципальная услуга</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Приложение № 7. Показатели доступности и качества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Приложение № 8. Требования к обеспечению доступности Муниципальной услуги для инвалидов</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Приложение № 9. Формы заявлений</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Приложение № </w:t>
      </w:r>
      <w:proofErr w:type="gramStart"/>
      <w:r w:rsidRPr="00DA2E7B">
        <w:rPr>
          <w:rFonts w:ascii="Times New Roman" w:eastAsia="Times New Roman" w:hAnsi="Times New Roman" w:cs="Times New Roman"/>
          <w:sz w:val="24"/>
          <w:szCs w:val="24"/>
          <w:lang w:eastAsia="ru-RU"/>
        </w:rPr>
        <w:t>10.Форма</w:t>
      </w:r>
      <w:proofErr w:type="gramEnd"/>
      <w:r w:rsidRPr="00DA2E7B">
        <w:rPr>
          <w:rFonts w:ascii="Times New Roman" w:eastAsia="Times New Roman" w:hAnsi="Times New Roman" w:cs="Times New Roman"/>
          <w:sz w:val="24"/>
          <w:szCs w:val="24"/>
          <w:lang w:eastAsia="ru-RU"/>
        </w:rPr>
        <w:t xml:space="preserve"> решения об отказе в предоставлении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Приложение № 11.  Блок-схема предоставления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Приложение № 12. Порядок выполнения административных действий</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Приложение № 13. Форма выписки из реестра</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Приложение № 14. Форма решения об отказе в приеме документов, необходимых для предоставления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Приложение № </w:t>
      </w:r>
      <w:proofErr w:type="gramStart"/>
      <w:r w:rsidRPr="00DA2E7B">
        <w:rPr>
          <w:rFonts w:ascii="Times New Roman" w:eastAsia="Times New Roman" w:hAnsi="Times New Roman" w:cs="Times New Roman"/>
          <w:sz w:val="24"/>
          <w:szCs w:val="24"/>
          <w:lang w:eastAsia="ru-RU"/>
        </w:rPr>
        <w:t>15.Форма</w:t>
      </w:r>
      <w:proofErr w:type="gramEnd"/>
      <w:r w:rsidRPr="00DA2E7B">
        <w:rPr>
          <w:rFonts w:ascii="Times New Roman" w:eastAsia="Times New Roman" w:hAnsi="Times New Roman" w:cs="Times New Roman"/>
          <w:sz w:val="24"/>
          <w:szCs w:val="24"/>
          <w:lang w:eastAsia="ru-RU"/>
        </w:rPr>
        <w:t xml:space="preserve"> уведомления об отсутствии информации в реестре муниципального имущества</w:t>
      </w:r>
    </w:p>
    <w:p w:rsidR="00DA2E7B" w:rsidRPr="00DA2E7B" w:rsidRDefault="00DA2E7B" w:rsidP="00DA2E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9C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br w:type="page"/>
      </w:r>
      <w:r w:rsidRPr="00DA2E7B">
        <w:rPr>
          <w:rFonts w:ascii="Times New Roman" w:eastAsia="Times New Roman" w:hAnsi="Times New Roman" w:cs="Times New Roman"/>
          <w:sz w:val="24"/>
          <w:szCs w:val="24"/>
          <w:lang w:eastAsia="ru-RU"/>
        </w:rPr>
        <w:lastRenderedPageBreak/>
        <w:t>Термины и определения</w:t>
      </w:r>
    </w:p>
    <w:p w:rsidR="00DA2E7B" w:rsidRPr="00DA2E7B" w:rsidRDefault="00DA2E7B" w:rsidP="00DA2E7B">
      <w:pPr>
        <w:spacing w:before="100" w:beforeAutospacing="1" w:after="100" w:afterAutospacing="1" w:line="240" w:lineRule="auto"/>
        <w:ind w:left="737"/>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Термины и определения, используемые в настоящем Административном регламенте предоставления муниципальной услуги по выдаче выписок из реестра муниципального имущества (далее – Административный регламент), указаны в Приложении 1 к Административному регламенту.</w:t>
      </w:r>
    </w:p>
    <w:p w:rsidR="00DA2E7B" w:rsidRPr="00DA2E7B" w:rsidRDefault="00DA2E7B" w:rsidP="00DA2E7B">
      <w:pPr>
        <w:spacing w:before="100" w:beforeAutospacing="1" w:after="100" w:afterAutospacing="1" w:line="240" w:lineRule="auto"/>
        <w:ind w:left="737"/>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line="240" w:lineRule="auto"/>
        <w:ind w:left="737"/>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Раздел </w:t>
      </w:r>
      <w:r w:rsidRPr="00DA2E7B">
        <w:rPr>
          <w:rFonts w:ascii="Times New Roman" w:eastAsia="Times New Roman" w:hAnsi="Times New Roman" w:cs="Times New Roman"/>
          <w:sz w:val="24"/>
          <w:szCs w:val="24"/>
          <w:lang w:val="en-US" w:eastAsia="ru-RU"/>
        </w:rPr>
        <w:t>I</w:t>
      </w:r>
      <w:r w:rsidRPr="00DA2E7B">
        <w:rPr>
          <w:rFonts w:ascii="Times New Roman" w:eastAsia="Times New Roman" w:hAnsi="Times New Roman" w:cs="Times New Roman"/>
          <w:sz w:val="24"/>
          <w:szCs w:val="24"/>
          <w:lang w:eastAsia="ru-RU"/>
        </w:rPr>
        <w:t>. Общие положения</w:t>
      </w:r>
    </w:p>
    <w:p w:rsidR="00DA2E7B" w:rsidRPr="00DA2E7B" w:rsidRDefault="00DA2E7B" w:rsidP="00DA2E7B">
      <w:pPr>
        <w:spacing w:before="100" w:beforeAutospacing="1" w:after="100" w:afterAutospacing="1" w:line="240" w:lineRule="auto"/>
        <w:ind w:left="737"/>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 Предмет регулирования Регламента</w:t>
      </w:r>
    </w:p>
    <w:p w:rsidR="00EB19F0" w:rsidRPr="00292137" w:rsidRDefault="00DA2E7B" w:rsidP="00EB19F0">
      <w:pPr>
        <w:pStyle w:val="a3"/>
        <w:ind w:firstLine="708"/>
        <w:jc w:val="both"/>
        <w:rPr>
          <w:b/>
        </w:rPr>
      </w:pPr>
      <w:r w:rsidRPr="00DA2E7B">
        <w:t xml:space="preserve">1.1. </w:t>
      </w:r>
      <w:r w:rsidR="00EB19F0">
        <w:t>Административный регламент</w:t>
      </w:r>
      <w:r w:rsidR="00EB19F0" w:rsidRPr="00292137">
        <w:t xml:space="preserve"> устанавливает стандарт предоставления </w:t>
      </w:r>
      <w:r w:rsidR="00EB19F0" w:rsidRPr="003367DE">
        <w:t>Комитетом имущественных и земельных отношений Администрации Городского округа Подольск</w:t>
      </w:r>
      <w:r w:rsidR="00EB19F0">
        <w:rPr>
          <w:sz w:val="20"/>
          <w:szCs w:val="20"/>
        </w:rPr>
        <w:t xml:space="preserve"> </w:t>
      </w:r>
      <w:r w:rsidR="00EB19F0">
        <w:t>муниципальной</w:t>
      </w:r>
      <w:r w:rsidR="00EB19F0" w:rsidRPr="00292137">
        <w:t xml:space="preserve"> услуги по </w:t>
      </w:r>
      <w:r w:rsidR="00EB19F0" w:rsidRPr="00292137">
        <w:rPr>
          <w:shd w:val="clear" w:color="auto" w:fill="FFFFFF"/>
        </w:rPr>
        <w:t>выдач</w:t>
      </w:r>
      <w:r w:rsidR="00EB19F0">
        <w:rPr>
          <w:shd w:val="clear" w:color="auto" w:fill="FFFFFF"/>
        </w:rPr>
        <w:t>е</w:t>
      </w:r>
      <w:r w:rsidR="00EB19F0" w:rsidRPr="00292137">
        <w:rPr>
          <w:shd w:val="clear" w:color="auto" w:fill="FFFFFF"/>
        </w:rPr>
        <w:t xml:space="preserve"> выписок из </w:t>
      </w:r>
      <w:r w:rsidR="00EB19F0">
        <w:rPr>
          <w:shd w:val="clear" w:color="auto" w:fill="FFFFFF"/>
        </w:rPr>
        <w:t>р</w:t>
      </w:r>
      <w:r w:rsidR="00EB19F0" w:rsidRPr="00292137">
        <w:rPr>
          <w:shd w:val="clear" w:color="auto" w:fill="FFFFFF"/>
        </w:rPr>
        <w:t>еестра</w:t>
      </w:r>
      <w:r w:rsidR="00EB19F0">
        <w:rPr>
          <w:shd w:val="clear" w:color="auto" w:fill="FFFFFF"/>
        </w:rPr>
        <w:t xml:space="preserve"> муниципального имущества муниципального образования «Городской округ Подольск Московской области»</w:t>
      </w:r>
      <w:r w:rsidR="00EB19F0" w:rsidRPr="00292137">
        <w:t xml:space="preserve"> (далее – </w:t>
      </w:r>
      <w:r w:rsidR="00EB19F0">
        <w:t>Муниципальная у</w:t>
      </w:r>
      <w:r w:rsidR="00EB19F0" w:rsidRPr="00292137">
        <w:t xml:space="preserve">слуга), состав, последовательность и сроки выполнения административных процедур  по предоставлению </w:t>
      </w:r>
      <w:r w:rsidR="00EB19F0">
        <w:t>Муниципальной у</w:t>
      </w:r>
      <w:r w:rsidR="00EB19F0" w:rsidRPr="00292137">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r w:rsidR="00EB19F0">
        <w:t xml:space="preserve"> Муниципальном бюджетном учреждении Городского округа Подольск «Многофункциональный </w:t>
      </w:r>
      <w:r w:rsidR="00EB19F0" w:rsidRPr="00292137">
        <w:t>центр</w:t>
      </w:r>
      <w:r w:rsidR="00EB19F0">
        <w:t xml:space="preserve"> </w:t>
      </w:r>
      <w:r w:rsidR="00EB19F0" w:rsidRPr="00D268F4">
        <w:t>предоставления государственных и муниципальных услуг</w:t>
      </w:r>
      <w:r w:rsidR="00EB19F0">
        <w:t>» (далее – МФЦ)</w:t>
      </w:r>
      <w:r w:rsidR="00EB19F0" w:rsidRPr="00292137">
        <w:t xml:space="preserve">, формы контроля за исполнением </w:t>
      </w:r>
      <w:r w:rsidR="00EB19F0">
        <w:t>Административного р</w:t>
      </w:r>
      <w:r w:rsidR="00EB19F0" w:rsidRPr="00292137">
        <w:t xml:space="preserve">егламента, досудебный (внесудебный) порядок обжалования решений  и действий (бездействия) </w:t>
      </w:r>
      <w:r w:rsidR="00EB19F0" w:rsidRPr="003367DE">
        <w:t>Комитет</w:t>
      </w:r>
      <w:r w:rsidR="00EB19F0">
        <w:t>а</w:t>
      </w:r>
      <w:r w:rsidR="00EB19F0" w:rsidRPr="003367DE">
        <w:t xml:space="preserve"> имущественных и земельных отношений Администрации Городского округа Подольск</w:t>
      </w:r>
      <w:r w:rsidR="00EB19F0" w:rsidRPr="00292137">
        <w:t xml:space="preserve">, должностных лиц </w:t>
      </w:r>
      <w:r w:rsidR="00EB19F0" w:rsidRPr="003367DE">
        <w:t>Комитет</w:t>
      </w:r>
      <w:r w:rsidR="00EB19F0">
        <w:t>а</w:t>
      </w:r>
      <w:r w:rsidR="00EB19F0" w:rsidRPr="003367DE">
        <w:t xml:space="preserve"> имущественных и земельных отношений Администрации Городского округа Подольск</w:t>
      </w:r>
      <w:r w:rsidR="00EB19F0">
        <w:t>, сотрудников</w:t>
      </w:r>
      <w:r w:rsidR="00EB19F0" w:rsidRPr="003367DE">
        <w:t xml:space="preserve"> Комитет</w:t>
      </w:r>
      <w:r w:rsidR="00EB19F0">
        <w:t>а</w:t>
      </w:r>
      <w:r w:rsidR="00EB19F0" w:rsidRPr="003367DE">
        <w:t xml:space="preserve"> имущественных и земельных отношений Администрации Городского округа Подольск</w:t>
      </w:r>
      <w:r w:rsidR="00EB19F0" w:rsidRPr="003367DE">
        <w:rPr>
          <w:sz w:val="20"/>
          <w:szCs w:val="20"/>
        </w:rPr>
        <w:t>,</w:t>
      </w:r>
      <w:r w:rsidR="00EB19F0">
        <w:rPr>
          <w:sz w:val="20"/>
          <w:szCs w:val="20"/>
        </w:rPr>
        <w:t xml:space="preserve"> </w:t>
      </w:r>
      <w:r w:rsidR="00EB19F0" w:rsidRPr="001C30B0">
        <w:t>работников МФЦ</w:t>
      </w:r>
      <w:r w:rsidR="00EB19F0" w:rsidRPr="00292137">
        <w:t>.</w:t>
      </w:r>
    </w:p>
    <w:p w:rsidR="0082687C" w:rsidRDefault="00DA2E7B" w:rsidP="009C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2.Лица, им</w:t>
      </w:r>
      <w:r w:rsidR="0082687C">
        <w:rPr>
          <w:rFonts w:ascii="Times New Roman" w:eastAsia="Times New Roman" w:hAnsi="Times New Roman" w:cs="Times New Roman"/>
          <w:sz w:val="24"/>
          <w:szCs w:val="24"/>
          <w:lang w:eastAsia="ru-RU"/>
        </w:rPr>
        <w:t>еющие право на получение Услуги</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2.1. Лицами, имеющими право на предоставление Муниципальной услуги, могут выступать: юридические и физические лица, в том числе индивидуальные предприниматели, либо их уполномоченные представители (далее - Заявители). </w:t>
      </w:r>
    </w:p>
    <w:p w:rsidR="00DA2E7B" w:rsidRPr="00DA2E7B" w:rsidRDefault="00DA2E7B" w:rsidP="00DA561E">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2.2. Категории лиц, имеющих право на получение Муниципальной услуги: </w:t>
      </w:r>
    </w:p>
    <w:p w:rsidR="00DA2E7B" w:rsidRPr="00DA2E7B"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а) физические лица, индивидуальные предприниматели, в пользовании которых находятся объекты недвижимого имущества, движимого имущества, земельные участки (далее - объекты), информация о которых запрашивается;</w:t>
      </w:r>
    </w:p>
    <w:p w:rsidR="00DA2E7B" w:rsidRPr="00DA2E7B"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б) физические лица, индивидуальные предприниматели, в пользовании которых не находятся объекты, информация о которых запрашивается;</w:t>
      </w:r>
    </w:p>
    <w:p w:rsidR="00DA2E7B" w:rsidRPr="00DA2E7B"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 юридические лица, в пользовании которых находятся объекты недвижимого имущества, движимого имущества, земельные участки, информация о которых запрашивается;</w:t>
      </w:r>
    </w:p>
    <w:p w:rsidR="00DA2E7B" w:rsidRPr="00DA2E7B"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 юридические лица, в пользовании которых не находятся объекты, информация о которых запрашивается;</w:t>
      </w:r>
    </w:p>
    <w:p w:rsidR="00DA2E7B" w:rsidRPr="00DA2E7B" w:rsidRDefault="00DA2E7B" w:rsidP="0082687C">
      <w:pPr>
        <w:spacing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д) юридические лица (организации), осуществляющие учет объектов недвижимости.</w:t>
      </w:r>
    </w:p>
    <w:p w:rsidR="00DA2E7B" w:rsidRPr="00DA2E7B"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2.3. Интересы лиц, указанных в пункте 2.1. Административного регламента, могут представлять иные лица, уполномоченные Заявителем в соответствии с законодательством Российской Федерации.</w:t>
      </w:r>
    </w:p>
    <w:p w:rsidR="00DA2E7B" w:rsidRPr="00DA2E7B" w:rsidRDefault="00DA2E7B" w:rsidP="00EB19F0">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3. Требования к порядку информирования о порядке предоставления Муниципальной услуги</w:t>
      </w:r>
    </w:p>
    <w:p w:rsidR="00DA2E7B" w:rsidRPr="00DA2E7B"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Требования к порядку информирования о порядке предоставления Муниципальной услуги приведены в Приложении 2 к Административному регламенту.</w:t>
      </w:r>
    </w:p>
    <w:p w:rsidR="0082687C" w:rsidRDefault="0082687C" w:rsidP="00DA561E">
      <w:pPr>
        <w:spacing w:before="100" w:beforeAutospacing="1" w:after="100" w:afterAutospacing="1" w:line="240" w:lineRule="auto"/>
        <w:jc w:val="center"/>
        <w:rPr>
          <w:rFonts w:ascii="Times New Roman" w:eastAsia="Times New Roman" w:hAnsi="Times New Roman" w:cs="Times New Roman"/>
          <w:b/>
          <w:bCs/>
          <w:kern w:val="36"/>
          <w:sz w:val="24"/>
          <w:szCs w:val="24"/>
          <w:lang w:eastAsia="ru-RU"/>
        </w:rPr>
      </w:pPr>
    </w:p>
    <w:p w:rsidR="00DA2E7B" w:rsidRPr="00DA561E" w:rsidRDefault="00DA2E7B" w:rsidP="00DA561E">
      <w:pPr>
        <w:spacing w:before="100" w:beforeAutospacing="1" w:after="100" w:afterAutospacing="1" w:line="240" w:lineRule="auto"/>
        <w:jc w:val="center"/>
        <w:rPr>
          <w:rFonts w:ascii="Times New Roman" w:eastAsia="Times New Roman" w:hAnsi="Times New Roman" w:cs="Times New Roman"/>
          <w:b/>
          <w:bCs/>
          <w:kern w:val="36"/>
          <w:sz w:val="24"/>
          <w:szCs w:val="24"/>
          <w:lang w:eastAsia="ru-RU"/>
        </w:rPr>
      </w:pPr>
      <w:r w:rsidRPr="00DA561E">
        <w:rPr>
          <w:rFonts w:ascii="Times New Roman" w:eastAsia="Times New Roman" w:hAnsi="Times New Roman" w:cs="Times New Roman"/>
          <w:b/>
          <w:bCs/>
          <w:kern w:val="36"/>
          <w:sz w:val="24"/>
          <w:szCs w:val="24"/>
          <w:lang w:eastAsia="ru-RU"/>
        </w:rPr>
        <w:t xml:space="preserve">Раздел </w:t>
      </w:r>
      <w:r w:rsidRPr="00DA561E">
        <w:rPr>
          <w:rFonts w:ascii="Times New Roman" w:eastAsia="Times New Roman" w:hAnsi="Times New Roman" w:cs="Times New Roman"/>
          <w:b/>
          <w:bCs/>
          <w:kern w:val="36"/>
          <w:sz w:val="24"/>
          <w:szCs w:val="24"/>
          <w:lang w:val="en-US" w:eastAsia="ru-RU"/>
        </w:rPr>
        <w:t>II</w:t>
      </w:r>
      <w:r w:rsidRPr="00DA561E">
        <w:rPr>
          <w:rFonts w:ascii="Times New Roman" w:eastAsia="Times New Roman" w:hAnsi="Times New Roman" w:cs="Times New Roman"/>
          <w:b/>
          <w:bCs/>
          <w:kern w:val="36"/>
          <w:sz w:val="24"/>
          <w:szCs w:val="24"/>
          <w:lang w:eastAsia="ru-RU"/>
        </w:rPr>
        <w:t>. Стандарт предоставления Муниципальной услуги</w:t>
      </w:r>
    </w:p>
    <w:p w:rsidR="00DA2E7B" w:rsidRPr="00DA2E7B" w:rsidRDefault="00DA2E7B" w:rsidP="00DA561E">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4.     Наименование Муниципальной услуги</w:t>
      </w:r>
    </w:p>
    <w:p w:rsidR="00EB19F0" w:rsidRPr="00F84397" w:rsidRDefault="00DA2E7B" w:rsidP="00DA561E">
      <w:pPr>
        <w:spacing w:before="100" w:beforeAutospacing="1" w:after="100" w:afterAutospacing="1" w:line="240" w:lineRule="auto"/>
        <w:ind w:left="720"/>
        <w:outlineLvl w:val="1"/>
        <w:rPr>
          <w:rFonts w:ascii="Times New Roman" w:hAnsi="Times New Roman" w:cs="Times New Roman"/>
          <w:sz w:val="24"/>
          <w:szCs w:val="24"/>
          <w:shd w:val="clear" w:color="auto" w:fill="FFFFFF"/>
        </w:rPr>
      </w:pPr>
      <w:r w:rsidRPr="00DA2E7B">
        <w:rPr>
          <w:rFonts w:ascii="Times New Roman" w:eastAsia="Times New Roman" w:hAnsi="Times New Roman" w:cs="Times New Roman"/>
          <w:sz w:val="24"/>
          <w:szCs w:val="24"/>
          <w:lang w:eastAsia="ru-RU"/>
        </w:rPr>
        <w:t> </w:t>
      </w:r>
      <w:bookmarkStart w:id="1" w:name="_Toc443731774"/>
      <w:r w:rsidR="00EB19F0">
        <w:rPr>
          <w:rFonts w:ascii="Times New Roman" w:hAnsi="Times New Roman" w:cs="Times New Roman"/>
          <w:sz w:val="24"/>
          <w:szCs w:val="24"/>
        </w:rPr>
        <w:t>Муниципальная</w:t>
      </w:r>
      <w:r w:rsidR="00EB19F0" w:rsidRPr="00292137">
        <w:rPr>
          <w:rFonts w:ascii="Times New Roman" w:hAnsi="Times New Roman" w:cs="Times New Roman"/>
          <w:sz w:val="24"/>
          <w:szCs w:val="24"/>
        </w:rPr>
        <w:t xml:space="preserve"> услуга </w:t>
      </w:r>
      <w:r w:rsidR="00EB19F0" w:rsidRPr="00292137">
        <w:rPr>
          <w:rFonts w:ascii="Times New Roman" w:hAnsi="Times New Roman" w:cs="Times New Roman"/>
          <w:sz w:val="24"/>
          <w:szCs w:val="24"/>
          <w:shd w:val="clear" w:color="auto" w:fill="FFFFFF"/>
        </w:rPr>
        <w:t>по выдач</w:t>
      </w:r>
      <w:r w:rsidR="00EB19F0">
        <w:rPr>
          <w:rFonts w:ascii="Times New Roman" w:hAnsi="Times New Roman" w:cs="Times New Roman"/>
          <w:sz w:val="24"/>
          <w:szCs w:val="24"/>
          <w:shd w:val="clear" w:color="auto" w:fill="FFFFFF"/>
        </w:rPr>
        <w:t>е</w:t>
      </w:r>
      <w:r w:rsidR="00EB19F0" w:rsidRPr="00292137">
        <w:rPr>
          <w:rFonts w:ascii="Times New Roman" w:hAnsi="Times New Roman" w:cs="Times New Roman"/>
          <w:sz w:val="24"/>
          <w:szCs w:val="24"/>
          <w:shd w:val="clear" w:color="auto" w:fill="FFFFFF"/>
        </w:rPr>
        <w:t xml:space="preserve"> выписок из реестра </w:t>
      </w:r>
      <w:r w:rsidR="00EB19F0">
        <w:rPr>
          <w:rFonts w:ascii="Times New Roman" w:hAnsi="Times New Roman" w:cs="Times New Roman"/>
          <w:sz w:val="24"/>
          <w:szCs w:val="24"/>
          <w:shd w:val="clear" w:color="auto" w:fill="FFFFFF"/>
        </w:rPr>
        <w:t xml:space="preserve">муниципального имущества </w:t>
      </w:r>
      <w:r w:rsidR="00EB19F0" w:rsidRPr="003367DE">
        <w:rPr>
          <w:rFonts w:ascii="Times New Roman" w:hAnsi="Times New Roman" w:cs="Times New Roman"/>
          <w:sz w:val="24"/>
          <w:szCs w:val="24"/>
          <w:shd w:val="clear" w:color="auto" w:fill="FFFFFF"/>
        </w:rPr>
        <w:t>муниципального образования «Городской округ Подольск Московской области»</w:t>
      </w:r>
      <w:r w:rsidR="00EB19F0" w:rsidRPr="00F84397">
        <w:rPr>
          <w:rFonts w:ascii="Times New Roman" w:hAnsi="Times New Roman" w:cs="Times New Roman"/>
          <w:sz w:val="24"/>
          <w:szCs w:val="24"/>
          <w:shd w:val="clear" w:color="auto" w:fill="FFFFFF"/>
        </w:rPr>
        <w:t>.</w:t>
      </w:r>
      <w:bookmarkEnd w:id="1"/>
    </w:p>
    <w:p w:rsidR="00DA2E7B" w:rsidRPr="00DA2E7B" w:rsidRDefault="00DA2E7B" w:rsidP="00DA2E7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5.Правовые основания предоставления Муниципальной услуги</w:t>
      </w:r>
    </w:p>
    <w:p w:rsidR="00DA2E7B" w:rsidRPr="00DA2E7B" w:rsidRDefault="00DA2E7B" w:rsidP="00DA561E">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Список нормативных актов, в соответствии с которыми осуществляется предоставление Муниципальной услуги, приведен в Приложении 3 к Административному регламенту.</w:t>
      </w:r>
    </w:p>
    <w:p w:rsidR="00DA2E7B" w:rsidRPr="00DA2E7B" w:rsidRDefault="00DA2E7B" w:rsidP="00DA561E">
      <w:pPr>
        <w:spacing w:before="100" w:beforeAutospacing="1" w:after="100" w:afterAutospacing="1" w:line="240" w:lineRule="auto"/>
        <w:ind w:left="720"/>
        <w:outlineLvl w:val="1"/>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6.Органы и организации, участвующие в оказании Муниципальной услуги</w:t>
      </w:r>
    </w:p>
    <w:p w:rsidR="00DA561E" w:rsidRDefault="00DA2E7B" w:rsidP="00DA561E">
      <w:pPr>
        <w:spacing w:before="100" w:beforeAutospacing="1" w:after="100" w:afterAutospacing="1" w:line="240" w:lineRule="auto"/>
        <w:rPr>
          <w:rFonts w:ascii="Times New Roman" w:hAnsi="Times New Roman" w:cs="Times New Roman"/>
          <w:sz w:val="24"/>
          <w:szCs w:val="24"/>
        </w:rPr>
      </w:pPr>
      <w:r w:rsidRPr="00DA2E7B">
        <w:rPr>
          <w:rFonts w:ascii="Times New Roman" w:eastAsia="Times New Roman" w:hAnsi="Times New Roman" w:cs="Times New Roman"/>
          <w:sz w:val="24"/>
          <w:szCs w:val="24"/>
          <w:lang w:eastAsia="ru-RU"/>
        </w:rPr>
        <w:t xml:space="preserve">6.1. </w:t>
      </w:r>
      <w:r w:rsidR="00EB19F0" w:rsidRPr="00292137">
        <w:rPr>
          <w:rFonts w:ascii="Times New Roman" w:hAnsi="Times New Roman" w:cs="Times New Roman"/>
          <w:sz w:val="24"/>
          <w:szCs w:val="24"/>
        </w:rPr>
        <w:t>Органом, ответственным за предоставление</w:t>
      </w:r>
      <w:r w:rsidR="00EB19F0">
        <w:rPr>
          <w:rFonts w:ascii="Times New Roman" w:hAnsi="Times New Roman" w:cs="Times New Roman"/>
          <w:sz w:val="24"/>
          <w:szCs w:val="24"/>
        </w:rPr>
        <w:t xml:space="preserve"> Муниципальной Услуги,</w:t>
      </w:r>
      <w:r w:rsidR="00EB19F0" w:rsidRPr="00292137">
        <w:rPr>
          <w:rFonts w:ascii="Times New Roman" w:hAnsi="Times New Roman" w:cs="Times New Roman"/>
          <w:sz w:val="24"/>
          <w:szCs w:val="24"/>
        </w:rPr>
        <w:t xml:space="preserve"> является </w:t>
      </w:r>
      <w:r w:rsidR="00EB19F0" w:rsidRPr="003367DE">
        <w:rPr>
          <w:rFonts w:ascii="Times New Roman" w:hAnsi="Times New Roman"/>
          <w:sz w:val="24"/>
          <w:szCs w:val="24"/>
        </w:rPr>
        <w:t>Комитет имущественных и земельных отношений Администрации Городского округа Подольск</w:t>
      </w:r>
      <w:r w:rsidR="00EB19F0" w:rsidRPr="00284574">
        <w:rPr>
          <w:rFonts w:ascii="Times New Roman" w:hAnsi="Times New Roman" w:cs="Times New Roman"/>
          <w:sz w:val="24"/>
          <w:szCs w:val="24"/>
        </w:rPr>
        <w:t>.</w:t>
      </w:r>
    </w:p>
    <w:p w:rsidR="00DA2E7B" w:rsidRPr="00DA561E" w:rsidRDefault="00DA2E7B" w:rsidP="00DA561E">
      <w:pPr>
        <w:spacing w:before="100" w:beforeAutospacing="1" w:after="100" w:afterAutospacing="1" w:line="240" w:lineRule="auto"/>
        <w:rPr>
          <w:rFonts w:ascii="Times New Roman" w:hAnsi="Times New Roman" w:cs="Times New Roman"/>
          <w:sz w:val="24"/>
          <w:szCs w:val="24"/>
        </w:rPr>
      </w:pPr>
      <w:r w:rsidRPr="00DA2E7B">
        <w:rPr>
          <w:rFonts w:ascii="Times New Roman" w:eastAsia="Times New Roman" w:hAnsi="Times New Roman" w:cs="Times New Roman"/>
          <w:sz w:val="24"/>
          <w:szCs w:val="24"/>
          <w:lang w:eastAsia="ru-RU"/>
        </w:rPr>
        <w:t xml:space="preserve">6.2. </w:t>
      </w:r>
      <w:r w:rsidR="00EB19F0">
        <w:rPr>
          <w:rFonts w:ascii="Times New Roman" w:eastAsia="Times New Roman" w:hAnsi="Times New Roman" w:cs="Times New Roman"/>
          <w:sz w:val="24"/>
          <w:szCs w:val="24"/>
          <w:lang w:eastAsia="ru-RU"/>
        </w:rPr>
        <w:t xml:space="preserve">Комитет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обеспечивает предоставление Муниципальной услуги на базе МФЦ.</w:t>
      </w:r>
    </w:p>
    <w:p w:rsidR="00DA561E" w:rsidRDefault="00EB19F0"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имущественных и земельных отношений Администрации Городского округа Подольск </w:t>
      </w:r>
      <w:r w:rsidR="00DA2E7B" w:rsidRPr="00DA2E7B">
        <w:rPr>
          <w:rFonts w:ascii="Times New Roman" w:eastAsia="Times New Roman" w:hAnsi="Times New Roman" w:cs="Times New Roman"/>
          <w:sz w:val="24"/>
          <w:szCs w:val="24"/>
          <w:lang w:eastAsia="ru-RU"/>
        </w:rPr>
        <w:t>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w:t>
      </w:r>
      <w:r w:rsidR="00DA561E">
        <w:rPr>
          <w:rFonts w:ascii="Times New Roman" w:eastAsia="Times New Roman" w:hAnsi="Times New Roman" w:cs="Times New Roman"/>
          <w:sz w:val="24"/>
          <w:szCs w:val="24"/>
          <w:lang w:eastAsia="ru-RU"/>
        </w:rPr>
        <w:t>го самоуправления, организации.</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6.3. В целях предоставления Муниципальной услуги </w:t>
      </w:r>
      <w:r w:rsidR="00EB19F0">
        <w:rPr>
          <w:rFonts w:ascii="Times New Roman" w:eastAsia="Times New Roman" w:hAnsi="Times New Roman" w:cs="Times New Roman"/>
          <w:sz w:val="24"/>
          <w:szCs w:val="24"/>
          <w:lang w:eastAsia="ru-RU"/>
        </w:rPr>
        <w:t>Комитет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xml:space="preserve"> взаимодействует с Федеральной налоговой службой России.</w:t>
      </w:r>
    </w:p>
    <w:p w:rsidR="00DA2E7B" w:rsidRPr="00DA2E7B" w:rsidRDefault="00DA2E7B" w:rsidP="0082687C">
      <w:pPr>
        <w:spacing w:before="100" w:beforeAutospacing="1" w:after="100" w:afterAutospacing="1" w:line="240" w:lineRule="auto"/>
        <w:ind w:left="710"/>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7. Основания для обращения и результат предоставления Муниципальной услуги</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7.1. Заявитель обращается в </w:t>
      </w:r>
      <w:r w:rsidR="00EB19F0">
        <w:rPr>
          <w:rFonts w:ascii="Times New Roman" w:eastAsia="Times New Roman" w:hAnsi="Times New Roman" w:cs="Times New Roman"/>
          <w:sz w:val="24"/>
          <w:szCs w:val="24"/>
          <w:lang w:eastAsia="ru-RU"/>
        </w:rPr>
        <w:t>Комитет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xml:space="preserve"> для предоставления Муниципальной услуги в следующем случае:</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за выдачей выписки из реестра муниципального имущества </w:t>
      </w:r>
      <w:r w:rsidR="00EB19F0" w:rsidRPr="003367DE">
        <w:rPr>
          <w:rFonts w:ascii="Times New Roman" w:hAnsi="Times New Roman" w:cs="Times New Roman"/>
          <w:sz w:val="24"/>
          <w:szCs w:val="24"/>
          <w:shd w:val="clear" w:color="auto" w:fill="FFFFFF"/>
        </w:rPr>
        <w:t>муниципального образования «Городской округ Подольск Московской области»</w:t>
      </w:r>
      <w:r w:rsidR="00EB19F0">
        <w:rPr>
          <w:rFonts w:ascii="Times New Roman" w:hAnsi="Times New Roman" w:cs="Times New Roman"/>
          <w:sz w:val="24"/>
          <w:szCs w:val="24"/>
          <w:shd w:val="clear" w:color="auto" w:fill="FFFFFF"/>
        </w:rPr>
        <w:t>.</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 xml:space="preserve">7.2. Результатом предоставления Муниципальной услуги является:  </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Результат 1. Выдача выписки из реестра муниципального имущества </w:t>
      </w:r>
      <w:r w:rsidR="00EB19F0" w:rsidRPr="003367DE">
        <w:rPr>
          <w:rFonts w:ascii="Times New Roman" w:hAnsi="Times New Roman" w:cs="Times New Roman"/>
          <w:sz w:val="24"/>
          <w:szCs w:val="24"/>
          <w:shd w:val="clear" w:color="auto" w:fill="FFFFFF"/>
        </w:rPr>
        <w:t>муниципального образования «Городской округ Подольск Московской области»</w:t>
      </w:r>
      <w:r w:rsidRPr="00DA2E7B">
        <w:rPr>
          <w:rFonts w:ascii="Times New Roman" w:eastAsia="Times New Roman" w:hAnsi="Times New Roman" w:cs="Times New Roman"/>
          <w:sz w:val="24"/>
          <w:szCs w:val="24"/>
          <w:lang w:eastAsia="ru-RU"/>
        </w:rPr>
        <w:t>.</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Результат 2. Отказ в выдаче выписки из реестра муниципального имущества </w:t>
      </w:r>
      <w:r w:rsidR="00EB19F0" w:rsidRPr="003367DE">
        <w:rPr>
          <w:rFonts w:ascii="Times New Roman" w:hAnsi="Times New Roman" w:cs="Times New Roman"/>
          <w:sz w:val="24"/>
          <w:szCs w:val="24"/>
          <w:shd w:val="clear" w:color="auto" w:fill="FFFFFF"/>
        </w:rPr>
        <w:t>муниципального образования «Городской округ Подольск Московской области»</w:t>
      </w:r>
      <w:r w:rsidRPr="00DA2E7B">
        <w:rPr>
          <w:rFonts w:ascii="Times New Roman" w:eastAsia="Times New Roman" w:hAnsi="Times New Roman" w:cs="Times New Roman"/>
          <w:sz w:val="24"/>
          <w:szCs w:val="24"/>
          <w:lang w:eastAsia="ru-RU"/>
        </w:rPr>
        <w:t>.</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Результат 3. Уведомление об отсутствии информации в реестре муниципального имущества </w:t>
      </w:r>
      <w:r w:rsidR="00EB19F0" w:rsidRPr="003367DE">
        <w:rPr>
          <w:rFonts w:ascii="Times New Roman" w:hAnsi="Times New Roman" w:cs="Times New Roman"/>
          <w:sz w:val="24"/>
          <w:szCs w:val="24"/>
          <w:shd w:val="clear" w:color="auto" w:fill="FFFFFF"/>
        </w:rPr>
        <w:t>муниципального образования «Городской округ Подольск Московской области»</w:t>
      </w:r>
      <w:r w:rsidRPr="00DA2E7B">
        <w:rPr>
          <w:rFonts w:ascii="Times New Roman" w:eastAsia="Times New Roman" w:hAnsi="Times New Roman" w:cs="Times New Roman"/>
          <w:sz w:val="24"/>
          <w:szCs w:val="24"/>
          <w:lang w:eastAsia="ru-RU"/>
        </w:rPr>
        <w:t>.</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7.3. В случае отсутствия оснований для отказа в предоставлении Муниципальной услуги результат представляет собой выписку из реестра муниципального имущества </w:t>
      </w:r>
      <w:r w:rsidR="00EB19F0" w:rsidRPr="003367DE">
        <w:rPr>
          <w:rFonts w:ascii="Times New Roman" w:hAnsi="Times New Roman" w:cs="Times New Roman"/>
          <w:sz w:val="24"/>
          <w:szCs w:val="24"/>
          <w:shd w:val="clear" w:color="auto" w:fill="FFFFFF"/>
        </w:rPr>
        <w:t>муниципального образования «Городской округ Подольск Московской области»</w:t>
      </w:r>
      <w:r w:rsidRPr="00DA2E7B">
        <w:rPr>
          <w:rFonts w:ascii="Times New Roman" w:eastAsia="Times New Roman" w:hAnsi="Times New Roman" w:cs="Times New Roman"/>
          <w:sz w:val="24"/>
          <w:szCs w:val="24"/>
          <w:lang w:eastAsia="ru-RU"/>
        </w:rPr>
        <w:t xml:space="preserve">, оформленную по форме в соответствии с Приложением 13 Административному регламенту, подписанную уполномоченным должностным лицом </w:t>
      </w:r>
      <w:r w:rsidR="00EB19F0">
        <w:rPr>
          <w:rFonts w:ascii="Times New Roman" w:eastAsia="Times New Roman" w:hAnsi="Times New Roman" w:cs="Times New Roman"/>
          <w:sz w:val="24"/>
          <w:szCs w:val="24"/>
          <w:lang w:eastAsia="ru-RU"/>
        </w:rPr>
        <w:t xml:space="preserve">Комитета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 xml:space="preserve">, оформляется на бумажном носителе в соответствии с требованиями действующего законодательства, для выдачи Заявителю или  направляется в МФЦ и выдается Заявителю. </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В случае подачи заявления о предоставлении Муниципальной услуги через Портал государственных и муниципальных Московской области (далее – РПГУ) дополнительно формируется скан-копия подписанного результата предоставления Муниципальной услуги, которая подписывается электронной подписью уполномоченного должностного лица </w:t>
      </w:r>
      <w:r w:rsidR="00EB19F0">
        <w:rPr>
          <w:rFonts w:ascii="Times New Roman" w:eastAsia="Times New Roman" w:hAnsi="Times New Roman" w:cs="Times New Roman"/>
          <w:sz w:val="24"/>
          <w:szCs w:val="24"/>
          <w:lang w:eastAsia="ru-RU"/>
        </w:rPr>
        <w:t xml:space="preserve">Комитета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 подписавшего оригинал, и направляется в сервис РПГУ, позволяющий Заявителю получать информацию о ходе обработки заявлений, поданных посредством РПГУ (далее - Личный кабинет Заявителя на РПГУ).</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Факт предоставления Муниципальной услуги фиксируется в информационной системе (далее - ИС) </w:t>
      </w:r>
      <w:r w:rsidR="00EB19F0">
        <w:rPr>
          <w:rFonts w:ascii="Times New Roman" w:eastAsia="Times New Roman" w:hAnsi="Times New Roman" w:cs="Times New Roman"/>
          <w:sz w:val="24"/>
          <w:szCs w:val="24"/>
          <w:lang w:eastAsia="ru-RU"/>
        </w:rPr>
        <w:t>Комитет</w:t>
      </w:r>
      <w:r w:rsidR="007D49A7">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xml:space="preserve"> и в автоматизированной информационной системе МФЦ (далее - АИС МФЦ).</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7.4. Отказ в выдаче выписки из реестра муниципального имущества</w:t>
      </w:r>
      <w:r w:rsidR="007D49A7">
        <w:rPr>
          <w:rFonts w:ascii="Times New Roman" w:eastAsia="Times New Roman" w:hAnsi="Times New Roman" w:cs="Times New Roman"/>
          <w:sz w:val="24"/>
          <w:szCs w:val="24"/>
          <w:lang w:eastAsia="ru-RU"/>
        </w:rPr>
        <w:t xml:space="preserve"> </w:t>
      </w:r>
      <w:r w:rsidR="007D49A7" w:rsidRPr="003367DE">
        <w:rPr>
          <w:rFonts w:ascii="Times New Roman" w:hAnsi="Times New Roman" w:cs="Times New Roman"/>
          <w:sz w:val="24"/>
          <w:szCs w:val="24"/>
          <w:shd w:val="clear" w:color="auto" w:fill="FFFFFF"/>
        </w:rPr>
        <w:t>муниципального образования «Городской округ Подольск Московской области»</w:t>
      </w:r>
      <w:r w:rsidRPr="00DA2E7B">
        <w:rPr>
          <w:rFonts w:ascii="Times New Roman" w:eastAsia="Times New Roman" w:hAnsi="Times New Roman" w:cs="Times New Roman"/>
          <w:sz w:val="24"/>
          <w:szCs w:val="24"/>
          <w:lang w:eastAsia="ru-RU"/>
        </w:rPr>
        <w:t xml:space="preserve">, оформленный по форме в соответствии с Приложением 10 к Административному регламенту, подписывается уполномоченным должностным лицом </w:t>
      </w:r>
      <w:r w:rsidR="00EB19F0">
        <w:rPr>
          <w:rFonts w:ascii="Times New Roman" w:eastAsia="Times New Roman" w:hAnsi="Times New Roman" w:cs="Times New Roman"/>
          <w:sz w:val="24"/>
          <w:szCs w:val="24"/>
          <w:lang w:eastAsia="ru-RU"/>
        </w:rPr>
        <w:t>Комитет</w:t>
      </w:r>
      <w:r w:rsidR="007D49A7">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xml:space="preserve">, оформляется на бумажном носителе в соответствии с требованиями законодательства Российской Федерации, хранится в </w:t>
      </w:r>
      <w:r w:rsidR="007D49A7">
        <w:rPr>
          <w:rFonts w:ascii="Times New Roman" w:eastAsia="Times New Roman" w:hAnsi="Times New Roman" w:cs="Times New Roman"/>
          <w:sz w:val="24"/>
          <w:szCs w:val="24"/>
          <w:lang w:eastAsia="ru-RU"/>
        </w:rPr>
        <w:t xml:space="preserve">Комитете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 xml:space="preserve">для выдачи Заявителю или направляется в МФЦ и выдается Заявителю. </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В случае подачи заявления о предоставлении Муниципальной услуги через РПГУ формируется скан-копия отказа, подписывается электронной подписью уполномоченного должностного лица </w:t>
      </w:r>
      <w:r w:rsidR="00EB19F0">
        <w:rPr>
          <w:rFonts w:ascii="Times New Roman" w:eastAsia="Times New Roman" w:hAnsi="Times New Roman" w:cs="Times New Roman"/>
          <w:sz w:val="24"/>
          <w:szCs w:val="24"/>
          <w:lang w:eastAsia="ru-RU"/>
        </w:rPr>
        <w:t>Комитет</w:t>
      </w:r>
      <w:r w:rsidR="007D49A7">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подписавшего отказ, и направляется в Личный кабинет Заявителя на РПГУ.</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Факт отказа фиксируется в ИС </w:t>
      </w:r>
      <w:r w:rsidR="00EB19F0">
        <w:rPr>
          <w:rFonts w:ascii="Times New Roman" w:eastAsia="Times New Roman" w:hAnsi="Times New Roman" w:cs="Times New Roman"/>
          <w:sz w:val="24"/>
          <w:szCs w:val="24"/>
          <w:lang w:eastAsia="ru-RU"/>
        </w:rPr>
        <w:t>Комитет</w:t>
      </w:r>
      <w:r w:rsidR="007D49A7">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xml:space="preserve"> и в АИС МФЦ.</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7.5. Уведомление об отсутствии информации в реестре муниципального имущества</w:t>
      </w:r>
      <w:r w:rsidR="007D49A7">
        <w:rPr>
          <w:rFonts w:ascii="Times New Roman" w:eastAsia="Times New Roman" w:hAnsi="Times New Roman" w:cs="Times New Roman"/>
          <w:sz w:val="24"/>
          <w:szCs w:val="24"/>
          <w:lang w:eastAsia="ru-RU"/>
        </w:rPr>
        <w:t xml:space="preserve"> </w:t>
      </w:r>
      <w:r w:rsidR="007D49A7" w:rsidRPr="003367DE">
        <w:rPr>
          <w:rFonts w:ascii="Times New Roman" w:hAnsi="Times New Roman" w:cs="Times New Roman"/>
          <w:sz w:val="24"/>
          <w:szCs w:val="24"/>
          <w:shd w:val="clear" w:color="auto" w:fill="FFFFFF"/>
        </w:rPr>
        <w:t>муниципального образования «Городской округ Подольск Московской области»</w:t>
      </w:r>
      <w:r w:rsidRPr="00DA2E7B">
        <w:rPr>
          <w:rFonts w:ascii="Times New Roman" w:eastAsia="Times New Roman" w:hAnsi="Times New Roman" w:cs="Times New Roman"/>
          <w:sz w:val="24"/>
          <w:szCs w:val="24"/>
          <w:lang w:eastAsia="ru-RU"/>
        </w:rPr>
        <w:t xml:space="preserve">, оформленное по форме в соответствии с Приложением 15 к Административному регламенту, подписывается уполномоченным должностным лицом, оформляется на бумажном носителе (бланке </w:t>
      </w:r>
      <w:r w:rsidR="00EB19F0">
        <w:rPr>
          <w:rFonts w:ascii="Times New Roman" w:eastAsia="Times New Roman" w:hAnsi="Times New Roman" w:cs="Times New Roman"/>
          <w:sz w:val="24"/>
          <w:szCs w:val="24"/>
          <w:lang w:eastAsia="ru-RU"/>
        </w:rPr>
        <w:t>Комитет</w:t>
      </w:r>
      <w:r w:rsidR="007D49A7">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 xml:space="preserve">), в соответствии с требованиями законодательства Российской Федерации, хранится в </w:t>
      </w:r>
      <w:r w:rsidR="007D49A7">
        <w:rPr>
          <w:rFonts w:ascii="Times New Roman" w:eastAsia="Times New Roman" w:hAnsi="Times New Roman" w:cs="Times New Roman"/>
          <w:sz w:val="24"/>
          <w:szCs w:val="24"/>
          <w:lang w:eastAsia="ru-RU"/>
        </w:rPr>
        <w:t xml:space="preserve">Комитете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 xml:space="preserve"> для выдачи Заявителю или направляется в МФЦ и выдается Заявителю. </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В случае подачи заявления о предоставлении Муниципальной услуги через РПГУ формируется скан-копия Уведомления о невозможности предоставить выписку, подписывается электронной подписью уполномоченного должностного лица </w:t>
      </w:r>
      <w:r w:rsidR="00EB19F0">
        <w:rPr>
          <w:rFonts w:ascii="Times New Roman" w:eastAsia="Times New Roman" w:hAnsi="Times New Roman" w:cs="Times New Roman"/>
          <w:sz w:val="24"/>
          <w:szCs w:val="24"/>
          <w:lang w:eastAsia="ru-RU"/>
        </w:rPr>
        <w:t>Комитет</w:t>
      </w:r>
      <w:r w:rsidR="007D49A7">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подписавшего Уведомление об отсутствии информации, и направляется в Личный кабинет Заявителя на РПГУ.</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Факт о невозможности предоставить выписку фиксируется в ИС </w:t>
      </w:r>
      <w:r w:rsidR="00EB19F0">
        <w:rPr>
          <w:rFonts w:ascii="Times New Roman" w:eastAsia="Times New Roman" w:hAnsi="Times New Roman" w:cs="Times New Roman"/>
          <w:sz w:val="24"/>
          <w:szCs w:val="24"/>
          <w:lang w:eastAsia="ru-RU"/>
        </w:rPr>
        <w:t>Комитет</w:t>
      </w:r>
      <w:r w:rsidR="007D49A7">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xml:space="preserve"> и в АИС МФЦ.</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 Срок предоставления Муниципальной услуги</w:t>
      </w:r>
    </w:p>
    <w:p w:rsidR="00DA2E7B" w:rsidRPr="00DA2E7B"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8.1. Срок предоставления Муниципальной услуги составляет не более 10 рабочих дней с даты регистрации Заявления.</w:t>
      </w:r>
    </w:p>
    <w:p w:rsidR="00DA2E7B" w:rsidRPr="00DA2E7B"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8.2. Отказ в предоставлении Муниципальной услуги или уведомление об отсутствии информации направляется в срок не позднее 10 рабочих дней с даты регистрации Заявления.</w:t>
      </w:r>
    </w:p>
    <w:p w:rsidR="00DA2E7B" w:rsidRPr="00DA2E7B"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8.3. Срок предоставления Муниципальной услуги начинает исчисляться со дня регистрации заявления в </w:t>
      </w:r>
      <w:r w:rsidR="007D49A7">
        <w:rPr>
          <w:rFonts w:ascii="Times New Roman" w:eastAsia="Times New Roman" w:hAnsi="Times New Roman" w:cs="Times New Roman"/>
          <w:sz w:val="24"/>
          <w:szCs w:val="24"/>
          <w:lang w:eastAsia="ru-RU"/>
        </w:rPr>
        <w:t>Комитете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w:t>
      </w:r>
    </w:p>
    <w:p w:rsidR="00DA2E7B" w:rsidRPr="00DA2E7B"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 Если последний день срока приходится на нерабочий день, днем окончания срока считается ближайший следующий за ним рабочий день.</w:t>
      </w:r>
    </w:p>
    <w:p w:rsidR="00DA2E7B" w:rsidRPr="00DA2E7B" w:rsidRDefault="00DA2E7B" w:rsidP="00DA2E7B">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line="240" w:lineRule="auto"/>
        <w:ind w:left="720"/>
        <w:outlineLvl w:val="1"/>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9. Исчерпывающий перечень документов, необходимых для предоставления Муниципальной услуги</w:t>
      </w:r>
    </w:p>
    <w:p w:rsidR="00DA2E7B" w:rsidRPr="00DA2E7B"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9.1. Документы, предоставляемые Заявителем:</w:t>
      </w:r>
    </w:p>
    <w:p w:rsidR="00DA2E7B" w:rsidRPr="00DA2E7B"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9.1.1. для всех категорий Заявителей:</w:t>
      </w:r>
    </w:p>
    <w:p w:rsidR="00DA2E7B" w:rsidRPr="00DA2E7B"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 заявление о предоставлении выписки из реестра, оформленное по форме в соответствии с Приложением 9 к Административному регламенту.</w:t>
      </w:r>
    </w:p>
    <w:p w:rsidR="00DA2E7B" w:rsidRPr="00DA2E7B"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9.1.2. при обращении физического лица:</w:t>
      </w:r>
    </w:p>
    <w:p w:rsidR="00DA2E7B" w:rsidRPr="00DA2E7B"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 документ, удостоверяющий личность Заявителя;</w:t>
      </w:r>
    </w:p>
    <w:p w:rsidR="00DA2E7B" w:rsidRPr="00DA2E7B"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9.1.3. при обращении по доверенности и от юридического лица:</w:t>
      </w:r>
    </w:p>
    <w:p w:rsidR="00DA2E7B" w:rsidRPr="00DA2E7B" w:rsidRDefault="00DA2E7B" w:rsidP="0082687C">
      <w:pPr>
        <w:spacing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документ, подтверждающий полномочия представителя действовать от имени Заявителя;</w:t>
      </w:r>
    </w:p>
    <w:p w:rsidR="00DA2E7B" w:rsidRPr="00DA2E7B" w:rsidRDefault="00DA2E7B" w:rsidP="0082687C">
      <w:pPr>
        <w:spacing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документ, удостоверяющий личность представителя Заявителя.</w:t>
      </w:r>
    </w:p>
    <w:p w:rsidR="00DA2E7B" w:rsidRPr="00DA2E7B"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9.2. Требования к документам приведены в Приложении 4 к Административному регламенту.</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line="240" w:lineRule="auto"/>
        <w:ind w:left="720"/>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10.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участвующих в предоставлении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10.1. </w:t>
      </w:r>
      <w:r w:rsidR="007D49A7">
        <w:rPr>
          <w:rFonts w:ascii="Times New Roman" w:hAnsi="Times New Roman"/>
          <w:sz w:val="24"/>
          <w:szCs w:val="24"/>
        </w:rPr>
        <w:t xml:space="preserve">Комитетом </w:t>
      </w:r>
      <w:r w:rsidR="007D49A7" w:rsidRPr="003367DE">
        <w:rPr>
          <w:rFonts w:ascii="Times New Roman" w:hAnsi="Times New Roman"/>
          <w:sz w:val="24"/>
          <w:szCs w:val="24"/>
        </w:rPr>
        <w:t>имущественных и земельных отношений Администрации Городского округа Подольск</w:t>
      </w:r>
      <w:r w:rsidR="007D49A7">
        <w:rPr>
          <w:rFonts w:ascii="Times New Roman" w:hAnsi="Times New Roman" w:cs="Times New Roman"/>
        </w:rPr>
        <w:t xml:space="preserve"> </w:t>
      </w:r>
      <w:r w:rsidRPr="00DA2E7B">
        <w:rPr>
          <w:rFonts w:ascii="Times New Roman" w:eastAsia="Times New Roman" w:hAnsi="Times New Roman" w:cs="Times New Roman"/>
          <w:sz w:val="24"/>
          <w:szCs w:val="24"/>
          <w:lang w:eastAsia="ru-RU"/>
        </w:rPr>
        <w:t>или МФЦ запрашиваются следующие документы, необходимые для оказания Муниципальной услуги:</w:t>
      </w:r>
    </w:p>
    <w:p w:rsidR="00DA2E7B" w:rsidRPr="00DA2E7B" w:rsidRDefault="00DA2E7B" w:rsidP="0082687C">
      <w:pPr>
        <w:spacing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10.1.1. В случае обращения юридического лица, индивидуального предпринимателя документ, подтверждающий государственную регистрацию юридического лица, индивидуального предпринимателя запрашивается в Федеральной налоговой службе России.</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10.2. Документ, указанный в пунктах 10.1.</w:t>
      </w:r>
      <w:proofErr w:type="gramStart"/>
      <w:r w:rsidRPr="00DA2E7B">
        <w:rPr>
          <w:rFonts w:ascii="Times New Roman" w:eastAsia="Times New Roman" w:hAnsi="Times New Roman" w:cs="Times New Roman"/>
          <w:sz w:val="24"/>
          <w:szCs w:val="24"/>
          <w:lang w:eastAsia="ru-RU"/>
        </w:rPr>
        <w:t>1.может</w:t>
      </w:r>
      <w:proofErr w:type="gramEnd"/>
      <w:r w:rsidRPr="00DA2E7B">
        <w:rPr>
          <w:rFonts w:ascii="Times New Roman" w:eastAsia="Times New Roman" w:hAnsi="Times New Roman" w:cs="Times New Roman"/>
          <w:sz w:val="24"/>
          <w:szCs w:val="24"/>
          <w:lang w:eastAsia="ru-RU"/>
        </w:rPr>
        <w:t xml:space="preserve"> быть представлен Заявителем по собственной инициативе. Непредставление Заявителем указанного документа не является основанием для отказа Заявителю в предоставлении Муниципальной услуги.</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10.3. </w:t>
      </w:r>
      <w:r w:rsidR="00EB19F0">
        <w:rPr>
          <w:rFonts w:ascii="Times New Roman" w:eastAsia="Times New Roman" w:hAnsi="Times New Roman" w:cs="Times New Roman"/>
          <w:sz w:val="24"/>
          <w:szCs w:val="24"/>
          <w:lang w:eastAsia="ru-RU"/>
        </w:rPr>
        <w:t>Комитет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МФЦ не вправе требовать от Заявителя предоставления информации и осуществления действий, не предусмотренных Административным регламентом.</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11.Стоимость предоставления Муниципальной услуги для Заявителя</w:t>
      </w:r>
    </w:p>
    <w:p w:rsidR="00DA2E7B" w:rsidRPr="00DA2E7B" w:rsidRDefault="00DA2E7B" w:rsidP="0082687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11.1. Предоставление Муниципальной услуги осуществляется бесплатно.</w:t>
      </w:r>
    </w:p>
    <w:p w:rsidR="00DA2E7B" w:rsidRPr="00DA2E7B" w:rsidRDefault="00DA2E7B" w:rsidP="0082687C">
      <w:pPr>
        <w:spacing w:before="100" w:beforeAutospacing="1" w:after="100" w:afterAutospacing="1" w:line="240" w:lineRule="auto"/>
        <w:ind w:left="720"/>
        <w:outlineLvl w:val="1"/>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82687C">
      <w:pPr>
        <w:spacing w:before="100" w:beforeAutospacing="1" w:after="100" w:afterAutospacing="1" w:line="240" w:lineRule="auto"/>
        <w:ind w:left="539"/>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12.Исчерпывающий перечень оснований для отказа в предоставлении Муниципальной услуги</w:t>
      </w:r>
    </w:p>
    <w:p w:rsidR="00DA2E7B" w:rsidRPr="00DA2E7B"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12.1. Основаниями для отказа в предоставлении Муниципальной услуги являются:</w:t>
      </w:r>
    </w:p>
    <w:p w:rsidR="00DA2E7B" w:rsidRPr="00DA2E7B"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12.1.1. Отнесение запрашиваемой информации в порядке, установленном законодательством Российской Федерации, к информации с ограниченным доступом;</w:t>
      </w:r>
    </w:p>
    <w:p w:rsidR="00DA2E7B" w:rsidRPr="00DA2E7B" w:rsidRDefault="00DA2E7B" w:rsidP="0082687C">
      <w:pPr>
        <w:spacing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12.1.2. Непредставление документов, указанных в пункте 9 Административного регламента;</w:t>
      </w:r>
    </w:p>
    <w:p w:rsidR="00DA2E7B" w:rsidRPr="00DA2E7B" w:rsidRDefault="00DA2E7B" w:rsidP="0082687C">
      <w:pPr>
        <w:spacing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12.1.3. Если запрашиваемые сведения не содержатся в реестре муниципального имущества </w:t>
      </w:r>
      <w:r w:rsidR="007D49A7" w:rsidRPr="003367DE">
        <w:rPr>
          <w:rFonts w:ascii="Times New Roman" w:hAnsi="Times New Roman" w:cs="Times New Roman"/>
          <w:sz w:val="24"/>
          <w:szCs w:val="24"/>
          <w:shd w:val="clear" w:color="auto" w:fill="FFFFFF"/>
        </w:rPr>
        <w:t>муниципального образования «Городской округ Подольск Московской области»</w:t>
      </w:r>
      <w:r w:rsidRPr="00DA2E7B">
        <w:rPr>
          <w:rFonts w:ascii="Times New Roman" w:eastAsia="Times New Roman" w:hAnsi="Times New Roman" w:cs="Times New Roman"/>
          <w:sz w:val="24"/>
          <w:szCs w:val="24"/>
          <w:lang w:eastAsia="ru-RU"/>
        </w:rPr>
        <w:t>, Заявителю направляется уведомление об отсутствии информации.</w:t>
      </w:r>
    </w:p>
    <w:p w:rsidR="00DA2E7B" w:rsidRPr="00DA2E7B"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12.2. Решение об отказе (Приложение 10 к Административному регламенту) в предоставлении Муниципальной услуги подписывается уполномоченным должностным лицом </w:t>
      </w:r>
      <w:r w:rsidR="00EB19F0">
        <w:rPr>
          <w:rFonts w:ascii="Times New Roman" w:eastAsia="Times New Roman" w:hAnsi="Times New Roman" w:cs="Times New Roman"/>
          <w:sz w:val="24"/>
          <w:szCs w:val="24"/>
          <w:lang w:eastAsia="ru-RU"/>
        </w:rPr>
        <w:t>Комитет</w:t>
      </w:r>
      <w:r w:rsidR="007D49A7">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w:t>
      </w:r>
      <w:proofErr w:type="gramStart"/>
      <w:r w:rsidR="00EB19F0">
        <w:rPr>
          <w:rFonts w:ascii="Times New Roman" w:eastAsia="Times New Roman" w:hAnsi="Times New Roman" w:cs="Times New Roman"/>
          <w:sz w:val="24"/>
          <w:szCs w:val="24"/>
          <w:lang w:eastAsia="ru-RU"/>
        </w:rPr>
        <w:t xml:space="preserve">Подольск </w:t>
      </w:r>
      <w:r w:rsidRPr="00DA2E7B">
        <w:rPr>
          <w:rFonts w:ascii="Times New Roman" w:eastAsia="Times New Roman" w:hAnsi="Times New Roman" w:cs="Times New Roman"/>
          <w:sz w:val="24"/>
          <w:szCs w:val="24"/>
          <w:lang w:eastAsia="ru-RU"/>
        </w:rPr>
        <w:t xml:space="preserve"> и</w:t>
      </w:r>
      <w:proofErr w:type="gramEnd"/>
      <w:r w:rsidRPr="00DA2E7B">
        <w:rPr>
          <w:rFonts w:ascii="Times New Roman" w:eastAsia="Times New Roman" w:hAnsi="Times New Roman" w:cs="Times New Roman"/>
          <w:sz w:val="24"/>
          <w:szCs w:val="24"/>
          <w:lang w:eastAsia="ru-RU"/>
        </w:rPr>
        <w:t xml:space="preserve"> с указанием причин отказа выдается Заявителю указанным им при подаче Заявления способом.</w:t>
      </w:r>
    </w:p>
    <w:p w:rsidR="00DA2E7B" w:rsidRPr="00DA2E7B"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12.3. Заявитель вправе отказаться от предоставления Муниципальной услуги на основании личного письменного заявления. Письменный отказ не препятствует повторному обращению за предоставлением Муниципальной услуги.</w:t>
      </w:r>
    </w:p>
    <w:p w:rsidR="00DA2E7B" w:rsidRPr="00DA2E7B" w:rsidRDefault="00DA2E7B" w:rsidP="00DA2E7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A2E7B" w:rsidRPr="00DA2E7B" w:rsidRDefault="00DA2E7B" w:rsidP="00DA2E7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13.Исчерпывающий перечень оснований для отказа в приеме документов, необходимых для предоставления Муниципальной услуги.</w:t>
      </w:r>
    </w:p>
    <w:p w:rsidR="00DA2E7B" w:rsidRPr="00DA2E7B"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13.</w:t>
      </w:r>
      <w:proofErr w:type="gramStart"/>
      <w:r w:rsidRPr="00DA2E7B">
        <w:rPr>
          <w:rFonts w:ascii="Times New Roman" w:eastAsia="Times New Roman" w:hAnsi="Times New Roman" w:cs="Times New Roman"/>
          <w:sz w:val="24"/>
          <w:szCs w:val="24"/>
          <w:lang w:eastAsia="ru-RU"/>
        </w:rPr>
        <w:t>1.Основаниями</w:t>
      </w:r>
      <w:proofErr w:type="gramEnd"/>
      <w:r w:rsidRPr="00DA2E7B">
        <w:rPr>
          <w:rFonts w:ascii="Times New Roman" w:eastAsia="Times New Roman" w:hAnsi="Times New Roman" w:cs="Times New Roman"/>
          <w:sz w:val="24"/>
          <w:szCs w:val="24"/>
          <w:lang w:eastAsia="ru-RU"/>
        </w:rPr>
        <w:t xml:space="preserve"> для отказа в приеме документов, необходимых для предоставления Муниципальной услуги, являются:</w:t>
      </w:r>
    </w:p>
    <w:p w:rsidR="00DA2E7B" w:rsidRPr="00DA2E7B" w:rsidRDefault="00DA2E7B" w:rsidP="00DA2E7B">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а) обращение за муниципальной услугой, предоставление которой не предусматривается Административным регламентом;</w:t>
      </w:r>
    </w:p>
    <w:p w:rsidR="00DA2E7B" w:rsidRPr="00DA2E7B" w:rsidRDefault="00DA2E7B" w:rsidP="00DA2E7B">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б) представление заявления, подписанного неуполномоченным лицом;</w:t>
      </w:r>
    </w:p>
    <w:p w:rsidR="00DA2E7B" w:rsidRPr="00DA2E7B" w:rsidRDefault="00DA2E7B" w:rsidP="00DA2E7B">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в) представление заявления, оформленного не в соответствии с </w:t>
      </w:r>
      <w:proofErr w:type="gramStart"/>
      <w:r w:rsidRPr="00DA2E7B">
        <w:rPr>
          <w:rFonts w:ascii="Times New Roman" w:eastAsia="Times New Roman" w:hAnsi="Times New Roman" w:cs="Times New Roman"/>
          <w:sz w:val="24"/>
          <w:szCs w:val="24"/>
          <w:lang w:eastAsia="ru-RU"/>
        </w:rPr>
        <w:t>требованиями  Административного</w:t>
      </w:r>
      <w:proofErr w:type="gramEnd"/>
      <w:r w:rsidRPr="00DA2E7B">
        <w:rPr>
          <w:rFonts w:ascii="Times New Roman" w:eastAsia="Times New Roman" w:hAnsi="Times New Roman" w:cs="Times New Roman"/>
          <w:sz w:val="24"/>
          <w:szCs w:val="24"/>
          <w:lang w:eastAsia="ru-RU"/>
        </w:rPr>
        <w:t xml:space="preserve"> регламента; </w:t>
      </w:r>
    </w:p>
    <w:p w:rsidR="00DA2E7B" w:rsidRPr="00DA2E7B" w:rsidRDefault="00DA2E7B" w:rsidP="00DA2E7B">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д) представление документов, не соответствующих установленным Административным регламентом требованиям;</w:t>
      </w:r>
    </w:p>
    <w:p w:rsidR="00DA2E7B" w:rsidRPr="00DA2E7B" w:rsidRDefault="00DA2E7B" w:rsidP="00DA2E7B">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 представление документов, содержащих противоречивые сведения, незаверенные исправления, подчистки, помарки;</w:t>
      </w:r>
    </w:p>
    <w:p w:rsidR="00DA2E7B" w:rsidRPr="00DA2E7B" w:rsidRDefault="00DA2E7B" w:rsidP="00DA2E7B">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е) представление документов, не подлежащих прочтению.</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13.2. Основаниями для отказа в приеме документов, необходимых для предоставления Муниципальной услуги, при подаче заявления в электронном виде через РПГУ являются:</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а) основания, перечисленные в пункте 13.1 Административного регламента;</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б) некорректное (неполное либо неправильное) заполнение обязательных полей в форме электронного заявления.</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Решение об отказе в приеме электронного заявления и документов, подписывается ЭЦП уполномоченного должностного лица </w:t>
      </w:r>
      <w:r w:rsidR="00EB19F0">
        <w:rPr>
          <w:rFonts w:ascii="Times New Roman" w:eastAsia="Times New Roman" w:hAnsi="Times New Roman" w:cs="Times New Roman"/>
          <w:sz w:val="24"/>
          <w:szCs w:val="24"/>
          <w:lang w:eastAsia="ru-RU"/>
        </w:rPr>
        <w:t>Комитет</w:t>
      </w:r>
      <w:r w:rsidR="007D49A7">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w:t>
      </w:r>
      <w:proofErr w:type="gramStart"/>
      <w:r w:rsidR="00EB19F0">
        <w:rPr>
          <w:rFonts w:ascii="Times New Roman" w:eastAsia="Times New Roman" w:hAnsi="Times New Roman" w:cs="Times New Roman"/>
          <w:sz w:val="24"/>
          <w:szCs w:val="24"/>
          <w:lang w:eastAsia="ru-RU"/>
        </w:rPr>
        <w:t xml:space="preserve">Подольск </w:t>
      </w:r>
      <w:r w:rsidRPr="00DA2E7B">
        <w:rPr>
          <w:rFonts w:ascii="Times New Roman" w:eastAsia="Times New Roman" w:hAnsi="Times New Roman" w:cs="Times New Roman"/>
          <w:sz w:val="24"/>
          <w:szCs w:val="24"/>
          <w:lang w:eastAsia="ru-RU"/>
        </w:rPr>
        <w:t xml:space="preserve"> и</w:t>
      </w:r>
      <w:proofErr w:type="gramEnd"/>
      <w:r w:rsidRPr="00DA2E7B">
        <w:rPr>
          <w:rFonts w:ascii="Times New Roman" w:eastAsia="Times New Roman" w:hAnsi="Times New Roman" w:cs="Times New Roman"/>
          <w:sz w:val="24"/>
          <w:szCs w:val="24"/>
          <w:lang w:eastAsia="ru-RU"/>
        </w:rPr>
        <w:t xml:space="preserve"> направляется в личный кабинет Заявителя на РПГУ  не позднее трех дней с момента регистрации заявления.</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 xml:space="preserve">13.3. Письменное решение об отказе в приеме документов, необходимых для предоставления Муниципальной услуги (Приложение 14 к Административному регламенту), оформляется по требованию  Заявителя, подписывается уполномоченным должностным лицом </w:t>
      </w:r>
      <w:r w:rsidR="00EB19F0">
        <w:rPr>
          <w:rFonts w:ascii="Times New Roman" w:eastAsia="Times New Roman" w:hAnsi="Times New Roman" w:cs="Times New Roman"/>
          <w:sz w:val="24"/>
          <w:szCs w:val="24"/>
          <w:lang w:eastAsia="ru-RU"/>
        </w:rPr>
        <w:t>Комитет</w:t>
      </w:r>
      <w:r w:rsidR="007D49A7">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 xml:space="preserve"> и выдается (направляется) Заявителю с указанием причин отказа в день получения </w:t>
      </w:r>
      <w:r w:rsidR="007D49A7">
        <w:rPr>
          <w:rFonts w:ascii="Times New Roman" w:eastAsia="Times New Roman" w:hAnsi="Times New Roman" w:cs="Times New Roman"/>
          <w:sz w:val="24"/>
          <w:szCs w:val="24"/>
          <w:lang w:eastAsia="ru-RU"/>
        </w:rPr>
        <w:t xml:space="preserve">Комитетом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 xml:space="preserve"> документов.</w:t>
      </w:r>
    </w:p>
    <w:p w:rsidR="00DA2E7B" w:rsidRPr="00DA2E7B" w:rsidRDefault="00DA2E7B" w:rsidP="00DA2E7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 Перечень услуг, необходимых и обязательных для предоставления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Услуги, необходимые и обязательные для предоставления Муниципальной услуги, отсутствуют.</w:t>
      </w:r>
    </w:p>
    <w:p w:rsidR="00DA2E7B" w:rsidRPr="00DA2E7B" w:rsidRDefault="00DA2E7B" w:rsidP="00DA2E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15. Способы представления Заявителем документов, необходимых для предоставления Муниципальной услуги</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15.1. Личное обращение Заявителя (или представителя Заявителя) в МФЦ:</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Для получения Муниципальной услуги Заявитель представляет необходимые документы за исключением Заявления. Заявление заполняется и распечатывается оператором МФЦ, подписывается Заявителем в МФЦ.</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Заявитель (представитель Заявителя) может записаться на личный прием в МФЦ заранее </w:t>
      </w:r>
      <w:proofErr w:type="gramStart"/>
      <w:r w:rsidRPr="00DA2E7B">
        <w:rPr>
          <w:rFonts w:ascii="Times New Roman" w:eastAsia="Times New Roman" w:hAnsi="Times New Roman" w:cs="Times New Roman"/>
          <w:sz w:val="24"/>
          <w:szCs w:val="24"/>
          <w:lang w:eastAsia="ru-RU"/>
        </w:rPr>
        <w:t>по контактным телефонам</w:t>
      </w:r>
      <w:proofErr w:type="gramEnd"/>
      <w:r w:rsidRPr="00DA2E7B">
        <w:rPr>
          <w:rFonts w:ascii="Times New Roman" w:eastAsia="Times New Roman" w:hAnsi="Times New Roman" w:cs="Times New Roman"/>
          <w:sz w:val="24"/>
          <w:szCs w:val="24"/>
          <w:lang w:eastAsia="ru-RU"/>
        </w:rPr>
        <w:t xml:space="preserve"> указанным в Приложении 5 к Административному регламенту, или посредством РПГУ.</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Сотрудник МФЦ выдает Заявителю расписку о получении заявления, </w:t>
      </w:r>
      <w:proofErr w:type="gramStart"/>
      <w:r w:rsidRPr="00DA2E7B">
        <w:rPr>
          <w:rFonts w:ascii="Times New Roman" w:eastAsia="Times New Roman" w:hAnsi="Times New Roman" w:cs="Times New Roman"/>
          <w:sz w:val="24"/>
          <w:szCs w:val="24"/>
          <w:lang w:eastAsia="ru-RU"/>
        </w:rPr>
        <w:t>документов  с</w:t>
      </w:r>
      <w:proofErr w:type="gramEnd"/>
      <w:r w:rsidRPr="00DA2E7B">
        <w:rPr>
          <w:rFonts w:ascii="Times New Roman" w:eastAsia="Times New Roman" w:hAnsi="Times New Roman" w:cs="Times New Roman"/>
          <w:sz w:val="24"/>
          <w:szCs w:val="24"/>
          <w:lang w:eastAsia="ru-RU"/>
        </w:rPr>
        <w:t xml:space="preserve"> указанием их перечня, входящего номера и даты получения.</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Заявление и прилагаемые к нему документы с копией расписки направляются из МФЦ в </w:t>
      </w:r>
      <w:r w:rsidR="00EB19F0">
        <w:rPr>
          <w:rFonts w:ascii="Times New Roman" w:eastAsia="Times New Roman" w:hAnsi="Times New Roman" w:cs="Times New Roman"/>
          <w:sz w:val="24"/>
          <w:szCs w:val="24"/>
          <w:lang w:eastAsia="ru-RU"/>
        </w:rPr>
        <w:t xml:space="preserve">Комитет имущественных и земельных отношений Администрации Городского округа </w:t>
      </w:r>
      <w:proofErr w:type="gramStart"/>
      <w:r w:rsidR="00EB19F0">
        <w:rPr>
          <w:rFonts w:ascii="Times New Roman" w:eastAsia="Times New Roman" w:hAnsi="Times New Roman" w:cs="Times New Roman"/>
          <w:sz w:val="24"/>
          <w:szCs w:val="24"/>
          <w:lang w:eastAsia="ru-RU"/>
        </w:rPr>
        <w:t xml:space="preserve">Подольск </w:t>
      </w:r>
      <w:r w:rsidRPr="00DA2E7B">
        <w:rPr>
          <w:rFonts w:ascii="Times New Roman" w:eastAsia="Times New Roman" w:hAnsi="Times New Roman" w:cs="Times New Roman"/>
          <w:sz w:val="24"/>
          <w:szCs w:val="24"/>
          <w:lang w:eastAsia="ru-RU"/>
        </w:rPr>
        <w:t xml:space="preserve"> не</w:t>
      </w:r>
      <w:proofErr w:type="gramEnd"/>
      <w:r w:rsidRPr="00DA2E7B">
        <w:rPr>
          <w:rFonts w:ascii="Times New Roman" w:eastAsia="Times New Roman" w:hAnsi="Times New Roman" w:cs="Times New Roman"/>
          <w:sz w:val="24"/>
          <w:szCs w:val="24"/>
          <w:lang w:eastAsia="ru-RU"/>
        </w:rPr>
        <w:t xml:space="preserve"> позднее 1-го рабочего дня со дня их получения от Заявителя.</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15.2. Обращение Заявителя посредством РПГУ:</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Для получения услуги Заявитель подает Заявление и пакет документов посредством РПГУ в </w:t>
      </w:r>
      <w:r w:rsidR="00EB19F0">
        <w:rPr>
          <w:rFonts w:ascii="Times New Roman" w:eastAsia="Times New Roman" w:hAnsi="Times New Roman" w:cs="Times New Roman"/>
          <w:sz w:val="24"/>
          <w:szCs w:val="24"/>
          <w:lang w:eastAsia="ru-RU"/>
        </w:rPr>
        <w:t xml:space="preserve">Комитет имущественных и земельных отношений Администрации Городского округа </w:t>
      </w:r>
      <w:proofErr w:type="gramStart"/>
      <w:r w:rsidR="00EB19F0">
        <w:rPr>
          <w:rFonts w:ascii="Times New Roman" w:eastAsia="Times New Roman" w:hAnsi="Times New Roman" w:cs="Times New Roman"/>
          <w:sz w:val="24"/>
          <w:szCs w:val="24"/>
          <w:lang w:eastAsia="ru-RU"/>
        </w:rPr>
        <w:t xml:space="preserve">Подольск </w:t>
      </w:r>
      <w:r w:rsidRPr="00DA2E7B">
        <w:rPr>
          <w:rFonts w:ascii="Times New Roman" w:eastAsia="Times New Roman" w:hAnsi="Times New Roman" w:cs="Times New Roman"/>
          <w:sz w:val="24"/>
          <w:szCs w:val="24"/>
          <w:lang w:eastAsia="ru-RU"/>
        </w:rPr>
        <w:t>.</w:t>
      </w:r>
      <w:proofErr w:type="gramEnd"/>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Требования к документам, предоставляемым в электронном виде, устанавливаются пунктом 21 Административного регламента.</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Готовый результат оказания Муниципальной услуги передается в МФЦ. Сотрудником МФЦ производится сверка оригиналов документов, с документами, полученными в электронной форме.</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В случае совпадения представленных документов с их копиями, представленными в электронном виде, Заявитель (представитель заявителя) в присутствии сотрудника МФЦ подписывает Заявление об оказании услуги собственноручной подписью (заполненное заявление распечатывает сотрудник МФЦ).</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 случае если оригиналы документов не соответствуют документам, поданным в электронной форме, то результат оказания услуги аннулируется. По итогам проведения сверки формируется акт об аннуляции документов, который подписывается Заявителем.</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15.3. Личное обращение Заявителя в </w:t>
      </w:r>
      <w:r w:rsidR="00EB19F0">
        <w:rPr>
          <w:rFonts w:ascii="Times New Roman" w:eastAsia="Times New Roman" w:hAnsi="Times New Roman" w:cs="Times New Roman"/>
          <w:sz w:val="24"/>
          <w:szCs w:val="24"/>
          <w:lang w:eastAsia="ru-RU"/>
        </w:rPr>
        <w:t xml:space="preserve">Комитет имущественных и земельных отношений Администрации Городского округа </w:t>
      </w:r>
      <w:proofErr w:type="gramStart"/>
      <w:r w:rsidR="00EB19F0">
        <w:rPr>
          <w:rFonts w:ascii="Times New Roman" w:eastAsia="Times New Roman" w:hAnsi="Times New Roman" w:cs="Times New Roman"/>
          <w:sz w:val="24"/>
          <w:szCs w:val="24"/>
          <w:lang w:eastAsia="ru-RU"/>
        </w:rPr>
        <w:t xml:space="preserve">Подольск </w:t>
      </w:r>
      <w:r w:rsidRPr="00DA2E7B">
        <w:rPr>
          <w:rFonts w:ascii="Times New Roman" w:eastAsia="Times New Roman" w:hAnsi="Times New Roman" w:cs="Times New Roman"/>
          <w:sz w:val="24"/>
          <w:szCs w:val="24"/>
          <w:lang w:eastAsia="ru-RU"/>
        </w:rPr>
        <w:t>.</w:t>
      </w:r>
      <w:proofErr w:type="gramEnd"/>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Для получения Муниципальной услуги Заявитель (представитель Заявителя) подает в </w:t>
      </w:r>
      <w:r w:rsidR="00EB19F0">
        <w:rPr>
          <w:rFonts w:ascii="Times New Roman" w:eastAsia="Times New Roman" w:hAnsi="Times New Roman" w:cs="Times New Roman"/>
          <w:sz w:val="24"/>
          <w:szCs w:val="24"/>
          <w:lang w:eastAsia="ru-RU"/>
        </w:rPr>
        <w:t xml:space="preserve">Комитет имущественных и земельных отношений Администрации Городского округа </w:t>
      </w:r>
      <w:proofErr w:type="gramStart"/>
      <w:r w:rsidR="00EB19F0">
        <w:rPr>
          <w:rFonts w:ascii="Times New Roman" w:eastAsia="Times New Roman" w:hAnsi="Times New Roman" w:cs="Times New Roman"/>
          <w:sz w:val="24"/>
          <w:szCs w:val="24"/>
          <w:lang w:eastAsia="ru-RU"/>
        </w:rPr>
        <w:t xml:space="preserve">Подольск </w:t>
      </w:r>
      <w:r w:rsidRPr="00DA2E7B">
        <w:rPr>
          <w:rFonts w:ascii="Times New Roman" w:eastAsia="Times New Roman" w:hAnsi="Times New Roman" w:cs="Times New Roman"/>
          <w:sz w:val="24"/>
          <w:szCs w:val="24"/>
          <w:lang w:eastAsia="ru-RU"/>
        </w:rPr>
        <w:t xml:space="preserve"> заявление</w:t>
      </w:r>
      <w:proofErr w:type="gramEnd"/>
      <w:r w:rsidRPr="00DA2E7B">
        <w:rPr>
          <w:rFonts w:ascii="Times New Roman" w:eastAsia="Times New Roman" w:hAnsi="Times New Roman" w:cs="Times New Roman"/>
          <w:sz w:val="24"/>
          <w:szCs w:val="24"/>
          <w:lang w:eastAsia="ru-RU"/>
        </w:rPr>
        <w:t xml:space="preserve"> с приложением необходимых документов.</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Личный прием Заявителей (представителей Заявителей) в </w:t>
      </w:r>
      <w:r w:rsidR="007D49A7">
        <w:rPr>
          <w:rFonts w:ascii="Times New Roman" w:eastAsia="Times New Roman" w:hAnsi="Times New Roman" w:cs="Times New Roman"/>
          <w:sz w:val="24"/>
          <w:szCs w:val="24"/>
          <w:lang w:eastAsia="ru-RU"/>
        </w:rPr>
        <w:t xml:space="preserve">Комитете имущественных и земельных отношений Администрации Городского округа </w:t>
      </w:r>
      <w:proofErr w:type="gramStart"/>
      <w:r w:rsidR="007D49A7">
        <w:rPr>
          <w:rFonts w:ascii="Times New Roman" w:eastAsia="Times New Roman" w:hAnsi="Times New Roman" w:cs="Times New Roman"/>
          <w:sz w:val="24"/>
          <w:szCs w:val="24"/>
          <w:lang w:eastAsia="ru-RU"/>
        </w:rPr>
        <w:t xml:space="preserve">Подольск </w:t>
      </w:r>
      <w:r w:rsidRPr="00DA2E7B">
        <w:rPr>
          <w:rFonts w:ascii="Times New Roman" w:eastAsia="Times New Roman" w:hAnsi="Times New Roman" w:cs="Times New Roman"/>
          <w:sz w:val="24"/>
          <w:szCs w:val="24"/>
          <w:lang w:eastAsia="ru-RU"/>
        </w:rPr>
        <w:t xml:space="preserve"> осуществляется</w:t>
      </w:r>
      <w:proofErr w:type="gramEnd"/>
      <w:r w:rsidRPr="00DA2E7B">
        <w:rPr>
          <w:rFonts w:ascii="Times New Roman" w:eastAsia="Times New Roman" w:hAnsi="Times New Roman" w:cs="Times New Roman"/>
          <w:sz w:val="24"/>
          <w:szCs w:val="24"/>
          <w:lang w:eastAsia="ru-RU"/>
        </w:rPr>
        <w:t xml:space="preserve"> в часы приема, указанные в Приложении 5 к Административному регламенту. Срок личного приема в </w:t>
      </w:r>
      <w:r w:rsidR="007D49A7">
        <w:rPr>
          <w:rFonts w:ascii="Times New Roman" w:eastAsia="Times New Roman" w:hAnsi="Times New Roman" w:cs="Times New Roman"/>
          <w:sz w:val="24"/>
          <w:szCs w:val="24"/>
          <w:lang w:eastAsia="ru-RU"/>
        </w:rPr>
        <w:t xml:space="preserve">Комитете имущественных и земельных отношений Администрации Городского округа </w:t>
      </w:r>
      <w:proofErr w:type="gramStart"/>
      <w:r w:rsidR="007D49A7">
        <w:rPr>
          <w:rFonts w:ascii="Times New Roman" w:eastAsia="Times New Roman" w:hAnsi="Times New Roman" w:cs="Times New Roman"/>
          <w:sz w:val="24"/>
          <w:szCs w:val="24"/>
          <w:lang w:eastAsia="ru-RU"/>
        </w:rPr>
        <w:t xml:space="preserve">Подольск </w:t>
      </w:r>
      <w:r w:rsidRPr="00DA2E7B">
        <w:rPr>
          <w:rFonts w:ascii="Times New Roman" w:eastAsia="Times New Roman" w:hAnsi="Times New Roman" w:cs="Times New Roman"/>
          <w:sz w:val="24"/>
          <w:szCs w:val="24"/>
          <w:lang w:eastAsia="ru-RU"/>
        </w:rPr>
        <w:t xml:space="preserve"> не</w:t>
      </w:r>
      <w:proofErr w:type="gramEnd"/>
      <w:r w:rsidRPr="00DA2E7B">
        <w:rPr>
          <w:rFonts w:ascii="Times New Roman" w:eastAsia="Times New Roman" w:hAnsi="Times New Roman" w:cs="Times New Roman"/>
          <w:sz w:val="24"/>
          <w:szCs w:val="24"/>
          <w:lang w:eastAsia="ru-RU"/>
        </w:rPr>
        <w:t xml:space="preserve"> более 2 часов.</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Заявитель (представитель Заявителя) может записаться на личный прием в </w:t>
      </w:r>
      <w:r w:rsidR="00EB19F0">
        <w:rPr>
          <w:rFonts w:ascii="Times New Roman" w:eastAsia="Times New Roman" w:hAnsi="Times New Roman" w:cs="Times New Roman"/>
          <w:sz w:val="24"/>
          <w:szCs w:val="24"/>
          <w:lang w:eastAsia="ru-RU"/>
        </w:rPr>
        <w:t xml:space="preserve">Комитет имущественных и земельных отношений Администрации Городского округа </w:t>
      </w:r>
      <w:proofErr w:type="gramStart"/>
      <w:r w:rsidR="00EB19F0">
        <w:rPr>
          <w:rFonts w:ascii="Times New Roman" w:eastAsia="Times New Roman" w:hAnsi="Times New Roman" w:cs="Times New Roman"/>
          <w:sz w:val="24"/>
          <w:szCs w:val="24"/>
          <w:lang w:eastAsia="ru-RU"/>
        </w:rPr>
        <w:t xml:space="preserve">Подольск </w:t>
      </w:r>
      <w:r w:rsidRPr="00DA2E7B">
        <w:rPr>
          <w:rFonts w:ascii="Times New Roman" w:eastAsia="Times New Roman" w:hAnsi="Times New Roman" w:cs="Times New Roman"/>
          <w:sz w:val="24"/>
          <w:szCs w:val="24"/>
          <w:lang w:eastAsia="ru-RU"/>
        </w:rPr>
        <w:t xml:space="preserve"> заранее</w:t>
      </w:r>
      <w:proofErr w:type="gramEnd"/>
      <w:r w:rsidRPr="00DA2E7B">
        <w:rPr>
          <w:rFonts w:ascii="Times New Roman" w:eastAsia="Times New Roman" w:hAnsi="Times New Roman" w:cs="Times New Roman"/>
          <w:sz w:val="24"/>
          <w:szCs w:val="24"/>
          <w:lang w:eastAsia="ru-RU"/>
        </w:rPr>
        <w:t xml:space="preserve"> по контактным телефонам, указанным в Приложении  5 к Административному регламенту, или посредством РПГУ.</w:t>
      </w:r>
    </w:p>
    <w:p w:rsidR="00DA2E7B" w:rsidRPr="00DA2E7B" w:rsidRDefault="00DA2E7B" w:rsidP="00DA2E7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16. Способы получения Заявителем результатов предоставления Муниципальной услуги</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16.1. В зависимости от способа получения результата, Заявитель уведомляется о готовности результата предоставления Муниципальной услуги.</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16.2. Способ получения результата предоставления Муниципальной услуги указывается Заявителем в Заявлении.</w:t>
      </w:r>
    </w:p>
    <w:p w:rsidR="00DA2E7B" w:rsidRPr="00DA2E7B" w:rsidRDefault="00DA2E7B" w:rsidP="0082687C">
      <w:pPr>
        <w:spacing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16.</w:t>
      </w:r>
      <w:proofErr w:type="gramStart"/>
      <w:r w:rsidRPr="00DA2E7B">
        <w:rPr>
          <w:rFonts w:ascii="Times New Roman" w:eastAsia="Times New Roman" w:hAnsi="Times New Roman" w:cs="Times New Roman"/>
          <w:sz w:val="24"/>
          <w:szCs w:val="24"/>
          <w:lang w:eastAsia="ru-RU"/>
        </w:rPr>
        <w:t>3.Получение</w:t>
      </w:r>
      <w:proofErr w:type="gramEnd"/>
      <w:r w:rsidRPr="00DA2E7B">
        <w:rPr>
          <w:rFonts w:ascii="Times New Roman" w:eastAsia="Times New Roman" w:hAnsi="Times New Roman" w:cs="Times New Roman"/>
          <w:sz w:val="24"/>
          <w:szCs w:val="24"/>
          <w:lang w:eastAsia="ru-RU"/>
        </w:rPr>
        <w:t xml:space="preserve"> результата Муниципальной услуги Заявителем в </w:t>
      </w:r>
      <w:r w:rsidR="007D49A7">
        <w:rPr>
          <w:rFonts w:ascii="Times New Roman" w:eastAsia="Times New Roman" w:hAnsi="Times New Roman" w:cs="Times New Roman"/>
          <w:sz w:val="24"/>
          <w:szCs w:val="24"/>
          <w:lang w:eastAsia="ru-RU"/>
        </w:rPr>
        <w:t>Комитете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Результат оказания Муниципальной услуги выдается Заявителю в </w:t>
      </w:r>
      <w:r w:rsidR="007D49A7">
        <w:rPr>
          <w:rFonts w:ascii="Times New Roman" w:eastAsia="Times New Roman" w:hAnsi="Times New Roman" w:cs="Times New Roman"/>
          <w:sz w:val="24"/>
          <w:szCs w:val="24"/>
          <w:lang w:eastAsia="ru-RU"/>
        </w:rPr>
        <w:t xml:space="preserve">Комитете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по истечении срока, установленного для подготовки результата.</w:t>
      </w:r>
    </w:p>
    <w:p w:rsidR="00DA2E7B" w:rsidRPr="00DA2E7B" w:rsidRDefault="00DA2E7B" w:rsidP="00DA2E7B">
      <w:pPr>
        <w:spacing w:line="240" w:lineRule="auto"/>
        <w:ind w:left="1004"/>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16.4. Получение результата Муниципальной услуги по почте:</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Результат оказания Муниципальной услуги направляется Заявителю результата в порядке общего делопроизводства письмом по почте в течение 1 рабочего дня по истечении срока, установленного для подготовки результата предоставления Муниципальной услуги.</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16.5. Получение результата Муниципальной услуги при обращении Заявителя в МФЦ:</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результат оказания Муниципальной услуги выдается Заявителю в МФЦ по истечении срока, установленного для подготовки результата предоставления Муниципальной услуги.</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16.6. Получение результата Муниципальной услуги при обращении через РПГУ:</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результат оказания Муниципальной услуги направляется Заявителю в Личный кабинет на РПГУ в виде скан-копии результата предоставления Муниципальной услуги.</w:t>
      </w:r>
    </w:p>
    <w:p w:rsidR="00DA2E7B" w:rsidRPr="00DA2E7B" w:rsidRDefault="00DA2E7B" w:rsidP="00900D8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17. Срок регистрации Заявления</w:t>
      </w:r>
    </w:p>
    <w:p w:rsidR="00DA2E7B" w:rsidRPr="00DA2E7B"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17.</w:t>
      </w:r>
      <w:proofErr w:type="gramStart"/>
      <w:r w:rsidRPr="00DA2E7B">
        <w:rPr>
          <w:rFonts w:ascii="Times New Roman" w:eastAsia="Times New Roman" w:hAnsi="Times New Roman" w:cs="Times New Roman"/>
          <w:sz w:val="24"/>
          <w:szCs w:val="24"/>
          <w:lang w:eastAsia="ru-RU"/>
        </w:rPr>
        <w:t>1.Заявление</w:t>
      </w:r>
      <w:proofErr w:type="gramEnd"/>
      <w:r w:rsidRPr="00DA2E7B">
        <w:rPr>
          <w:rFonts w:ascii="Times New Roman" w:eastAsia="Times New Roman" w:hAnsi="Times New Roman" w:cs="Times New Roman"/>
          <w:sz w:val="24"/>
          <w:szCs w:val="24"/>
          <w:lang w:eastAsia="ru-RU"/>
        </w:rPr>
        <w:t xml:space="preserve"> регистрируется в день его подачи в структурном подразделении </w:t>
      </w:r>
      <w:r w:rsidR="00EB19F0">
        <w:rPr>
          <w:rFonts w:ascii="Times New Roman" w:eastAsia="Times New Roman" w:hAnsi="Times New Roman" w:cs="Times New Roman"/>
          <w:sz w:val="24"/>
          <w:szCs w:val="24"/>
          <w:lang w:eastAsia="ru-RU"/>
        </w:rPr>
        <w:t>Комитет</w:t>
      </w:r>
      <w:r w:rsidR="00900D8B">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осуществляющем прием и регистрацию корреспонденции.</w:t>
      </w:r>
    </w:p>
    <w:p w:rsidR="00DA2E7B" w:rsidRPr="00DA2E7B"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17.2. При подаче заявления в МФЦ запрос на оказании Муниципальной услуги регистрируется в МФЦ в день обращения. </w:t>
      </w:r>
    </w:p>
    <w:p w:rsidR="00DA2E7B" w:rsidRPr="00DA2E7B"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Передача Заявления в </w:t>
      </w:r>
      <w:r w:rsidR="00EB19F0">
        <w:rPr>
          <w:rFonts w:ascii="Times New Roman" w:eastAsia="Times New Roman" w:hAnsi="Times New Roman" w:cs="Times New Roman"/>
          <w:sz w:val="24"/>
          <w:szCs w:val="24"/>
          <w:lang w:eastAsia="ru-RU"/>
        </w:rPr>
        <w:t>Комитет имущественных и земельных отношений Администр</w:t>
      </w:r>
      <w:r w:rsidR="00900D8B">
        <w:rPr>
          <w:rFonts w:ascii="Times New Roman" w:eastAsia="Times New Roman" w:hAnsi="Times New Roman" w:cs="Times New Roman"/>
          <w:sz w:val="24"/>
          <w:szCs w:val="24"/>
          <w:lang w:eastAsia="ru-RU"/>
        </w:rPr>
        <w:t>ации Городского округа Подольск</w:t>
      </w:r>
      <w:r w:rsidRPr="00DA2E7B">
        <w:rPr>
          <w:rFonts w:ascii="Times New Roman" w:eastAsia="Times New Roman" w:hAnsi="Times New Roman" w:cs="Times New Roman"/>
          <w:sz w:val="24"/>
          <w:szCs w:val="24"/>
          <w:lang w:eastAsia="ru-RU"/>
        </w:rPr>
        <w:t xml:space="preserve"> осуществляется в соответствии с соглашением о взаимодействии, заключенным между </w:t>
      </w:r>
      <w:r w:rsidR="007D49A7">
        <w:rPr>
          <w:rFonts w:ascii="Times New Roman" w:eastAsia="Times New Roman" w:hAnsi="Times New Roman" w:cs="Times New Roman"/>
          <w:sz w:val="24"/>
          <w:szCs w:val="24"/>
          <w:lang w:eastAsia="ru-RU"/>
        </w:rPr>
        <w:t>Комитетом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xml:space="preserve"> и </w:t>
      </w:r>
      <w:r w:rsidR="00900D8B" w:rsidRPr="00900D8B">
        <w:rPr>
          <w:rFonts w:ascii="Times New Roman" w:hAnsi="Times New Roman" w:cs="Times New Roman"/>
          <w:sz w:val="24"/>
          <w:szCs w:val="24"/>
        </w:rPr>
        <w:t>МБУ «МФЦ»</w:t>
      </w:r>
      <w:r w:rsidRPr="00DA2E7B">
        <w:rPr>
          <w:rFonts w:ascii="Times New Roman" w:eastAsia="Times New Roman" w:hAnsi="Times New Roman" w:cs="Times New Roman"/>
          <w:sz w:val="24"/>
          <w:szCs w:val="24"/>
          <w:lang w:eastAsia="ru-RU"/>
        </w:rPr>
        <w:t xml:space="preserve">, в срок не более 1 рабочего дня. </w:t>
      </w:r>
    </w:p>
    <w:p w:rsidR="00DA2E7B" w:rsidRPr="00DA2E7B"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Регистрация Заявления в </w:t>
      </w:r>
      <w:r w:rsidR="007D49A7">
        <w:rPr>
          <w:rFonts w:ascii="Times New Roman" w:eastAsia="Times New Roman" w:hAnsi="Times New Roman" w:cs="Times New Roman"/>
          <w:sz w:val="24"/>
          <w:szCs w:val="24"/>
          <w:lang w:eastAsia="ru-RU"/>
        </w:rPr>
        <w:t>Комитете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поданного через МФЦ,</w:t>
      </w:r>
      <w:r w:rsidR="00900D8B">
        <w:rPr>
          <w:rFonts w:ascii="Times New Roman" w:eastAsia="Times New Roman" w:hAnsi="Times New Roman" w:cs="Times New Roman"/>
          <w:sz w:val="24"/>
          <w:szCs w:val="24"/>
          <w:lang w:eastAsia="ru-RU"/>
        </w:rPr>
        <w:t xml:space="preserve"> </w:t>
      </w:r>
      <w:proofErr w:type="gramStart"/>
      <w:r w:rsidRPr="00DA2E7B">
        <w:rPr>
          <w:rFonts w:ascii="Times New Roman" w:eastAsia="Times New Roman" w:hAnsi="Times New Roman" w:cs="Times New Roman"/>
          <w:sz w:val="24"/>
          <w:szCs w:val="24"/>
          <w:lang w:eastAsia="ru-RU"/>
        </w:rPr>
        <w:t>осуществляется</w:t>
      </w:r>
      <w:proofErr w:type="gramEnd"/>
      <w:r w:rsidRPr="00DA2E7B">
        <w:rPr>
          <w:rFonts w:ascii="Times New Roman" w:eastAsia="Times New Roman" w:hAnsi="Times New Roman" w:cs="Times New Roman"/>
          <w:sz w:val="24"/>
          <w:szCs w:val="24"/>
          <w:lang w:eastAsia="ru-RU"/>
        </w:rPr>
        <w:t xml:space="preserve"> а следующий рабочий день.</w:t>
      </w:r>
    </w:p>
    <w:p w:rsidR="00DA2E7B" w:rsidRPr="00DA2E7B"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17.3. Заявление, поданное через РПГУ, регистрируется в день его направления, в случае подачи Заявления до 16:00. При подаче Заявления после 16:00 оно регистрируется на следующий рабочий день.</w:t>
      </w:r>
    </w:p>
    <w:p w:rsidR="0082687C" w:rsidRDefault="00DA2E7B" w:rsidP="0082687C">
      <w:pPr>
        <w:spacing w:before="100" w:beforeAutospacing="1" w:after="100" w:afterAutospacing="1" w:line="240" w:lineRule="auto"/>
        <w:ind w:left="708"/>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18. Максимальный срок ожидания в</w:t>
      </w:r>
      <w:r w:rsidR="0082687C">
        <w:rPr>
          <w:rFonts w:ascii="Times New Roman" w:eastAsia="Times New Roman" w:hAnsi="Times New Roman" w:cs="Times New Roman"/>
          <w:sz w:val="24"/>
          <w:szCs w:val="24"/>
          <w:lang w:eastAsia="ru-RU"/>
        </w:rPr>
        <w:t xml:space="preserve"> очереди</w:t>
      </w:r>
    </w:p>
    <w:p w:rsidR="00DA2E7B" w:rsidRPr="00DA2E7B" w:rsidRDefault="00DA2E7B" w:rsidP="008268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DA2E7B" w:rsidRPr="00DA2E7B" w:rsidRDefault="00DA2E7B" w:rsidP="00DA2E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19. Требования к помещениям, в которых предоставляется Муниципальная услуга</w:t>
      </w:r>
    </w:p>
    <w:p w:rsidR="00DA2E7B" w:rsidRPr="00DA2E7B" w:rsidRDefault="00DA2E7B" w:rsidP="00900D8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Требования к помещениям, в которых предоставляет Муниципальная услуга, приведены в Приложении 6 к Административному регламенту.</w:t>
      </w:r>
    </w:p>
    <w:p w:rsidR="00DA2E7B" w:rsidRPr="00DA2E7B" w:rsidRDefault="00DA2E7B" w:rsidP="00900D8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20. Показатели доступности и качества Муниципальной услуги</w:t>
      </w:r>
    </w:p>
    <w:p w:rsidR="00DA2E7B" w:rsidRPr="00DA2E7B"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Показатели доступности и качества Муниципальной услуги приведены в Приложении 7 и Приложении 8 к Административному регламенту.</w:t>
      </w:r>
    </w:p>
    <w:p w:rsidR="0082687C" w:rsidRDefault="00DA2E7B" w:rsidP="0082687C">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 xml:space="preserve">21. Требования организации предоставления Муниципальной услуги </w:t>
      </w:r>
    </w:p>
    <w:p w:rsidR="00DA2E7B" w:rsidRPr="00DA2E7B" w:rsidRDefault="00DA2E7B" w:rsidP="0082687C">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 электронной форме</w:t>
      </w:r>
    </w:p>
    <w:p w:rsidR="0082687C"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21.1. В электронной форме документы, указанные в пункте 9 Административного регламе</w:t>
      </w:r>
      <w:r w:rsidR="0082687C">
        <w:rPr>
          <w:rFonts w:ascii="Times New Roman" w:eastAsia="Times New Roman" w:hAnsi="Times New Roman" w:cs="Times New Roman"/>
          <w:sz w:val="24"/>
          <w:szCs w:val="24"/>
          <w:lang w:eastAsia="ru-RU"/>
        </w:rPr>
        <w:t>нта, подаются посредством РПГУ.</w:t>
      </w:r>
    </w:p>
    <w:p w:rsidR="0082687C"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21.2. При подаче документы, указанные в пункте 9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w:t>
      </w:r>
      <w:r w:rsidR="0082687C">
        <w:rPr>
          <w:rFonts w:ascii="Times New Roman" w:eastAsia="Times New Roman" w:hAnsi="Times New Roman" w:cs="Times New Roman"/>
          <w:sz w:val="24"/>
          <w:szCs w:val="24"/>
          <w:lang w:eastAsia="ru-RU"/>
        </w:rPr>
        <w:t xml:space="preserve">количество листов в документе. </w:t>
      </w:r>
    </w:p>
    <w:p w:rsidR="0082687C"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21.3.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w:t>
      </w:r>
      <w:r w:rsidR="0082687C">
        <w:rPr>
          <w:rFonts w:ascii="Times New Roman" w:eastAsia="Times New Roman" w:hAnsi="Times New Roman" w:cs="Times New Roman"/>
          <w:sz w:val="24"/>
          <w:szCs w:val="24"/>
          <w:lang w:eastAsia="ru-RU"/>
        </w:rPr>
        <w:t xml:space="preserve">ечати, углового штампа бланка. </w:t>
      </w:r>
    </w:p>
    <w:p w:rsidR="0082687C"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21.4. 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Заявителем, отсканирована и приложена к электронной форме Заявления в качестве отдельного документа.</w:t>
      </w:r>
    </w:p>
    <w:p w:rsidR="00DA2E7B" w:rsidRPr="00DA2E7B" w:rsidRDefault="00DA2E7B" w:rsidP="0082687C">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21.5. Заявитель имеет возможность отслеживать ход обработки документов в Личном кабинете на РПГУ с помощью статусной модели РПГУ. </w:t>
      </w:r>
    </w:p>
    <w:p w:rsidR="00DA2E7B" w:rsidRPr="00DA2E7B" w:rsidRDefault="00DA2E7B" w:rsidP="0082687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22. Требования к организации предоставления Муниципальной услуги в МФЦ</w:t>
      </w:r>
    </w:p>
    <w:p w:rsidR="00290450" w:rsidRDefault="00DA2E7B" w:rsidP="00290450">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 22.1.    Организация предоставления Муниципальной услуги на базе МФЦ осуществляется в соответствии с соглашением о взаимодействии между </w:t>
      </w:r>
      <w:r w:rsidR="007D49A7">
        <w:rPr>
          <w:rFonts w:ascii="Times New Roman" w:eastAsia="Times New Roman" w:hAnsi="Times New Roman" w:cs="Times New Roman"/>
          <w:sz w:val="24"/>
          <w:szCs w:val="24"/>
          <w:lang w:eastAsia="ru-RU"/>
        </w:rPr>
        <w:t>Комитетом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xml:space="preserve"> и МФЦ, заключенным в порядке, установленном действующим законодательством Российской Федерации.</w:t>
      </w:r>
    </w:p>
    <w:p w:rsidR="00DA2E7B" w:rsidRPr="00DA2E7B" w:rsidRDefault="00DA2E7B" w:rsidP="00290450">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22.2. Заявитель может осуществить предварительную запись на подачу Заявления следующими способами по своему выбору:</w:t>
      </w:r>
    </w:p>
    <w:p w:rsidR="00DA2E7B" w:rsidRPr="00DA2E7B" w:rsidRDefault="00DA2E7B" w:rsidP="00DA2E7B">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при личном обращении заявителя в МФЦ;</w:t>
      </w:r>
    </w:p>
    <w:p w:rsidR="00DA2E7B" w:rsidRPr="00DA2E7B" w:rsidRDefault="00DA2E7B" w:rsidP="00DA2E7B">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по телефону МФЦ</w:t>
      </w:r>
    </w:p>
    <w:p w:rsidR="00DA2E7B" w:rsidRPr="00DA2E7B" w:rsidRDefault="00DA2E7B" w:rsidP="00DA2E7B">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через РПГУ.</w:t>
      </w:r>
    </w:p>
    <w:p w:rsidR="00DA2E7B" w:rsidRPr="00DA2E7B" w:rsidRDefault="00DA2E7B" w:rsidP="002904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22.3.    При предварительной записи Заявитель сообщает следующие данные:</w:t>
      </w:r>
    </w:p>
    <w:p w:rsidR="00DA2E7B" w:rsidRPr="00DA2E7B" w:rsidRDefault="00DA2E7B" w:rsidP="002904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фамилию, имя, отчество (последнее при наличии);</w:t>
      </w:r>
    </w:p>
    <w:p w:rsidR="00DA2E7B" w:rsidRPr="00DA2E7B" w:rsidRDefault="00DA2E7B" w:rsidP="002904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контактный номер телефона;</w:t>
      </w:r>
    </w:p>
    <w:p w:rsidR="00DA2E7B" w:rsidRPr="00DA2E7B" w:rsidRDefault="00DA2E7B" w:rsidP="002904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адрес электронной почты (при наличии);</w:t>
      </w:r>
    </w:p>
    <w:p w:rsidR="00DA2E7B" w:rsidRPr="00DA2E7B" w:rsidRDefault="00DA2E7B" w:rsidP="002904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 желаемые дату и время представления документов. </w:t>
      </w:r>
    </w:p>
    <w:p w:rsidR="00DA2E7B" w:rsidRPr="00DA2E7B" w:rsidRDefault="00DA2E7B" w:rsidP="002904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22.4.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2E7B" w:rsidRPr="00DA2E7B" w:rsidRDefault="00DA2E7B" w:rsidP="002904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22.5.    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поступления заявления.</w:t>
      </w:r>
    </w:p>
    <w:p w:rsidR="00DA2E7B" w:rsidRPr="00DA2E7B" w:rsidRDefault="00DA2E7B" w:rsidP="002904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22.6.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w:t>
      </w:r>
    </w:p>
    <w:p w:rsidR="00DA2E7B" w:rsidRPr="00DA2E7B" w:rsidRDefault="00DA2E7B" w:rsidP="002904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22.7. Запись Заявителей на определенную дату заканчивается за сутки до наступления этой даты.</w:t>
      </w:r>
    </w:p>
    <w:p w:rsidR="00DA2E7B" w:rsidRPr="00DA2E7B" w:rsidRDefault="00DA2E7B" w:rsidP="002904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22.8.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2E7B" w:rsidRPr="00DA2E7B" w:rsidRDefault="00DA2E7B" w:rsidP="002904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22.9.    Заявитель в любое время вправе отказаться от предварительной записи. </w:t>
      </w:r>
    </w:p>
    <w:p w:rsidR="00DA2E7B" w:rsidRPr="00DA2E7B" w:rsidRDefault="00DA2E7B" w:rsidP="002904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22.10. В отсутствие Заявителей, обратившихся по предварительной записи, осуществляется прием Заявителей, обратившихся в порядке очереди. </w:t>
      </w:r>
    </w:p>
    <w:p w:rsidR="00290450" w:rsidRDefault="00DA2E7B" w:rsidP="0029045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290450" w:rsidRDefault="00DA2E7B" w:rsidP="00290450">
      <w:pPr>
        <w:spacing w:before="100" w:beforeAutospacing="1" w:after="100" w:afterAutospacing="1" w:line="240" w:lineRule="auto"/>
        <w:ind w:left="720"/>
        <w:rPr>
          <w:rFonts w:ascii="Times New Roman" w:eastAsia="Times New Roman" w:hAnsi="Times New Roman" w:cs="Times New Roman"/>
          <w:b/>
          <w:sz w:val="24"/>
          <w:szCs w:val="24"/>
          <w:lang w:eastAsia="ru-RU"/>
        </w:rPr>
      </w:pPr>
      <w:r w:rsidRPr="00290450">
        <w:rPr>
          <w:rFonts w:ascii="Times New Roman" w:eastAsia="Times New Roman" w:hAnsi="Times New Roman" w:cs="Times New Roman"/>
          <w:b/>
          <w:sz w:val="24"/>
          <w:szCs w:val="24"/>
          <w:lang w:eastAsia="ru-RU"/>
        </w:rPr>
        <w:t xml:space="preserve"> Раздел </w:t>
      </w:r>
      <w:r w:rsidRPr="00290450">
        <w:rPr>
          <w:rFonts w:ascii="Times New Roman" w:eastAsia="Times New Roman" w:hAnsi="Times New Roman" w:cs="Times New Roman"/>
          <w:b/>
          <w:sz w:val="24"/>
          <w:szCs w:val="24"/>
          <w:lang w:val="en-US" w:eastAsia="ru-RU"/>
        </w:rPr>
        <w:t>III</w:t>
      </w:r>
      <w:r w:rsidRPr="00290450">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w:t>
      </w:r>
    </w:p>
    <w:p w:rsidR="00DA2E7B" w:rsidRPr="00DA2E7B" w:rsidRDefault="00DA2E7B" w:rsidP="00290450">
      <w:pPr>
        <w:spacing w:before="100" w:beforeAutospacing="1" w:after="100" w:afterAutospacing="1" w:line="240" w:lineRule="auto"/>
        <w:ind w:left="709"/>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23. Состав, последовательность и сроки выполнения административных процедур при предоставлении Муниципальной услуги</w:t>
      </w:r>
    </w:p>
    <w:p w:rsidR="00DA2E7B" w:rsidRPr="00DA2E7B" w:rsidRDefault="00DA2E7B" w:rsidP="00290450">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23.1. Перечень административных процедур:</w:t>
      </w:r>
    </w:p>
    <w:p w:rsidR="00DA2E7B" w:rsidRPr="00DA2E7B" w:rsidRDefault="00DA2E7B" w:rsidP="00290450">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 прием и регистрация заявления и документов, представленных Заявителем;</w:t>
      </w:r>
    </w:p>
    <w:p w:rsidR="00DA2E7B" w:rsidRPr="00DA2E7B" w:rsidRDefault="00DA2E7B" w:rsidP="00290450">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 формирование и направление межведомственных запросов, рассмотрение заявления и документов, предоставленных заявителем и ответов на межведомственные запросы.</w:t>
      </w:r>
    </w:p>
    <w:p w:rsidR="00DA2E7B" w:rsidRPr="00DA2E7B" w:rsidRDefault="00DA2E7B" w:rsidP="00290450">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3) принятие решения о предоставлении (отказе в предоставлении) Муниципальной услуги; </w:t>
      </w:r>
    </w:p>
    <w:p w:rsidR="00DA2E7B" w:rsidRPr="00DA2E7B" w:rsidRDefault="00DA2E7B" w:rsidP="00290450">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4) уведомление о результате предоставления Муниципальной услуги. Выдача результата предоставления Муниципальной услуги.</w:t>
      </w:r>
    </w:p>
    <w:p w:rsidR="00DA2E7B" w:rsidRPr="00DA2E7B" w:rsidRDefault="00DA2E7B" w:rsidP="00290450">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23.2. Блок-схема предоставления Муниципальной услуги приведена в Приложении 11 к Административному регламенту.</w:t>
      </w:r>
    </w:p>
    <w:p w:rsidR="00DA2E7B" w:rsidRPr="00DA2E7B" w:rsidRDefault="00DA2E7B" w:rsidP="00290450">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23.3.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12 к Административному регламенту.</w:t>
      </w:r>
    </w:p>
    <w:p w:rsidR="00290450" w:rsidRDefault="00DA2E7B" w:rsidP="00290450">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290450" w:rsidRDefault="00DA2E7B" w:rsidP="0029045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90450">
        <w:rPr>
          <w:rFonts w:ascii="Times New Roman" w:eastAsia="Times New Roman" w:hAnsi="Times New Roman" w:cs="Times New Roman"/>
          <w:b/>
          <w:sz w:val="24"/>
          <w:szCs w:val="24"/>
          <w:lang w:eastAsia="ru-RU"/>
        </w:rPr>
        <w:lastRenderedPageBreak/>
        <w:t>Раздел IV. Порядок и формы контроля за исполнением Административного регламента</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2904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24. Порядок осуществления текущего контроля за соблюдением</w:t>
      </w:r>
      <w:r w:rsidR="00290450">
        <w:rPr>
          <w:rFonts w:ascii="Times New Roman" w:eastAsia="Times New Roman" w:hAnsi="Times New Roman" w:cs="Times New Roman"/>
          <w:sz w:val="24"/>
          <w:szCs w:val="24"/>
          <w:lang w:eastAsia="ru-RU"/>
        </w:rPr>
        <w:t xml:space="preserve"> </w:t>
      </w:r>
      <w:r w:rsidRPr="00DA2E7B">
        <w:rPr>
          <w:rFonts w:ascii="Times New Roman" w:eastAsia="Times New Roman" w:hAnsi="Times New Roman" w:cs="Times New Roman"/>
          <w:sz w:val="24"/>
          <w:szCs w:val="24"/>
          <w:lang w:eastAsia="ru-RU"/>
        </w:rPr>
        <w:t>и исполнением должностными лицами положений</w:t>
      </w:r>
      <w:r w:rsidR="00290450">
        <w:rPr>
          <w:rFonts w:ascii="Times New Roman" w:eastAsia="Times New Roman" w:hAnsi="Times New Roman" w:cs="Times New Roman"/>
          <w:sz w:val="24"/>
          <w:szCs w:val="24"/>
          <w:lang w:eastAsia="ru-RU"/>
        </w:rPr>
        <w:t xml:space="preserve"> </w:t>
      </w:r>
      <w:r w:rsidRPr="00DA2E7B">
        <w:rPr>
          <w:rFonts w:ascii="Times New Roman" w:eastAsia="Times New Roman" w:hAnsi="Times New Roman" w:cs="Times New Roman"/>
          <w:sz w:val="24"/>
          <w:szCs w:val="24"/>
          <w:lang w:eastAsia="ru-RU"/>
        </w:rPr>
        <w:t>Административного регламента и иных нормативных правовых</w:t>
      </w:r>
      <w:r w:rsidR="00290450">
        <w:rPr>
          <w:rFonts w:ascii="Times New Roman" w:eastAsia="Times New Roman" w:hAnsi="Times New Roman" w:cs="Times New Roman"/>
          <w:sz w:val="24"/>
          <w:szCs w:val="24"/>
          <w:lang w:eastAsia="ru-RU"/>
        </w:rPr>
        <w:t xml:space="preserve"> </w:t>
      </w:r>
      <w:r w:rsidRPr="00DA2E7B">
        <w:rPr>
          <w:rFonts w:ascii="Times New Roman" w:eastAsia="Times New Roman" w:hAnsi="Times New Roman" w:cs="Times New Roman"/>
          <w:sz w:val="24"/>
          <w:szCs w:val="24"/>
          <w:lang w:eastAsia="ru-RU"/>
        </w:rPr>
        <w:t>актов, устанавливающих требования к предоставлению</w:t>
      </w:r>
      <w:r w:rsidR="00290450">
        <w:rPr>
          <w:rFonts w:ascii="Times New Roman" w:eastAsia="Times New Roman" w:hAnsi="Times New Roman" w:cs="Times New Roman"/>
          <w:sz w:val="24"/>
          <w:szCs w:val="24"/>
          <w:lang w:eastAsia="ru-RU"/>
        </w:rPr>
        <w:t xml:space="preserve"> </w:t>
      </w:r>
      <w:r w:rsidRPr="00DA2E7B">
        <w:rPr>
          <w:rFonts w:ascii="Times New Roman" w:eastAsia="Times New Roman" w:hAnsi="Times New Roman" w:cs="Times New Roman"/>
          <w:sz w:val="24"/>
          <w:szCs w:val="24"/>
          <w:lang w:eastAsia="ru-RU"/>
        </w:rPr>
        <w:t xml:space="preserve">Муниципальной </w:t>
      </w:r>
      <w:proofErr w:type="gramStart"/>
      <w:r w:rsidRPr="00DA2E7B">
        <w:rPr>
          <w:rFonts w:ascii="Times New Roman" w:eastAsia="Times New Roman" w:hAnsi="Times New Roman" w:cs="Times New Roman"/>
          <w:sz w:val="24"/>
          <w:szCs w:val="24"/>
          <w:lang w:eastAsia="ru-RU"/>
        </w:rPr>
        <w:t xml:space="preserve">услуги, </w:t>
      </w:r>
      <w:r w:rsidR="00290450">
        <w:rPr>
          <w:rFonts w:ascii="Times New Roman" w:eastAsia="Times New Roman" w:hAnsi="Times New Roman" w:cs="Times New Roman"/>
          <w:sz w:val="24"/>
          <w:szCs w:val="24"/>
          <w:lang w:eastAsia="ru-RU"/>
        </w:rPr>
        <w:t xml:space="preserve"> </w:t>
      </w:r>
      <w:r w:rsidRPr="00DA2E7B">
        <w:rPr>
          <w:rFonts w:ascii="Times New Roman" w:eastAsia="Times New Roman" w:hAnsi="Times New Roman" w:cs="Times New Roman"/>
          <w:sz w:val="24"/>
          <w:szCs w:val="24"/>
          <w:lang w:eastAsia="ru-RU"/>
        </w:rPr>
        <w:t>также</w:t>
      </w:r>
      <w:proofErr w:type="gramEnd"/>
      <w:r w:rsidRPr="00DA2E7B">
        <w:rPr>
          <w:rFonts w:ascii="Times New Roman" w:eastAsia="Times New Roman" w:hAnsi="Times New Roman" w:cs="Times New Roman"/>
          <w:sz w:val="24"/>
          <w:szCs w:val="24"/>
          <w:lang w:eastAsia="ru-RU"/>
        </w:rPr>
        <w:t xml:space="preserve"> принятием ими решений</w:t>
      </w:r>
    </w:p>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900D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24.1. Контроль за соблюдением должностными лицами </w:t>
      </w:r>
      <w:r w:rsidR="00EB19F0">
        <w:rPr>
          <w:rFonts w:ascii="Times New Roman" w:eastAsia="Times New Roman" w:hAnsi="Times New Roman" w:cs="Times New Roman"/>
          <w:sz w:val="24"/>
          <w:szCs w:val="24"/>
          <w:lang w:eastAsia="ru-RU"/>
        </w:rPr>
        <w:t>Комитет</w:t>
      </w:r>
      <w:r w:rsidR="00900D8B">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w:t>
      </w:r>
      <w:r w:rsidR="00900D8B">
        <w:rPr>
          <w:rFonts w:ascii="Times New Roman" w:eastAsia="Times New Roman" w:hAnsi="Times New Roman" w:cs="Times New Roman"/>
          <w:sz w:val="24"/>
          <w:szCs w:val="24"/>
          <w:lang w:eastAsia="ru-RU"/>
        </w:rPr>
        <w:t xml:space="preserve"> </w:t>
      </w:r>
      <w:r w:rsidRPr="00DA2E7B">
        <w:rPr>
          <w:rFonts w:ascii="Times New Roman" w:eastAsia="Times New Roman" w:hAnsi="Times New Roman" w:cs="Times New Roman"/>
          <w:sz w:val="24"/>
          <w:szCs w:val="24"/>
          <w:lang w:eastAsia="ru-RU"/>
        </w:rPr>
        <w:t>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DA2E7B" w:rsidRPr="00DA2E7B" w:rsidRDefault="00DA2E7B" w:rsidP="002904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текущего контроля за соблюдением полноты и качества предоставления Муниципальной услуги (далее - Текущий контроль);</w:t>
      </w:r>
    </w:p>
    <w:p w:rsidR="00DA2E7B" w:rsidRPr="00DA2E7B" w:rsidRDefault="00DA2E7B" w:rsidP="002904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контроля за соблюдением порядка предоставления Муниципальной услуги.</w:t>
      </w:r>
    </w:p>
    <w:p w:rsidR="00DA2E7B" w:rsidRPr="00DA2E7B" w:rsidRDefault="00DA2E7B" w:rsidP="002904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24.2. Текущий контроль осуществляет руководитель </w:t>
      </w:r>
      <w:r w:rsidR="00EB19F0">
        <w:rPr>
          <w:rFonts w:ascii="Times New Roman" w:eastAsia="Times New Roman" w:hAnsi="Times New Roman" w:cs="Times New Roman"/>
          <w:sz w:val="24"/>
          <w:szCs w:val="24"/>
          <w:lang w:eastAsia="ru-RU"/>
        </w:rPr>
        <w:t>Комитет</w:t>
      </w:r>
      <w:r w:rsidR="00900D8B">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и (или) уполномоченные им должностные лица.</w:t>
      </w:r>
    </w:p>
    <w:p w:rsidR="00DA2E7B" w:rsidRPr="00DA2E7B" w:rsidRDefault="00DA2E7B" w:rsidP="002904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24.3. Текущий контроль осуществляется в порядке, установленном руководителем </w:t>
      </w:r>
      <w:r w:rsidR="00EB19F0">
        <w:rPr>
          <w:rFonts w:ascii="Times New Roman" w:eastAsia="Times New Roman" w:hAnsi="Times New Roman" w:cs="Times New Roman"/>
          <w:sz w:val="24"/>
          <w:szCs w:val="24"/>
          <w:lang w:eastAsia="ru-RU"/>
        </w:rPr>
        <w:t>Комитет</w:t>
      </w:r>
      <w:r w:rsidR="00900D8B">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 xml:space="preserve">для контроля за исполнением правовых актов </w:t>
      </w:r>
      <w:r w:rsidR="00EB19F0">
        <w:rPr>
          <w:rFonts w:ascii="Times New Roman" w:eastAsia="Times New Roman" w:hAnsi="Times New Roman" w:cs="Times New Roman"/>
          <w:sz w:val="24"/>
          <w:szCs w:val="24"/>
          <w:lang w:eastAsia="ru-RU"/>
        </w:rPr>
        <w:t>Комитет</w:t>
      </w:r>
      <w:r w:rsidR="00900D8B">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w:t>
      </w:r>
    </w:p>
    <w:p w:rsidR="00DA2E7B" w:rsidRPr="00DA2E7B" w:rsidRDefault="00DA2E7B" w:rsidP="002904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24.4.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04.05.2016 № 37/2016-ОЗ «Кодекс Московской области об административных правонарушениях» и в соответствии с порядком,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DA2E7B" w:rsidRPr="00DA2E7B" w:rsidRDefault="00DA2E7B" w:rsidP="00DA2E7B">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900D8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25. Порядок и периодичность осуществления Текущего контроля полноты и качества предоставления Муниципальной услуги </w:t>
      </w:r>
      <w:r w:rsidR="00900D8B">
        <w:rPr>
          <w:rFonts w:ascii="Times New Roman" w:eastAsia="Times New Roman" w:hAnsi="Times New Roman" w:cs="Times New Roman"/>
          <w:sz w:val="24"/>
          <w:szCs w:val="24"/>
          <w:lang w:eastAsia="ru-RU"/>
        </w:rPr>
        <w:t>и к</w:t>
      </w:r>
      <w:r w:rsidRPr="00DA2E7B">
        <w:rPr>
          <w:rFonts w:ascii="Times New Roman" w:eastAsia="Times New Roman" w:hAnsi="Times New Roman" w:cs="Times New Roman"/>
          <w:sz w:val="24"/>
          <w:szCs w:val="24"/>
          <w:lang w:eastAsia="ru-RU"/>
        </w:rPr>
        <w:t>онтроля за соблюдением порядка предоставления Муниципальной услуги</w:t>
      </w:r>
    </w:p>
    <w:p w:rsidR="00900D8B" w:rsidRDefault="00DA2E7B" w:rsidP="002904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25.1 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сотрудников </w:t>
      </w:r>
      <w:r w:rsidR="00EB19F0">
        <w:rPr>
          <w:rFonts w:ascii="Times New Roman" w:eastAsia="Times New Roman" w:hAnsi="Times New Roman" w:cs="Times New Roman"/>
          <w:sz w:val="24"/>
          <w:szCs w:val="24"/>
          <w:lang w:eastAsia="ru-RU"/>
        </w:rPr>
        <w:t>Комитет</w:t>
      </w:r>
      <w:r w:rsidR="00900D8B">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xml:space="preserve">, а также в форме внутренних проверок в </w:t>
      </w:r>
      <w:r w:rsidR="007D49A7">
        <w:rPr>
          <w:rFonts w:ascii="Times New Roman" w:eastAsia="Times New Roman" w:hAnsi="Times New Roman" w:cs="Times New Roman"/>
          <w:sz w:val="24"/>
          <w:szCs w:val="24"/>
          <w:lang w:eastAsia="ru-RU"/>
        </w:rPr>
        <w:t xml:space="preserve">Комитете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 xml:space="preserve"> по заявлениям, обращениям и жалобам граждан, их объединений и организаций на решения, а также </w:t>
      </w:r>
      <w:r w:rsidRPr="00DA2E7B">
        <w:rPr>
          <w:rFonts w:ascii="Times New Roman" w:eastAsia="Times New Roman" w:hAnsi="Times New Roman" w:cs="Times New Roman"/>
          <w:sz w:val="24"/>
          <w:szCs w:val="24"/>
          <w:lang w:eastAsia="ru-RU"/>
        </w:rPr>
        <w:lastRenderedPageBreak/>
        <w:t xml:space="preserve">действия (бездействия) должностных лиц, сотрудников </w:t>
      </w:r>
      <w:r w:rsidR="00EB19F0">
        <w:rPr>
          <w:rFonts w:ascii="Times New Roman" w:eastAsia="Times New Roman" w:hAnsi="Times New Roman" w:cs="Times New Roman"/>
          <w:sz w:val="24"/>
          <w:szCs w:val="24"/>
          <w:lang w:eastAsia="ru-RU"/>
        </w:rPr>
        <w:t>Комитет</w:t>
      </w:r>
      <w:r w:rsidR="00900D8B">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участвующих в предоставлении Муниципальной услуги.</w:t>
      </w:r>
    </w:p>
    <w:p w:rsidR="00DA2E7B" w:rsidRPr="00DA2E7B" w:rsidRDefault="00900D8B" w:rsidP="0029045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25.2. </w:t>
      </w:r>
      <w:r w:rsidR="00DA2E7B" w:rsidRPr="00DA2E7B">
        <w:rPr>
          <w:rFonts w:ascii="Times New Roman" w:eastAsia="Times New Roman" w:hAnsi="Times New Roman" w:cs="Times New Roman"/>
          <w:sz w:val="24"/>
          <w:szCs w:val="24"/>
          <w:lang w:eastAsia="ru-RU"/>
        </w:rPr>
        <w:t xml:space="preserve">Порядок осуществления Текущего контроля утверждается руководителем </w:t>
      </w:r>
      <w:r w:rsidR="00EB19F0">
        <w:rPr>
          <w:rFonts w:ascii="Times New Roman" w:eastAsia="Times New Roman" w:hAnsi="Times New Roman" w:cs="Times New Roman"/>
          <w:sz w:val="24"/>
          <w:szCs w:val="24"/>
          <w:lang w:eastAsia="ru-RU"/>
        </w:rPr>
        <w:t>Комитет</w:t>
      </w:r>
      <w:r>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w:t>
      </w:r>
      <w:r w:rsidR="00DA2E7B" w:rsidRPr="00DA2E7B">
        <w:rPr>
          <w:rFonts w:ascii="Times New Roman" w:eastAsia="Times New Roman" w:hAnsi="Times New Roman" w:cs="Times New Roman"/>
          <w:sz w:val="24"/>
          <w:szCs w:val="24"/>
          <w:lang w:eastAsia="ru-RU"/>
        </w:rPr>
        <w:t>.</w:t>
      </w:r>
    </w:p>
    <w:p w:rsidR="00DA2E7B" w:rsidRPr="00DA2E7B" w:rsidRDefault="00DA2E7B" w:rsidP="002904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25.3.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EB19F0">
        <w:rPr>
          <w:rFonts w:ascii="Times New Roman" w:eastAsia="Times New Roman" w:hAnsi="Times New Roman" w:cs="Times New Roman"/>
          <w:sz w:val="24"/>
          <w:szCs w:val="24"/>
          <w:lang w:eastAsia="ru-RU"/>
        </w:rPr>
        <w:t>Комитет</w:t>
      </w:r>
      <w:r w:rsidR="004A521B">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 xml:space="preserve"> положений Административного регламента в части соблюдения порядка предоставления Муниципальной услуги.</w:t>
      </w:r>
    </w:p>
    <w:p w:rsidR="00DA2E7B" w:rsidRPr="00DA2E7B" w:rsidRDefault="00DA2E7B" w:rsidP="002904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25.4. Плановые проверки </w:t>
      </w:r>
      <w:r w:rsidR="00EB19F0">
        <w:rPr>
          <w:rFonts w:ascii="Times New Roman" w:eastAsia="Times New Roman" w:hAnsi="Times New Roman" w:cs="Times New Roman"/>
          <w:sz w:val="24"/>
          <w:szCs w:val="24"/>
          <w:lang w:eastAsia="ru-RU"/>
        </w:rPr>
        <w:t>Комитет</w:t>
      </w:r>
      <w:r w:rsidR="004A521B">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w:t>
      </w:r>
      <w:proofErr w:type="gramStart"/>
      <w:r w:rsidR="00EB19F0">
        <w:rPr>
          <w:rFonts w:ascii="Times New Roman" w:eastAsia="Times New Roman" w:hAnsi="Times New Roman" w:cs="Times New Roman"/>
          <w:sz w:val="24"/>
          <w:szCs w:val="24"/>
          <w:lang w:eastAsia="ru-RU"/>
        </w:rPr>
        <w:t xml:space="preserve">Подольск </w:t>
      </w:r>
      <w:r w:rsidRPr="00DA2E7B">
        <w:rPr>
          <w:rFonts w:ascii="Times New Roman" w:eastAsia="Times New Roman" w:hAnsi="Times New Roman" w:cs="Times New Roman"/>
          <w:sz w:val="24"/>
          <w:szCs w:val="24"/>
          <w:lang w:eastAsia="ru-RU"/>
        </w:rPr>
        <w:t xml:space="preserve"> проводятся</w:t>
      </w:r>
      <w:proofErr w:type="gramEnd"/>
      <w:r w:rsidRPr="00DA2E7B">
        <w:rPr>
          <w:rFonts w:ascii="Times New Roman" w:eastAsia="Times New Roman" w:hAnsi="Times New Roman" w:cs="Times New Roman"/>
          <w:sz w:val="24"/>
          <w:szCs w:val="24"/>
          <w:lang w:eastAsia="ru-RU"/>
        </w:rPr>
        <w:t xml:space="preserve">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DA2E7B" w:rsidRPr="00DA2E7B" w:rsidRDefault="00DA2E7B" w:rsidP="002904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25.5. Внеплановые проверки </w:t>
      </w:r>
      <w:r w:rsidR="00EB19F0">
        <w:rPr>
          <w:rFonts w:ascii="Times New Roman" w:eastAsia="Times New Roman" w:hAnsi="Times New Roman" w:cs="Times New Roman"/>
          <w:sz w:val="24"/>
          <w:szCs w:val="24"/>
          <w:lang w:eastAsia="ru-RU"/>
        </w:rPr>
        <w:t>Комитет</w:t>
      </w:r>
      <w:r w:rsidR="004A521B">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 xml:space="preserve">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услуги, на основании требований Прокуратуры.</w:t>
      </w:r>
    </w:p>
    <w:p w:rsidR="00DA2E7B" w:rsidRDefault="00DA2E7B" w:rsidP="0003748F">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26. Ответственность должностных лиц, сотрудников </w:t>
      </w:r>
      <w:r w:rsidR="00EB19F0">
        <w:rPr>
          <w:rFonts w:ascii="Times New Roman" w:eastAsia="Times New Roman" w:hAnsi="Times New Roman" w:cs="Times New Roman"/>
          <w:sz w:val="24"/>
          <w:szCs w:val="24"/>
          <w:lang w:eastAsia="ru-RU"/>
        </w:rPr>
        <w:t>Комитет</w:t>
      </w:r>
      <w:r w:rsidR="004A521B">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работников МФЦ за решения и действия (бездействие), принимаемые (осуществляемые) ими в ходе Муниципальной услуги</w:t>
      </w:r>
      <w:r w:rsidR="0003748F">
        <w:rPr>
          <w:rFonts w:ascii="Times New Roman" w:eastAsia="Times New Roman" w:hAnsi="Times New Roman" w:cs="Times New Roman"/>
          <w:sz w:val="24"/>
          <w:szCs w:val="24"/>
          <w:lang w:eastAsia="ru-RU"/>
        </w:rPr>
        <w:t>.</w:t>
      </w:r>
    </w:p>
    <w:p w:rsidR="00DA2E7B" w:rsidRPr="00DA2E7B" w:rsidRDefault="00DA2E7B" w:rsidP="004A52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26.1. Должностные лица, сотрудники </w:t>
      </w:r>
      <w:r w:rsidR="00EB19F0">
        <w:rPr>
          <w:rFonts w:ascii="Times New Roman" w:eastAsia="Times New Roman" w:hAnsi="Times New Roman" w:cs="Times New Roman"/>
          <w:sz w:val="24"/>
          <w:szCs w:val="24"/>
          <w:lang w:eastAsia="ru-RU"/>
        </w:rPr>
        <w:t>Комитет</w:t>
      </w:r>
      <w:r w:rsidR="004A521B">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работники МФЦ,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03748F"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w:t>
      </w:r>
      <w:r w:rsidR="0003748F">
        <w:rPr>
          <w:rFonts w:ascii="Times New Roman" w:eastAsia="Times New Roman" w:hAnsi="Times New Roman" w:cs="Times New Roman"/>
          <w:sz w:val="24"/>
          <w:szCs w:val="24"/>
          <w:lang w:eastAsia="ru-RU"/>
        </w:rPr>
        <w:t>тельством Российской Федерации.</w:t>
      </w:r>
    </w:p>
    <w:p w:rsidR="0003748F"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26.3.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 </w:t>
      </w:r>
      <w:r w:rsidR="00EB19F0">
        <w:rPr>
          <w:rFonts w:ascii="Times New Roman" w:eastAsia="Times New Roman" w:hAnsi="Times New Roman" w:cs="Times New Roman"/>
          <w:sz w:val="24"/>
          <w:szCs w:val="24"/>
          <w:lang w:eastAsia="ru-RU"/>
        </w:rPr>
        <w:t>Комитет</w:t>
      </w:r>
      <w:r w:rsidR="004A521B">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w:t>
      </w:r>
      <w:r w:rsidR="00EB19F0">
        <w:rPr>
          <w:rFonts w:ascii="Times New Roman" w:eastAsia="Times New Roman" w:hAnsi="Times New Roman" w:cs="Times New Roman"/>
          <w:sz w:val="24"/>
          <w:szCs w:val="24"/>
          <w:lang w:eastAsia="ru-RU"/>
        </w:rPr>
        <w:lastRenderedPageBreak/>
        <w:t>Администрации Городского округа Подольск</w:t>
      </w:r>
      <w:r w:rsidRPr="00DA2E7B">
        <w:rPr>
          <w:rFonts w:ascii="Times New Roman" w:eastAsia="Times New Roman" w:hAnsi="Times New Roman" w:cs="Times New Roman"/>
          <w:sz w:val="24"/>
          <w:szCs w:val="24"/>
          <w:lang w:eastAsia="ru-RU"/>
        </w:rPr>
        <w:t>, ответственного за соблюдение порядка предоставления Муниципальной услуги, установленную Законом Московской области от 04.05.2016 № 37/2016-ОЗ «Кодекс Московской области об адм</w:t>
      </w:r>
      <w:r w:rsidR="0003748F">
        <w:rPr>
          <w:rFonts w:ascii="Times New Roman" w:eastAsia="Times New Roman" w:hAnsi="Times New Roman" w:cs="Times New Roman"/>
          <w:sz w:val="24"/>
          <w:szCs w:val="24"/>
          <w:lang w:eastAsia="ru-RU"/>
        </w:rPr>
        <w:t>инистративных правонарушениях».</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26.4.   Должностным лицом </w:t>
      </w:r>
      <w:r w:rsidR="00EB19F0">
        <w:rPr>
          <w:rFonts w:ascii="Times New Roman" w:eastAsia="Times New Roman" w:hAnsi="Times New Roman" w:cs="Times New Roman"/>
          <w:sz w:val="24"/>
          <w:szCs w:val="24"/>
          <w:lang w:eastAsia="ru-RU"/>
        </w:rPr>
        <w:t>Комитет</w:t>
      </w:r>
      <w:r w:rsidR="004A521B">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xml:space="preserve">, ответственным за соблюдением порядка предоставления Муниципальной услуги является руководитель структурного подразделения </w:t>
      </w:r>
      <w:r w:rsidR="00EB19F0">
        <w:rPr>
          <w:rFonts w:ascii="Times New Roman" w:eastAsia="Times New Roman" w:hAnsi="Times New Roman" w:cs="Times New Roman"/>
          <w:sz w:val="24"/>
          <w:szCs w:val="24"/>
          <w:lang w:eastAsia="ru-RU"/>
        </w:rPr>
        <w:t>Комитет</w:t>
      </w:r>
      <w:r w:rsidR="004A521B">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w:t>
      </w:r>
      <w:r w:rsidR="004A521B">
        <w:rPr>
          <w:rFonts w:ascii="Times New Roman" w:eastAsia="Times New Roman" w:hAnsi="Times New Roman" w:cs="Times New Roman"/>
          <w:sz w:val="24"/>
          <w:szCs w:val="24"/>
          <w:lang w:eastAsia="ru-RU"/>
        </w:rPr>
        <w:t>,</w:t>
      </w:r>
      <w:r w:rsidRPr="00DA2E7B">
        <w:rPr>
          <w:rFonts w:ascii="Times New Roman" w:eastAsia="Times New Roman" w:hAnsi="Times New Roman" w:cs="Times New Roman"/>
          <w:sz w:val="24"/>
          <w:szCs w:val="24"/>
          <w:lang w:eastAsia="ru-RU"/>
        </w:rPr>
        <w:t xml:space="preserve"> осуществляющего действия по предоставлению Муниципальной услуги.</w:t>
      </w:r>
    </w:p>
    <w:p w:rsidR="00DA2E7B" w:rsidRPr="00DA2E7B" w:rsidRDefault="00DA2E7B" w:rsidP="00DA2E7B">
      <w:pPr>
        <w:spacing w:before="100" w:beforeAutospacing="1" w:after="100" w:afterAutospacing="1" w:line="240" w:lineRule="auto"/>
        <w:ind w:left="708"/>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A2E7B" w:rsidRPr="00DA2E7B" w:rsidRDefault="00DA2E7B" w:rsidP="0003748F">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27.1. Требованиями к порядку и формам контроля за предоставлением Муниципальной услуги являются:</w:t>
      </w:r>
    </w:p>
    <w:p w:rsidR="00DA2E7B" w:rsidRPr="00DA2E7B" w:rsidRDefault="00DA2E7B" w:rsidP="00DA2E7B">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независимость;</w:t>
      </w:r>
    </w:p>
    <w:p w:rsidR="0003748F" w:rsidRDefault="0003748F" w:rsidP="0003748F">
      <w:pPr>
        <w:spacing w:before="100" w:beforeAutospacing="1" w:after="100" w:afterAutospacing="1" w:line="240" w:lineRule="auto"/>
        <w:ind w:left="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тщательность.</w:t>
      </w:r>
    </w:p>
    <w:p w:rsidR="00DA2E7B" w:rsidRPr="00DA2E7B" w:rsidRDefault="00DA2E7B" w:rsidP="0003748F">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27.2. Независимость текущего контроля заключается в том, должностное лицо, уполномоченное на его осуществление независимо от должностного лица, сотрудника </w:t>
      </w:r>
      <w:r w:rsidR="00EB19F0">
        <w:rPr>
          <w:rFonts w:ascii="Times New Roman" w:eastAsia="Times New Roman" w:hAnsi="Times New Roman" w:cs="Times New Roman"/>
          <w:sz w:val="24"/>
          <w:szCs w:val="24"/>
          <w:lang w:eastAsia="ru-RU"/>
        </w:rPr>
        <w:t>Комитет</w:t>
      </w:r>
      <w:r w:rsidR="004A521B">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работника МФЦ, участвующего в предоставлении Муниципальной услуги, в том числе не имеет родства с ним.</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27.4.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27.5.</w:t>
      </w:r>
      <w:r w:rsidR="004A521B">
        <w:rPr>
          <w:rFonts w:ascii="Times New Roman" w:eastAsia="Times New Roman" w:hAnsi="Times New Roman" w:cs="Times New Roman"/>
          <w:sz w:val="24"/>
          <w:szCs w:val="24"/>
          <w:lang w:eastAsia="ru-RU"/>
        </w:rPr>
        <w:t xml:space="preserve"> </w:t>
      </w:r>
      <w:r w:rsidRPr="00DA2E7B">
        <w:rPr>
          <w:rFonts w:ascii="Times New Roman" w:eastAsia="Times New Roman" w:hAnsi="Times New Roman" w:cs="Times New Roman"/>
          <w:sz w:val="24"/>
          <w:szCs w:val="24"/>
          <w:lang w:eastAsia="ru-RU"/>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EB19F0">
        <w:rPr>
          <w:rFonts w:ascii="Times New Roman" w:eastAsia="Times New Roman" w:hAnsi="Times New Roman" w:cs="Times New Roman"/>
          <w:sz w:val="24"/>
          <w:szCs w:val="24"/>
          <w:lang w:eastAsia="ru-RU"/>
        </w:rPr>
        <w:t xml:space="preserve">Комитет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 xml:space="preserve">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должностных лиц </w:t>
      </w:r>
      <w:r w:rsidR="00EB19F0">
        <w:rPr>
          <w:rFonts w:ascii="Times New Roman" w:eastAsia="Times New Roman" w:hAnsi="Times New Roman" w:cs="Times New Roman"/>
          <w:sz w:val="24"/>
          <w:szCs w:val="24"/>
          <w:lang w:eastAsia="ru-RU"/>
        </w:rPr>
        <w:t>Комитет</w:t>
      </w:r>
      <w:r w:rsidR="004A521B">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 xml:space="preserve"> и принятые ими решения, связанные с предоставлением Муниципальной услуги.</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27.6.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сотрудниками </w:t>
      </w:r>
      <w:r w:rsidR="00EB19F0">
        <w:rPr>
          <w:rFonts w:ascii="Times New Roman" w:eastAsia="Times New Roman" w:hAnsi="Times New Roman" w:cs="Times New Roman"/>
          <w:sz w:val="24"/>
          <w:szCs w:val="24"/>
          <w:lang w:eastAsia="ru-RU"/>
        </w:rPr>
        <w:t>Комитет</w:t>
      </w:r>
      <w:r w:rsidR="004A521B">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xml:space="preserve">, работниками МФЦ порядка предоставления Муниципальной </w:t>
      </w:r>
      <w:r w:rsidRPr="00DA2E7B">
        <w:rPr>
          <w:rFonts w:ascii="Times New Roman" w:eastAsia="Times New Roman" w:hAnsi="Times New Roman" w:cs="Times New Roman"/>
          <w:sz w:val="24"/>
          <w:szCs w:val="24"/>
          <w:lang w:eastAsia="ru-RU"/>
        </w:rPr>
        <w:lastRenderedPageBreak/>
        <w:t>услуги, повлекшее ее непредставление или предоставление с нарушением срока, установленного Административным регламентом.</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B19F0">
        <w:rPr>
          <w:rFonts w:ascii="Times New Roman" w:eastAsia="Times New Roman" w:hAnsi="Times New Roman" w:cs="Times New Roman"/>
          <w:sz w:val="24"/>
          <w:szCs w:val="24"/>
          <w:lang w:eastAsia="ru-RU"/>
        </w:rPr>
        <w:t>Комитет</w:t>
      </w:r>
      <w:r w:rsidR="004A521B">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27.8. Заявители могут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DA2E7B" w:rsidRPr="0003748F" w:rsidRDefault="00DA2E7B" w:rsidP="00DA2E7B">
      <w:pPr>
        <w:spacing w:before="100" w:beforeAutospacing="1" w:after="100" w:afterAutospacing="1" w:line="240" w:lineRule="auto"/>
        <w:ind w:left="993"/>
        <w:jc w:val="center"/>
        <w:rPr>
          <w:rFonts w:ascii="Times New Roman" w:eastAsia="Times New Roman" w:hAnsi="Times New Roman" w:cs="Times New Roman"/>
          <w:b/>
          <w:sz w:val="24"/>
          <w:szCs w:val="24"/>
          <w:lang w:eastAsia="ru-RU"/>
        </w:rPr>
      </w:pPr>
      <w:r w:rsidRPr="0003748F">
        <w:rPr>
          <w:rFonts w:ascii="Times New Roman" w:eastAsia="Times New Roman" w:hAnsi="Times New Roman" w:cs="Times New Roman"/>
          <w:b/>
          <w:sz w:val="24"/>
          <w:szCs w:val="24"/>
          <w:lang w:eastAsia="ru-RU"/>
        </w:rPr>
        <w:t xml:space="preserve">Раздел </w:t>
      </w:r>
      <w:r w:rsidRPr="0003748F">
        <w:rPr>
          <w:rFonts w:ascii="Times New Roman" w:eastAsia="Times New Roman" w:hAnsi="Times New Roman" w:cs="Times New Roman"/>
          <w:b/>
          <w:sz w:val="24"/>
          <w:szCs w:val="24"/>
          <w:lang w:val="en-US" w:eastAsia="ru-RU"/>
        </w:rPr>
        <w:t>V</w:t>
      </w:r>
      <w:r w:rsidRPr="0003748F">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должностных лиц, сотрудников </w:t>
      </w:r>
      <w:r w:rsidR="00EB19F0" w:rsidRPr="0003748F">
        <w:rPr>
          <w:rFonts w:ascii="Times New Roman" w:eastAsia="Times New Roman" w:hAnsi="Times New Roman" w:cs="Times New Roman"/>
          <w:b/>
          <w:sz w:val="24"/>
          <w:szCs w:val="24"/>
          <w:lang w:eastAsia="ru-RU"/>
        </w:rPr>
        <w:t>Комитет</w:t>
      </w:r>
      <w:r w:rsidR="004A521B" w:rsidRPr="0003748F">
        <w:rPr>
          <w:rFonts w:ascii="Times New Roman" w:eastAsia="Times New Roman" w:hAnsi="Times New Roman" w:cs="Times New Roman"/>
          <w:b/>
          <w:sz w:val="24"/>
          <w:szCs w:val="24"/>
          <w:lang w:eastAsia="ru-RU"/>
        </w:rPr>
        <w:t>а</w:t>
      </w:r>
      <w:r w:rsidR="00EB19F0" w:rsidRPr="0003748F">
        <w:rPr>
          <w:rFonts w:ascii="Times New Roman" w:eastAsia="Times New Roman" w:hAnsi="Times New Roman" w:cs="Times New Roman"/>
          <w:b/>
          <w:sz w:val="24"/>
          <w:szCs w:val="24"/>
          <w:lang w:eastAsia="ru-RU"/>
        </w:rPr>
        <w:t xml:space="preserve"> имущественных и земельных отношений Администрации Городского округа Подольск</w:t>
      </w:r>
      <w:r w:rsidRPr="0003748F">
        <w:rPr>
          <w:rFonts w:ascii="Times New Roman" w:eastAsia="Times New Roman" w:hAnsi="Times New Roman" w:cs="Times New Roman"/>
          <w:b/>
          <w:sz w:val="24"/>
          <w:szCs w:val="24"/>
          <w:lang w:eastAsia="ru-RU"/>
        </w:rPr>
        <w:t>, а также работников МФЦ, участвующих в предоставлении Муниципальной услуги</w:t>
      </w:r>
    </w:p>
    <w:p w:rsidR="0003748F" w:rsidRDefault="0003748F" w:rsidP="0003748F">
      <w:pPr>
        <w:spacing w:before="100" w:beforeAutospacing="1" w:after="100" w:afterAutospacing="1" w:line="240" w:lineRule="auto"/>
        <w:ind w:left="992"/>
        <w:jc w:val="center"/>
        <w:rPr>
          <w:rFonts w:ascii="Times New Roman" w:eastAsia="Times New Roman" w:hAnsi="Times New Roman" w:cs="Times New Roman"/>
          <w:sz w:val="24"/>
          <w:szCs w:val="24"/>
          <w:lang w:eastAsia="ru-RU"/>
        </w:rPr>
      </w:pPr>
    </w:p>
    <w:p w:rsidR="00DA2E7B" w:rsidRPr="00DA2E7B" w:rsidRDefault="00DA2E7B" w:rsidP="000374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28. Досудебный (внесудебный) порядок обжалования решений и действий (бездействия) должностных лиц, сотрудников </w:t>
      </w:r>
      <w:r w:rsidR="00EB19F0">
        <w:rPr>
          <w:rFonts w:ascii="Times New Roman" w:eastAsia="Times New Roman" w:hAnsi="Times New Roman" w:cs="Times New Roman"/>
          <w:sz w:val="24"/>
          <w:szCs w:val="24"/>
          <w:lang w:eastAsia="ru-RU"/>
        </w:rPr>
        <w:t>Комитет</w:t>
      </w:r>
      <w:r w:rsidR="00A3092B">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а также работников МФЦ, участвующих в предоставлении Муниципальной услуги</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28.1. Заявитель имеет право обратиться с жалобой в </w:t>
      </w:r>
      <w:r w:rsidR="00EB19F0">
        <w:rPr>
          <w:rFonts w:ascii="Times New Roman" w:eastAsia="Times New Roman" w:hAnsi="Times New Roman" w:cs="Times New Roman"/>
          <w:sz w:val="24"/>
          <w:szCs w:val="24"/>
          <w:lang w:eastAsia="ru-RU"/>
        </w:rPr>
        <w:t xml:space="preserve">Комитет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или в Министерство государственного управления, информационных технологий и связи Московской области, в том числе в следующих случаях:</w:t>
      </w:r>
    </w:p>
    <w:p w:rsidR="00DA2E7B" w:rsidRPr="00DA2E7B" w:rsidRDefault="00DA2E7B" w:rsidP="0003748F">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 нарушение срока регистрации заявления о предоставлении Муниципальной услуги, установленного Административным регламентом;</w:t>
      </w:r>
    </w:p>
    <w:p w:rsidR="00DA2E7B" w:rsidRPr="00DA2E7B" w:rsidRDefault="00DA2E7B" w:rsidP="0003748F">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 нарушение срока предоставления Муниципальной услуги, установленного Административным регламентом;</w:t>
      </w:r>
    </w:p>
    <w:p w:rsidR="00DA2E7B" w:rsidRPr="00DA2E7B" w:rsidRDefault="00DA2E7B" w:rsidP="0003748F">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3) требование у Заявителя документов, не предусмотренных Административным регламентом для предоставления Муниципальной услуги;</w:t>
      </w:r>
    </w:p>
    <w:p w:rsidR="00DA2E7B" w:rsidRPr="00DA2E7B" w:rsidRDefault="00DA2E7B" w:rsidP="0003748F">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4) отказ в приеме документов у Заявителя, если основания отказа не предусмотрены Административным регламентом;</w:t>
      </w:r>
    </w:p>
    <w:p w:rsidR="00DA2E7B" w:rsidRPr="00DA2E7B" w:rsidRDefault="00DA2E7B" w:rsidP="0003748F">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Административным регламентом;</w:t>
      </w:r>
    </w:p>
    <w:p w:rsidR="00DA2E7B" w:rsidRPr="00DA2E7B" w:rsidRDefault="00DA2E7B" w:rsidP="0003748F">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6) требование с Заявителя при предоставлении Муниципальной услуги платы, не предусмотренной Административным регламентом;</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 xml:space="preserve">7) отказ должностного лица </w:t>
      </w:r>
      <w:r w:rsidR="00EB19F0">
        <w:rPr>
          <w:rFonts w:ascii="Times New Roman" w:eastAsia="Times New Roman" w:hAnsi="Times New Roman" w:cs="Times New Roman"/>
          <w:sz w:val="24"/>
          <w:szCs w:val="24"/>
          <w:lang w:eastAsia="ru-RU"/>
        </w:rPr>
        <w:t>Комитет</w:t>
      </w:r>
      <w:r w:rsidR="00A3092B">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2E7B" w:rsidRPr="00DA2E7B" w:rsidRDefault="00DA2E7B" w:rsidP="0003748F">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28.2. </w:t>
      </w:r>
      <w:r w:rsidR="00A3092B">
        <w:rPr>
          <w:rFonts w:ascii="Times New Roman" w:eastAsia="Times New Roman" w:hAnsi="Times New Roman" w:cs="Times New Roman"/>
          <w:sz w:val="24"/>
          <w:szCs w:val="24"/>
          <w:lang w:eastAsia="ru-RU"/>
        </w:rPr>
        <w:t xml:space="preserve"> </w:t>
      </w:r>
      <w:r w:rsidRPr="00DA2E7B">
        <w:rPr>
          <w:rFonts w:ascii="Times New Roman" w:eastAsia="Times New Roman" w:hAnsi="Times New Roman" w:cs="Times New Roman"/>
          <w:sz w:val="24"/>
          <w:szCs w:val="24"/>
          <w:lang w:eastAsia="ru-RU"/>
        </w:rPr>
        <w:t xml:space="preserve">Жалоба подается в письменной форме на бумажном носителе, либо в электронной форме. </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28.3. Жалоба может быть направлена по почте, через МФЦ, с использованием информационно-телекоммуникационной сети «Интернет», официального сайта </w:t>
      </w:r>
      <w:r w:rsidR="00EB19F0">
        <w:rPr>
          <w:rFonts w:ascii="Times New Roman" w:eastAsia="Times New Roman" w:hAnsi="Times New Roman" w:cs="Times New Roman"/>
          <w:sz w:val="24"/>
          <w:szCs w:val="24"/>
          <w:lang w:eastAsia="ru-RU"/>
        </w:rPr>
        <w:t>Комитет имущественных и земельных отношений Администр</w:t>
      </w:r>
      <w:r w:rsidR="00A3092B">
        <w:rPr>
          <w:rFonts w:ascii="Times New Roman" w:eastAsia="Times New Roman" w:hAnsi="Times New Roman" w:cs="Times New Roman"/>
          <w:sz w:val="24"/>
          <w:szCs w:val="24"/>
          <w:lang w:eastAsia="ru-RU"/>
        </w:rPr>
        <w:t>ации Городского округа Подольск</w:t>
      </w:r>
      <w:r w:rsidRPr="00DA2E7B">
        <w:rPr>
          <w:rFonts w:ascii="Times New Roman" w:eastAsia="Times New Roman" w:hAnsi="Times New Roman" w:cs="Times New Roman"/>
          <w:sz w:val="24"/>
          <w:szCs w:val="24"/>
          <w:lang w:eastAsia="ru-RU"/>
        </w:rPr>
        <w:t xml:space="preserve">, порталы </w:t>
      </w:r>
      <w:proofErr w:type="spellStart"/>
      <w:r w:rsidRPr="00DA2E7B">
        <w:rPr>
          <w:rFonts w:ascii="Times New Roman" w:eastAsia="Times New Roman" w:hAnsi="Times New Roman" w:cs="Times New Roman"/>
          <w:sz w:val="24"/>
          <w:szCs w:val="24"/>
          <w:lang w:val="en-US" w:eastAsia="ru-RU"/>
        </w:rPr>
        <w:t>uslugi</w:t>
      </w:r>
      <w:proofErr w:type="spellEnd"/>
      <w:r w:rsidRPr="00DA2E7B">
        <w:rPr>
          <w:rFonts w:ascii="Times New Roman" w:eastAsia="Times New Roman" w:hAnsi="Times New Roman" w:cs="Times New Roman"/>
          <w:sz w:val="24"/>
          <w:szCs w:val="24"/>
          <w:lang w:eastAsia="ru-RU"/>
        </w:rPr>
        <w:t>.</w:t>
      </w:r>
      <w:proofErr w:type="spellStart"/>
      <w:r w:rsidRPr="00DA2E7B">
        <w:rPr>
          <w:rFonts w:ascii="Times New Roman" w:eastAsia="Times New Roman" w:hAnsi="Times New Roman" w:cs="Times New Roman"/>
          <w:sz w:val="24"/>
          <w:szCs w:val="24"/>
          <w:lang w:val="en-US" w:eastAsia="ru-RU"/>
        </w:rPr>
        <w:t>mosreg</w:t>
      </w:r>
      <w:proofErr w:type="spellEnd"/>
      <w:r w:rsidRPr="00DA2E7B">
        <w:rPr>
          <w:rFonts w:ascii="Times New Roman" w:eastAsia="Times New Roman" w:hAnsi="Times New Roman" w:cs="Times New Roman"/>
          <w:sz w:val="24"/>
          <w:szCs w:val="24"/>
          <w:lang w:eastAsia="ru-RU"/>
        </w:rPr>
        <w:t>.</w:t>
      </w:r>
      <w:proofErr w:type="spellStart"/>
      <w:r w:rsidRPr="00DA2E7B">
        <w:rPr>
          <w:rFonts w:ascii="Times New Roman" w:eastAsia="Times New Roman" w:hAnsi="Times New Roman" w:cs="Times New Roman"/>
          <w:sz w:val="24"/>
          <w:szCs w:val="24"/>
          <w:lang w:val="en-US" w:eastAsia="ru-RU"/>
        </w:rPr>
        <w:t>ru</w:t>
      </w:r>
      <w:proofErr w:type="spellEnd"/>
      <w:r w:rsidRPr="00DA2E7B">
        <w:rPr>
          <w:rFonts w:ascii="Times New Roman" w:eastAsia="Times New Roman" w:hAnsi="Times New Roman" w:cs="Times New Roman"/>
          <w:sz w:val="24"/>
          <w:szCs w:val="24"/>
          <w:lang w:eastAsia="ru-RU"/>
        </w:rPr>
        <w:t xml:space="preserve">, </w:t>
      </w:r>
      <w:proofErr w:type="spellStart"/>
      <w:r w:rsidRPr="00DA2E7B">
        <w:rPr>
          <w:rFonts w:ascii="Times New Roman" w:eastAsia="Times New Roman" w:hAnsi="Times New Roman" w:cs="Times New Roman"/>
          <w:sz w:val="24"/>
          <w:szCs w:val="24"/>
          <w:lang w:val="en-US" w:eastAsia="ru-RU"/>
        </w:rPr>
        <w:t>gosuslugi</w:t>
      </w:r>
      <w:proofErr w:type="spellEnd"/>
      <w:r w:rsidRPr="00DA2E7B">
        <w:rPr>
          <w:rFonts w:ascii="Times New Roman" w:eastAsia="Times New Roman" w:hAnsi="Times New Roman" w:cs="Times New Roman"/>
          <w:sz w:val="24"/>
          <w:szCs w:val="24"/>
          <w:lang w:eastAsia="ru-RU"/>
        </w:rPr>
        <w:t>.</w:t>
      </w:r>
      <w:proofErr w:type="spellStart"/>
      <w:r w:rsidRPr="00DA2E7B">
        <w:rPr>
          <w:rFonts w:ascii="Times New Roman" w:eastAsia="Times New Roman" w:hAnsi="Times New Roman" w:cs="Times New Roman"/>
          <w:sz w:val="24"/>
          <w:szCs w:val="24"/>
          <w:lang w:val="en-US" w:eastAsia="ru-RU"/>
        </w:rPr>
        <w:t>ru</w:t>
      </w:r>
      <w:proofErr w:type="spellEnd"/>
      <w:r w:rsidRPr="00DA2E7B">
        <w:rPr>
          <w:rFonts w:ascii="Times New Roman" w:eastAsia="Times New Roman" w:hAnsi="Times New Roman" w:cs="Times New Roman"/>
          <w:sz w:val="24"/>
          <w:szCs w:val="24"/>
          <w:lang w:eastAsia="ru-RU"/>
        </w:rPr>
        <w:t xml:space="preserve">, </w:t>
      </w:r>
      <w:proofErr w:type="spellStart"/>
      <w:r w:rsidRPr="00DA2E7B">
        <w:rPr>
          <w:rFonts w:ascii="Times New Roman" w:eastAsia="Times New Roman" w:hAnsi="Times New Roman" w:cs="Times New Roman"/>
          <w:sz w:val="24"/>
          <w:szCs w:val="24"/>
          <w:lang w:val="en-US" w:eastAsia="ru-RU"/>
        </w:rPr>
        <w:t>vmeste</w:t>
      </w:r>
      <w:proofErr w:type="spellEnd"/>
      <w:r w:rsidRPr="00DA2E7B">
        <w:rPr>
          <w:rFonts w:ascii="Times New Roman" w:eastAsia="Times New Roman" w:hAnsi="Times New Roman" w:cs="Times New Roman"/>
          <w:sz w:val="24"/>
          <w:szCs w:val="24"/>
          <w:lang w:eastAsia="ru-RU"/>
        </w:rPr>
        <w:t>.</w:t>
      </w:r>
      <w:proofErr w:type="spellStart"/>
      <w:r w:rsidRPr="00DA2E7B">
        <w:rPr>
          <w:rFonts w:ascii="Times New Roman" w:eastAsia="Times New Roman" w:hAnsi="Times New Roman" w:cs="Times New Roman"/>
          <w:sz w:val="24"/>
          <w:szCs w:val="24"/>
          <w:lang w:val="en-US" w:eastAsia="ru-RU"/>
        </w:rPr>
        <w:t>mosreg</w:t>
      </w:r>
      <w:proofErr w:type="spellEnd"/>
      <w:r w:rsidRPr="00DA2E7B">
        <w:rPr>
          <w:rFonts w:ascii="Times New Roman" w:eastAsia="Times New Roman" w:hAnsi="Times New Roman" w:cs="Times New Roman"/>
          <w:sz w:val="24"/>
          <w:szCs w:val="24"/>
          <w:lang w:eastAsia="ru-RU"/>
        </w:rPr>
        <w:t>.</w:t>
      </w:r>
      <w:proofErr w:type="spellStart"/>
      <w:r w:rsidRPr="00DA2E7B">
        <w:rPr>
          <w:rFonts w:ascii="Times New Roman" w:eastAsia="Times New Roman" w:hAnsi="Times New Roman" w:cs="Times New Roman"/>
          <w:sz w:val="24"/>
          <w:szCs w:val="24"/>
          <w:lang w:val="en-US" w:eastAsia="ru-RU"/>
        </w:rPr>
        <w:t>ru</w:t>
      </w:r>
      <w:proofErr w:type="spellEnd"/>
      <w:r w:rsidRPr="00DA2E7B">
        <w:rPr>
          <w:rFonts w:ascii="Times New Roman" w:eastAsia="Times New Roman" w:hAnsi="Times New Roman" w:cs="Times New Roman"/>
          <w:sz w:val="24"/>
          <w:szCs w:val="24"/>
          <w:lang w:eastAsia="ru-RU"/>
        </w:rPr>
        <w:t>, а также может быть принята при личном приеме Заявителя.</w:t>
      </w:r>
    </w:p>
    <w:p w:rsidR="00DA2E7B" w:rsidRPr="00DA2E7B" w:rsidRDefault="00DA2E7B" w:rsidP="0003748F">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28.4. Жалоба должна содержать:</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а) наименование органа, предоставляющего Муниципальной услуги, либо организации, участвующей в предоставлении Муниципальной услуги (МФЦ); фамилию, имя, отчество должностного лица, сотрудника органа, предоставляющего Муниципальную услугу либо работника организации, участвующей в предоставлении Муниципальной услуги, решения и действия (бездействие) которого обжалуются;</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2E7B" w:rsidRPr="00DA2E7B" w:rsidRDefault="00DA2E7B" w:rsidP="0003748F">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 сведения об обжалуемых решениях и действиях (бездействии);</w:t>
      </w:r>
    </w:p>
    <w:p w:rsidR="00DA2E7B" w:rsidRPr="00DA2E7B" w:rsidRDefault="00DA2E7B" w:rsidP="0003748F">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 доводы, по которым Заявитель не согласен с решением и действием (бездействием).</w:t>
      </w:r>
    </w:p>
    <w:p w:rsidR="00DA2E7B" w:rsidRPr="00DA2E7B" w:rsidRDefault="00DA2E7B" w:rsidP="0003748F">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его доводы, либо их копии.</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28.6. Жалоба, поступившая в </w:t>
      </w:r>
      <w:r w:rsidR="00EB19F0">
        <w:rPr>
          <w:rFonts w:ascii="Times New Roman" w:eastAsia="Times New Roman" w:hAnsi="Times New Roman" w:cs="Times New Roman"/>
          <w:sz w:val="24"/>
          <w:szCs w:val="24"/>
          <w:lang w:eastAsia="ru-RU"/>
        </w:rPr>
        <w:t>Комитет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подлежит рассмотрению должностным лицом, уполномоченным на рассмотрение жалоб, которое обеспечивает:</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 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 информирование Заявителей о порядке обжалования решений и действий (бездействия), нарушающих их права и законные интересы.</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28.7. Жалоба подлежит регистрации не позднее следующего рабочего дня со дня ее поступления.</w:t>
      </w:r>
    </w:p>
    <w:p w:rsidR="00365E5F" w:rsidRDefault="00365E5F" w:rsidP="0003748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Жалоба подлежит рассмотрению:</w:t>
      </w:r>
    </w:p>
    <w:p w:rsidR="00DA2E7B" w:rsidRPr="00DA2E7B" w:rsidRDefault="00DA2E7B" w:rsidP="0003748F">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 в течение 15-ти рабочих дней со дня ее регистрации в органе, если более короткие сроки рассмотрения жалобы не установлены руководителями органа;</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 в течение 5-ти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28.8. В случае если Заявителем в </w:t>
      </w:r>
      <w:r w:rsidR="00EB19F0">
        <w:rPr>
          <w:rFonts w:ascii="Times New Roman" w:eastAsia="Times New Roman" w:hAnsi="Times New Roman" w:cs="Times New Roman"/>
          <w:sz w:val="24"/>
          <w:szCs w:val="24"/>
          <w:lang w:eastAsia="ru-RU"/>
        </w:rPr>
        <w:t xml:space="preserve">Комитет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 xml:space="preserve">подана жалоба, решение по которой не входит в его компетенцию, в течение 3-х рабочих дней со дня ее регистрации в </w:t>
      </w:r>
      <w:r w:rsidR="007D49A7">
        <w:rPr>
          <w:rFonts w:ascii="Times New Roman" w:eastAsia="Times New Roman" w:hAnsi="Times New Roman" w:cs="Times New Roman"/>
          <w:sz w:val="24"/>
          <w:szCs w:val="24"/>
          <w:lang w:eastAsia="ru-RU"/>
        </w:rPr>
        <w:t>Комитете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xml:space="preserve"> жалоба перенаправляется в уполномоченный на ее рассмотрение орган, о чем в письменной форме информируется Заявитель.</w:t>
      </w:r>
    </w:p>
    <w:p w:rsidR="00DA2E7B" w:rsidRPr="00DA2E7B" w:rsidRDefault="00DA2E7B" w:rsidP="0003748F">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28.9. По результатам рассмотрения жалобы </w:t>
      </w:r>
      <w:r w:rsidR="00EB19F0">
        <w:rPr>
          <w:rFonts w:ascii="Times New Roman" w:eastAsia="Times New Roman" w:hAnsi="Times New Roman" w:cs="Times New Roman"/>
          <w:sz w:val="24"/>
          <w:szCs w:val="24"/>
          <w:lang w:eastAsia="ru-RU"/>
        </w:rPr>
        <w:t xml:space="preserve">Комитет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принимает одно из следующих решений:</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 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DA2E7B" w:rsidRPr="00DA2E7B" w:rsidRDefault="00DA2E7B" w:rsidP="0003748F">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 отказывает в удовлетворении жалобы.</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28.10.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28.11. При удовлетворении жалобы </w:t>
      </w:r>
      <w:r w:rsidR="00EB19F0">
        <w:rPr>
          <w:rFonts w:ascii="Times New Roman" w:eastAsia="Times New Roman" w:hAnsi="Times New Roman" w:cs="Times New Roman"/>
          <w:sz w:val="24"/>
          <w:szCs w:val="24"/>
          <w:lang w:eastAsia="ru-RU"/>
        </w:rPr>
        <w:t xml:space="preserve">Комитет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5-ти рабочих дней со дня принятия решения.</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28.12. </w:t>
      </w:r>
      <w:r w:rsidR="00EB19F0">
        <w:rPr>
          <w:rFonts w:ascii="Times New Roman" w:eastAsia="Times New Roman" w:hAnsi="Times New Roman" w:cs="Times New Roman"/>
          <w:sz w:val="24"/>
          <w:szCs w:val="24"/>
          <w:lang w:eastAsia="ru-RU"/>
        </w:rPr>
        <w:t>Комитет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xml:space="preserve"> отказывает в удовлетворении жалобы в следующих случаях:</w:t>
      </w:r>
    </w:p>
    <w:p w:rsidR="00DA2E7B" w:rsidRPr="00DA2E7B" w:rsidRDefault="00365E5F"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A2E7B" w:rsidRPr="00DA2E7B">
        <w:rPr>
          <w:rFonts w:ascii="Times New Roman" w:eastAsia="Times New Roman" w:hAnsi="Times New Roman" w:cs="Times New Roman"/>
          <w:sz w:val="24"/>
          <w:szCs w:val="24"/>
          <w:lang w:eastAsia="ru-RU"/>
        </w:rPr>
        <w:t>наличия вступившего в законную силу решения суда, арбитражного суда по жалобе том же предмете и по тем же основаниям;</w:t>
      </w:r>
    </w:p>
    <w:p w:rsidR="00DA2E7B" w:rsidRPr="00DA2E7B" w:rsidRDefault="00365E5F" w:rsidP="0003748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A2E7B" w:rsidRPr="00DA2E7B">
        <w:rPr>
          <w:rFonts w:ascii="Times New Roman" w:eastAsia="Times New Roman" w:hAnsi="Times New Roman" w:cs="Times New Roman"/>
          <w:sz w:val="24"/>
          <w:szCs w:val="24"/>
          <w:lang w:eastAsia="ru-RU"/>
        </w:rPr>
        <w:t>подачи жалобы лицом, полномочия которого не подтверждены в порядке, установленном законодательством Российской Федерации;</w:t>
      </w:r>
    </w:p>
    <w:p w:rsidR="00DA2E7B" w:rsidRPr="00DA2E7B" w:rsidRDefault="00365E5F" w:rsidP="0003748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DA2E7B" w:rsidRPr="00DA2E7B">
        <w:rPr>
          <w:rFonts w:ascii="Times New Roman" w:eastAsia="Times New Roman" w:hAnsi="Times New Roman" w:cs="Times New Roman"/>
          <w:sz w:val="24"/>
          <w:szCs w:val="24"/>
          <w:lang w:eastAsia="ru-RU"/>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DA2E7B" w:rsidRPr="00DA2E7B" w:rsidRDefault="00365E5F" w:rsidP="0003748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E7B" w:rsidRPr="00DA2E7B">
        <w:rPr>
          <w:rFonts w:ascii="Times New Roman" w:eastAsia="Times New Roman" w:hAnsi="Times New Roman" w:cs="Times New Roman"/>
          <w:sz w:val="24"/>
          <w:szCs w:val="24"/>
          <w:lang w:eastAsia="ru-RU"/>
        </w:rPr>
        <w:t>признания жалобы необоснованной.</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28.13.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DA2E7B" w:rsidRPr="00DA2E7B" w:rsidRDefault="00DA2E7B" w:rsidP="0003748F">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28.14. В ответе по результатам рассмотрения жалобы указываются:</w:t>
      </w:r>
    </w:p>
    <w:p w:rsidR="00DA2E7B" w:rsidRPr="00DA2E7B" w:rsidRDefault="00DA2E7B" w:rsidP="0003748F">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 должность, фамилия, имя, отчество (при наличии) должностного лица</w:t>
      </w:r>
      <w:r w:rsidR="00365E5F">
        <w:rPr>
          <w:rFonts w:ascii="Times New Roman" w:eastAsia="Times New Roman" w:hAnsi="Times New Roman" w:cs="Times New Roman"/>
          <w:sz w:val="24"/>
          <w:szCs w:val="24"/>
          <w:lang w:eastAsia="ru-RU"/>
        </w:rPr>
        <w:t>,</w:t>
      </w:r>
      <w:r w:rsidRPr="00DA2E7B">
        <w:rPr>
          <w:rFonts w:ascii="Times New Roman" w:eastAsia="Times New Roman" w:hAnsi="Times New Roman" w:cs="Times New Roman"/>
          <w:sz w:val="24"/>
          <w:szCs w:val="24"/>
          <w:lang w:eastAsia="ru-RU"/>
        </w:rPr>
        <w:t xml:space="preserve"> принявшего решение по жалобе;</w:t>
      </w:r>
    </w:p>
    <w:p w:rsidR="00DA2E7B" w:rsidRPr="00DA2E7B" w:rsidRDefault="00DA2E7B" w:rsidP="0003748F">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 номер, дата, место принятия решения, </w:t>
      </w:r>
    </w:p>
    <w:p w:rsidR="00DA2E7B" w:rsidRPr="00DA2E7B" w:rsidRDefault="00DA2E7B" w:rsidP="0003748F">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3) сведения о должностном лице, решение или действие (бездействие) которого обжалуется;</w:t>
      </w:r>
    </w:p>
    <w:p w:rsidR="00DA2E7B" w:rsidRPr="00DA2E7B" w:rsidRDefault="00DA2E7B" w:rsidP="0003748F">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4) фамилия, имя, отчество (последнее при наличии) или наименование Заявителя;</w:t>
      </w:r>
    </w:p>
    <w:p w:rsidR="00DA2E7B" w:rsidRPr="00DA2E7B" w:rsidRDefault="00DA2E7B" w:rsidP="0003748F">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5) основания для принятия решения по жалобе;</w:t>
      </w:r>
    </w:p>
    <w:p w:rsidR="00DA2E7B" w:rsidRPr="00DA2E7B" w:rsidRDefault="00DA2E7B" w:rsidP="0003748F">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6) принятое по жалобе решение;</w:t>
      </w:r>
    </w:p>
    <w:p w:rsidR="00DA2E7B" w:rsidRPr="00DA2E7B" w:rsidRDefault="00DA2E7B" w:rsidP="0003748F">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A2E7B" w:rsidRPr="00DA2E7B" w:rsidRDefault="00DA2E7B" w:rsidP="0003748F">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DA2E7B" w:rsidRPr="00DA2E7B" w:rsidRDefault="00DA2E7B" w:rsidP="0003748F">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9) сведения о порядке обжалования принятого по жалобе решения.</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28.15. Ответ по результатам рассмотрения жалобы подписывается уполномоченным на рассмотрение жалобы должностным лицом </w:t>
      </w:r>
      <w:r w:rsidR="00EB19F0">
        <w:rPr>
          <w:rFonts w:ascii="Times New Roman" w:eastAsia="Times New Roman" w:hAnsi="Times New Roman" w:cs="Times New Roman"/>
          <w:sz w:val="24"/>
          <w:szCs w:val="24"/>
          <w:lang w:eastAsia="ru-RU"/>
        </w:rPr>
        <w:t>Комитет</w:t>
      </w:r>
      <w:r w:rsidR="00365E5F">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w:t>
      </w:r>
    </w:p>
    <w:p w:rsidR="00DA2E7B" w:rsidRPr="00DA2E7B" w:rsidRDefault="00DA2E7B" w:rsidP="0003748F">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28.16. </w:t>
      </w:r>
      <w:r w:rsidR="00EB19F0">
        <w:rPr>
          <w:rFonts w:ascii="Times New Roman" w:eastAsia="Times New Roman" w:hAnsi="Times New Roman" w:cs="Times New Roman"/>
          <w:sz w:val="24"/>
          <w:szCs w:val="24"/>
          <w:lang w:eastAsia="ru-RU"/>
        </w:rPr>
        <w:t xml:space="preserve">Комитет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вправе оставить жалобу без ответа в следующих случаях:</w:t>
      </w:r>
    </w:p>
    <w:p w:rsidR="00DA2E7B" w:rsidRPr="00DA2E7B" w:rsidRDefault="00DA2E7B" w:rsidP="0003748F">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 отсутствия в жалобе фамилии заявителя или почтового адреса (адреса электронной почты), по которому должен быть направлен ответ;</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A2E7B" w:rsidRPr="00DA2E7B" w:rsidRDefault="00DA2E7B" w:rsidP="0003748F">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28.17. Заявитель вправе обжаловать принятое по жалобе решение в судебном порядке в соответствии с законодательством Российской Федерации.</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28.18.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DA2E7B" w:rsidRPr="00DA2E7B" w:rsidRDefault="00DA2E7B" w:rsidP="00DA2E7B">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03748F" w:rsidRDefault="00DA2E7B" w:rsidP="0003748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3748F">
        <w:rPr>
          <w:rFonts w:ascii="Times New Roman" w:eastAsia="Times New Roman" w:hAnsi="Times New Roman" w:cs="Times New Roman"/>
          <w:b/>
          <w:sz w:val="24"/>
          <w:szCs w:val="24"/>
          <w:lang w:eastAsia="ru-RU"/>
        </w:rPr>
        <w:t xml:space="preserve">Раздел </w:t>
      </w:r>
      <w:r w:rsidRPr="0003748F">
        <w:rPr>
          <w:rFonts w:ascii="Times New Roman" w:eastAsia="Times New Roman" w:hAnsi="Times New Roman" w:cs="Times New Roman"/>
          <w:b/>
          <w:sz w:val="24"/>
          <w:szCs w:val="24"/>
          <w:lang w:val="en-US" w:eastAsia="ru-RU"/>
        </w:rPr>
        <w:t>VI</w:t>
      </w:r>
      <w:r w:rsidRPr="0003748F">
        <w:rPr>
          <w:rFonts w:ascii="Times New Roman" w:eastAsia="Times New Roman" w:hAnsi="Times New Roman" w:cs="Times New Roman"/>
          <w:b/>
          <w:sz w:val="24"/>
          <w:szCs w:val="24"/>
          <w:lang w:eastAsia="ru-RU"/>
        </w:rPr>
        <w:t xml:space="preserve">. Правила обработки персональных данных при оказании </w:t>
      </w:r>
    </w:p>
    <w:p w:rsidR="0003748F" w:rsidRDefault="00DA2E7B" w:rsidP="0003748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3748F">
        <w:rPr>
          <w:rFonts w:ascii="Times New Roman" w:eastAsia="Times New Roman" w:hAnsi="Times New Roman" w:cs="Times New Roman"/>
          <w:b/>
          <w:sz w:val="24"/>
          <w:szCs w:val="24"/>
          <w:lang w:eastAsia="ru-RU"/>
        </w:rPr>
        <w:t>Муниципальной услуги</w:t>
      </w:r>
    </w:p>
    <w:p w:rsidR="00DA2E7B" w:rsidRPr="0003748F" w:rsidRDefault="00DA2E7B" w:rsidP="0003748F">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A2E7B">
        <w:rPr>
          <w:rFonts w:ascii="Times New Roman" w:eastAsia="Times New Roman" w:hAnsi="Times New Roman" w:cs="Times New Roman"/>
          <w:sz w:val="24"/>
          <w:szCs w:val="24"/>
          <w:lang w:eastAsia="ru-RU"/>
        </w:rPr>
        <w:t>29. Правила обработки персональных данных при оказании Муниципальной услуги</w:t>
      </w:r>
    </w:p>
    <w:p w:rsidR="00DA2E7B" w:rsidRPr="00DA2E7B" w:rsidRDefault="00DA2E7B" w:rsidP="00DA2E7B">
      <w:pPr>
        <w:spacing w:before="100" w:beforeAutospacing="1" w:after="100" w:afterAutospacing="1" w:line="240" w:lineRule="auto"/>
        <w:ind w:left="1713"/>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365E5F"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29.1. </w:t>
      </w:r>
      <w:r w:rsidR="00DA2E7B" w:rsidRPr="00DA2E7B">
        <w:rPr>
          <w:rFonts w:ascii="Times New Roman" w:eastAsia="Times New Roman" w:hAnsi="Times New Roman" w:cs="Times New Roman"/>
          <w:sz w:val="24"/>
          <w:szCs w:val="24"/>
          <w:lang w:eastAsia="ru-RU"/>
        </w:rPr>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DA2E7B" w:rsidRPr="00DA2E7B" w:rsidRDefault="00365E5F"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29.2. </w:t>
      </w:r>
      <w:r w:rsidR="00DA2E7B" w:rsidRPr="00DA2E7B">
        <w:rPr>
          <w:rFonts w:ascii="Times New Roman" w:eastAsia="Times New Roman" w:hAnsi="Times New Roman" w:cs="Times New Roman"/>
          <w:sz w:val="24"/>
          <w:szCs w:val="24"/>
          <w:lang w:eastAsia="ru-RU"/>
        </w:rPr>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DA2E7B" w:rsidRPr="00DA2E7B" w:rsidRDefault="00365E5F"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29.3.  </w:t>
      </w:r>
      <w:r w:rsidR="00DA2E7B" w:rsidRPr="00DA2E7B">
        <w:rPr>
          <w:rFonts w:ascii="Times New Roman" w:eastAsia="Times New Roman" w:hAnsi="Times New Roman" w:cs="Times New Roman"/>
          <w:sz w:val="24"/>
          <w:szCs w:val="24"/>
          <w:lang w:eastAsia="ru-RU"/>
        </w:rPr>
        <w:t>Обработке подлежат только персональные данные, которые отвечают целям их обработки.</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29.4.   Целью обработки персональных данных является исполнение должностных обязанностей и полномочий сотрудниками </w:t>
      </w:r>
      <w:r w:rsidR="00EB19F0">
        <w:rPr>
          <w:rFonts w:ascii="Times New Roman" w:eastAsia="Times New Roman" w:hAnsi="Times New Roman" w:cs="Times New Roman"/>
          <w:sz w:val="24"/>
          <w:szCs w:val="24"/>
          <w:lang w:eastAsia="ru-RU"/>
        </w:rPr>
        <w:t>Комитет</w:t>
      </w:r>
      <w:r w:rsidR="00365E5F">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w:t>
      </w:r>
      <w:proofErr w:type="gramStart"/>
      <w:r w:rsidR="00EB19F0">
        <w:rPr>
          <w:rFonts w:ascii="Times New Roman" w:eastAsia="Times New Roman" w:hAnsi="Times New Roman" w:cs="Times New Roman"/>
          <w:sz w:val="24"/>
          <w:szCs w:val="24"/>
          <w:lang w:eastAsia="ru-RU"/>
        </w:rPr>
        <w:t xml:space="preserve">Подольск </w:t>
      </w:r>
      <w:r w:rsidRPr="00DA2E7B">
        <w:rPr>
          <w:rFonts w:ascii="Times New Roman" w:eastAsia="Times New Roman" w:hAnsi="Times New Roman" w:cs="Times New Roman"/>
          <w:sz w:val="24"/>
          <w:szCs w:val="24"/>
          <w:lang w:eastAsia="ru-RU"/>
        </w:rPr>
        <w:t xml:space="preserve"> в</w:t>
      </w:r>
      <w:proofErr w:type="gramEnd"/>
      <w:r w:rsidRPr="00DA2E7B">
        <w:rPr>
          <w:rFonts w:ascii="Times New Roman" w:eastAsia="Times New Roman" w:hAnsi="Times New Roman" w:cs="Times New Roman"/>
          <w:sz w:val="24"/>
          <w:szCs w:val="24"/>
          <w:lang w:eastAsia="ru-RU"/>
        </w:rPr>
        <w:t xml:space="preserve">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DA2E7B" w:rsidRPr="00DA2E7B" w:rsidRDefault="00365E5F"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29.5.  </w:t>
      </w:r>
      <w:r w:rsidR="00DA2E7B" w:rsidRPr="00DA2E7B">
        <w:rPr>
          <w:rFonts w:ascii="Times New Roman" w:eastAsia="Times New Roman" w:hAnsi="Times New Roman" w:cs="Times New Roman"/>
          <w:sz w:val="24"/>
          <w:szCs w:val="24"/>
          <w:lang w:eastAsia="ru-RU"/>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365E5F">
        <w:rPr>
          <w:rFonts w:ascii="Times New Roman" w:eastAsia="Times New Roman" w:hAnsi="Times New Roman" w:cs="Times New Roman"/>
          <w:sz w:val="24"/>
          <w:szCs w:val="24"/>
          <w:lang w:eastAsia="ru-RU"/>
        </w:rPr>
        <w:t xml:space="preserve">Комитета </w:t>
      </w:r>
      <w:r w:rsidR="00EB19F0">
        <w:rPr>
          <w:rFonts w:ascii="Times New Roman" w:eastAsia="Times New Roman" w:hAnsi="Times New Roman" w:cs="Times New Roman"/>
          <w:sz w:val="24"/>
          <w:szCs w:val="24"/>
          <w:lang w:eastAsia="ru-RU"/>
        </w:rPr>
        <w:t>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xml:space="preserve"> должны принимать необходимые меры либо обеспечивать их принятие по удалению или уточнению </w:t>
      </w:r>
      <w:proofErr w:type="gramStart"/>
      <w:r w:rsidRPr="00DA2E7B">
        <w:rPr>
          <w:rFonts w:ascii="Times New Roman" w:eastAsia="Times New Roman" w:hAnsi="Times New Roman" w:cs="Times New Roman"/>
          <w:sz w:val="24"/>
          <w:szCs w:val="24"/>
          <w:lang w:eastAsia="ru-RU"/>
        </w:rPr>
        <w:t>неполных</w:t>
      </w:r>
      <w:proofErr w:type="gramEnd"/>
      <w:r w:rsidRPr="00DA2E7B">
        <w:rPr>
          <w:rFonts w:ascii="Times New Roman" w:eastAsia="Times New Roman" w:hAnsi="Times New Roman" w:cs="Times New Roman"/>
          <w:sz w:val="24"/>
          <w:szCs w:val="24"/>
          <w:lang w:eastAsia="ru-RU"/>
        </w:rPr>
        <w:t xml:space="preserve"> или неточных данных.</w:t>
      </w:r>
    </w:p>
    <w:p w:rsidR="00DA2E7B" w:rsidRPr="00DA2E7B" w:rsidRDefault="00365E5F"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29.8.    </w:t>
      </w:r>
      <w:r w:rsidR="00DA2E7B" w:rsidRPr="00DA2E7B">
        <w:rPr>
          <w:rFonts w:ascii="Times New Roman" w:eastAsia="Times New Roman" w:hAnsi="Times New Roman" w:cs="Times New Roman"/>
          <w:sz w:val="24"/>
          <w:szCs w:val="24"/>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proofErr w:type="gramStart"/>
      <w:r w:rsidR="00DA2E7B" w:rsidRPr="00DA2E7B">
        <w:rPr>
          <w:rFonts w:ascii="Times New Roman" w:eastAsia="Times New Roman" w:hAnsi="Times New Roman" w:cs="Times New Roman"/>
          <w:sz w:val="24"/>
          <w:szCs w:val="24"/>
          <w:lang w:eastAsia="ru-RU"/>
        </w:rPr>
        <w:t>поручителем</w:t>
      </w:r>
      <w:proofErr w:type="gramEnd"/>
      <w:r w:rsidR="00DA2E7B" w:rsidRPr="00DA2E7B">
        <w:rPr>
          <w:rFonts w:ascii="Times New Roman" w:eastAsia="Times New Roman" w:hAnsi="Times New Roman" w:cs="Times New Roman"/>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29.9.    В соответствии с целью обработки персональных данных, указанной в подпункте 30.4. Административного регламента, в </w:t>
      </w:r>
      <w:r w:rsidR="007D49A7">
        <w:rPr>
          <w:rFonts w:ascii="Times New Roman" w:eastAsia="Times New Roman" w:hAnsi="Times New Roman" w:cs="Times New Roman"/>
          <w:sz w:val="24"/>
          <w:szCs w:val="24"/>
          <w:lang w:eastAsia="ru-RU"/>
        </w:rPr>
        <w:t xml:space="preserve">Комитете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обрабатываются персональные данные:</w:t>
      </w:r>
    </w:p>
    <w:p w:rsidR="00DA2E7B" w:rsidRPr="00DA2E7B" w:rsidRDefault="00365E5F" w:rsidP="0003748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E7B" w:rsidRPr="00DA2E7B">
        <w:rPr>
          <w:rFonts w:ascii="Times New Roman" w:eastAsia="Times New Roman" w:hAnsi="Times New Roman" w:cs="Times New Roman"/>
          <w:sz w:val="24"/>
          <w:szCs w:val="24"/>
          <w:lang w:eastAsia="ru-RU"/>
        </w:rPr>
        <w:t>1)     фамилия, имя, отчество (последнее при наличии);</w:t>
      </w:r>
    </w:p>
    <w:p w:rsidR="00DA2E7B" w:rsidRPr="00DA2E7B" w:rsidRDefault="00365E5F" w:rsidP="0003748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E7B" w:rsidRPr="00DA2E7B">
        <w:rPr>
          <w:rFonts w:ascii="Times New Roman" w:eastAsia="Times New Roman" w:hAnsi="Times New Roman" w:cs="Times New Roman"/>
          <w:sz w:val="24"/>
          <w:szCs w:val="24"/>
          <w:lang w:eastAsia="ru-RU"/>
        </w:rPr>
        <w:t>2)     адрес места жительства;</w:t>
      </w:r>
    </w:p>
    <w:p w:rsidR="00DA2E7B" w:rsidRPr="00DA2E7B" w:rsidRDefault="00365E5F" w:rsidP="0003748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E7B" w:rsidRPr="00DA2E7B">
        <w:rPr>
          <w:rFonts w:ascii="Times New Roman" w:eastAsia="Times New Roman" w:hAnsi="Times New Roman" w:cs="Times New Roman"/>
          <w:sz w:val="24"/>
          <w:szCs w:val="24"/>
          <w:lang w:eastAsia="ru-RU"/>
        </w:rPr>
        <w:t>3)     домашний, сотовый телефоны;</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29.10.   В соответствии с целью обработки персональных данных, указанной в подпункте 29.4 Административного регламента, к категориям субъектов, персональные данные которых обрабатываются в </w:t>
      </w:r>
      <w:r w:rsidR="007D49A7">
        <w:rPr>
          <w:rFonts w:ascii="Times New Roman" w:eastAsia="Times New Roman" w:hAnsi="Times New Roman" w:cs="Times New Roman"/>
          <w:sz w:val="24"/>
          <w:szCs w:val="24"/>
          <w:lang w:eastAsia="ru-RU"/>
        </w:rPr>
        <w:t>Комитете имущественных и земельных отношений Администр</w:t>
      </w:r>
      <w:r w:rsidR="00365E5F">
        <w:rPr>
          <w:rFonts w:ascii="Times New Roman" w:eastAsia="Times New Roman" w:hAnsi="Times New Roman" w:cs="Times New Roman"/>
          <w:sz w:val="24"/>
          <w:szCs w:val="24"/>
          <w:lang w:eastAsia="ru-RU"/>
        </w:rPr>
        <w:t>ации Городского округа Подольск</w:t>
      </w:r>
      <w:r w:rsidRPr="00DA2E7B">
        <w:rPr>
          <w:rFonts w:ascii="Times New Roman" w:eastAsia="Times New Roman" w:hAnsi="Times New Roman" w:cs="Times New Roman"/>
          <w:sz w:val="24"/>
          <w:szCs w:val="24"/>
          <w:lang w:eastAsia="ru-RU"/>
        </w:rPr>
        <w:t>, относятся граждане,</w:t>
      </w:r>
      <w:r w:rsidR="00365E5F">
        <w:rPr>
          <w:rFonts w:ascii="Times New Roman" w:eastAsia="Times New Roman" w:hAnsi="Times New Roman" w:cs="Times New Roman"/>
          <w:sz w:val="24"/>
          <w:szCs w:val="24"/>
          <w:lang w:eastAsia="ru-RU"/>
        </w:rPr>
        <w:t xml:space="preserve"> </w:t>
      </w:r>
      <w:r w:rsidRPr="00DA2E7B">
        <w:rPr>
          <w:rFonts w:ascii="Times New Roman" w:eastAsia="Times New Roman" w:hAnsi="Times New Roman" w:cs="Times New Roman"/>
          <w:sz w:val="24"/>
          <w:szCs w:val="24"/>
          <w:lang w:eastAsia="ru-RU"/>
        </w:rPr>
        <w:t xml:space="preserve">обратившиеся в </w:t>
      </w:r>
      <w:r w:rsidR="00EB19F0">
        <w:rPr>
          <w:rFonts w:ascii="Times New Roman" w:eastAsia="Times New Roman" w:hAnsi="Times New Roman" w:cs="Times New Roman"/>
          <w:sz w:val="24"/>
          <w:szCs w:val="24"/>
          <w:lang w:eastAsia="ru-RU"/>
        </w:rPr>
        <w:t xml:space="preserve">Комитет имущественных и земельных отношений Администрации Городского округа </w:t>
      </w:r>
      <w:proofErr w:type="gramStart"/>
      <w:r w:rsidR="00EB19F0">
        <w:rPr>
          <w:rFonts w:ascii="Times New Roman" w:eastAsia="Times New Roman" w:hAnsi="Times New Roman" w:cs="Times New Roman"/>
          <w:sz w:val="24"/>
          <w:szCs w:val="24"/>
          <w:lang w:eastAsia="ru-RU"/>
        </w:rPr>
        <w:t xml:space="preserve">Подольск </w:t>
      </w:r>
      <w:r w:rsidRPr="00DA2E7B">
        <w:rPr>
          <w:rFonts w:ascii="Times New Roman" w:eastAsia="Times New Roman" w:hAnsi="Times New Roman" w:cs="Times New Roman"/>
          <w:sz w:val="24"/>
          <w:szCs w:val="24"/>
          <w:lang w:eastAsia="ru-RU"/>
        </w:rPr>
        <w:t xml:space="preserve"> за</w:t>
      </w:r>
      <w:proofErr w:type="gramEnd"/>
      <w:r w:rsidRPr="00DA2E7B">
        <w:rPr>
          <w:rFonts w:ascii="Times New Roman" w:eastAsia="Times New Roman" w:hAnsi="Times New Roman" w:cs="Times New Roman"/>
          <w:sz w:val="24"/>
          <w:szCs w:val="24"/>
          <w:lang w:eastAsia="ru-RU"/>
        </w:rPr>
        <w:t xml:space="preserve"> предоставлением Муниципальной услуги;</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29.12.  В случае достижения цели обработки персональных данных </w:t>
      </w:r>
      <w:r w:rsidR="00EB19F0">
        <w:rPr>
          <w:rFonts w:ascii="Times New Roman" w:eastAsia="Times New Roman" w:hAnsi="Times New Roman" w:cs="Times New Roman"/>
          <w:sz w:val="24"/>
          <w:szCs w:val="24"/>
          <w:lang w:eastAsia="ru-RU"/>
        </w:rPr>
        <w:t xml:space="preserve">Комитет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 xml:space="preserve">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rsidR="00542434">
        <w:rPr>
          <w:rFonts w:ascii="Times New Roman" w:eastAsia="Times New Roman" w:hAnsi="Times New Roman" w:cs="Times New Roman"/>
          <w:sz w:val="24"/>
          <w:szCs w:val="24"/>
          <w:lang w:eastAsia="ru-RU"/>
        </w:rPr>
        <w:t>)</w:t>
      </w:r>
      <w:r w:rsidRPr="00DA2E7B">
        <w:rPr>
          <w:rFonts w:ascii="Times New Roman" w:eastAsia="Times New Roman" w:hAnsi="Times New Roman" w:cs="Times New Roman"/>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sidR="00542434">
        <w:rPr>
          <w:rFonts w:ascii="Times New Roman" w:eastAsia="Times New Roman" w:hAnsi="Times New Roman" w:cs="Times New Roman"/>
          <w:sz w:val="24"/>
          <w:szCs w:val="24"/>
          <w:lang w:eastAsia="ru-RU"/>
        </w:rPr>
        <w:t>)</w:t>
      </w:r>
      <w:r w:rsidRPr="00DA2E7B">
        <w:rPr>
          <w:rFonts w:ascii="Times New Roman" w:eastAsia="Times New Roman" w:hAnsi="Times New Roman" w:cs="Times New Roman"/>
          <w:sz w:val="24"/>
          <w:szCs w:val="24"/>
          <w:lang w:eastAsia="ru-RU"/>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EB19F0">
        <w:rPr>
          <w:rFonts w:ascii="Times New Roman" w:eastAsia="Times New Roman" w:hAnsi="Times New Roman" w:cs="Times New Roman"/>
          <w:sz w:val="24"/>
          <w:szCs w:val="24"/>
          <w:lang w:eastAsia="ru-RU"/>
        </w:rPr>
        <w:t xml:space="preserve">Комитет имущественных и </w:t>
      </w:r>
      <w:r w:rsidR="00EB19F0">
        <w:rPr>
          <w:rFonts w:ascii="Times New Roman" w:eastAsia="Times New Roman" w:hAnsi="Times New Roman" w:cs="Times New Roman"/>
          <w:sz w:val="24"/>
          <w:szCs w:val="24"/>
          <w:lang w:eastAsia="ru-RU"/>
        </w:rPr>
        <w:lastRenderedPageBreak/>
        <w:t xml:space="preserve">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29.13.   В случае отзыва субъектом персональных данных согласия на обработку его персональных данных </w:t>
      </w:r>
      <w:r w:rsidR="00EB19F0">
        <w:rPr>
          <w:rFonts w:ascii="Times New Roman" w:eastAsia="Times New Roman" w:hAnsi="Times New Roman" w:cs="Times New Roman"/>
          <w:sz w:val="24"/>
          <w:szCs w:val="24"/>
          <w:lang w:eastAsia="ru-RU"/>
        </w:rPr>
        <w:t xml:space="preserve">Комитет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 xml:space="preserve"> должен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EB19F0">
        <w:rPr>
          <w:rFonts w:ascii="Times New Roman" w:eastAsia="Times New Roman" w:hAnsi="Times New Roman" w:cs="Times New Roman"/>
          <w:sz w:val="24"/>
          <w:szCs w:val="24"/>
          <w:lang w:eastAsia="ru-RU"/>
        </w:rPr>
        <w:t>Комитет</w:t>
      </w:r>
      <w:r w:rsidR="00542434">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w:t>
      </w:r>
      <w:r w:rsidR="00542434">
        <w:rPr>
          <w:rFonts w:ascii="Times New Roman" w:eastAsia="Times New Roman" w:hAnsi="Times New Roman" w:cs="Times New Roman"/>
          <w:sz w:val="24"/>
          <w:szCs w:val="24"/>
          <w:lang w:eastAsia="ru-RU"/>
        </w:rPr>
        <w:t>ации Городского округа Подольск)</w:t>
      </w:r>
      <w:r w:rsidRPr="00DA2E7B">
        <w:rPr>
          <w:rFonts w:ascii="Times New Roman" w:eastAsia="Times New Roman" w:hAnsi="Times New Roman" w:cs="Times New Roman"/>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EB19F0">
        <w:rPr>
          <w:rFonts w:ascii="Times New Roman" w:eastAsia="Times New Roman" w:hAnsi="Times New Roman" w:cs="Times New Roman"/>
          <w:sz w:val="24"/>
          <w:szCs w:val="24"/>
          <w:lang w:eastAsia="ru-RU"/>
        </w:rPr>
        <w:t>Комитет</w:t>
      </w:r>
      <w:r w:rsidR="00542434">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EB19F0">
        <w:rPr>
          <w:rFonts w:ascii="Times New Roman" w:eastAsia="Times New Roman" w:hAnsi="Times New Roman" w:cs="Times New Roman"/>
          <w:sz w:val="24"/>
          <w:szCs w:val="24"/>
          <w:lang w:eastAsia="ru-RU"/>
        </w:rPr>
        <w:t xml:space="preserve">Комитет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29.15.   Уполномоченные лица на получение, обработку, хранение, передачу и любое другое использование персональных данных обязаны:</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     знать и выполнять требования законодательства в области обеспечения защиты персональных данных, Административного регламента;</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3)     соблюдать правила использования персональных данных, порядок их учета и хранения, исключить доступ к ним посторонних лиц;</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4)     обрабатывать только те персональные данные, к которым получен доступ в силу исполнения служебных обязанностей.</w:t>
      </w:r>
    </w:p>
    <w:p w:rsidR="00DA2E7B" w:rsidRPr="00DA2E7B" w:rsidRDefault="00DA2E7B" w:rsidP="00542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DA2E7B" w:rsidRPr="00DA2E7B" w:rsidRDefault="00DA2E7B" w:rsidP="00542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DA2E7B" w:rsidRPr="00DA2E7B" w:rsidRDefault="00DA2E7B" w:rsidP="00542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DA2E7B" w:rsidRPr="00DA2E7B" w:rsidRDefault="00DA2E7B" w:rsidP="00542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A2E7B" w:rsidRPr="00DA2E7B" w:rsidRDefault="00DA2E7B" w:rsidP="00542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DA2E7B" w:rsidRPr="00DA2E7B" w:rsidRDefault="00DA2E7B" w:rsidP="00542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29.18.   </w:t>
      </w:r>
      <w:r w:rsidR="00EB19F0">
        <w:rPr>
          <w:rFonts w:ascii="Times New Roman" w:eastAsia="Times New Roman" w:hAnsi="Times New Roman" w:cs="Times New Roman"/>
          <w:sz w:val="24"/>
          <w:szCs w:val="24"/>
          <w:lang w:eastAsia="ru-RU"/>
        </w:rPr>
        <w:t xml:space="preserve">Комитет имущественных и земельных отношений Администрации Городского округа </w:t>
      </w:r>
      <w:proofErr w:type="gramStart"/>
      <w:r w:rsidR="00EB19F0">
        <w:rPr>
          <w:rFonts w:ascii="Times New Roman" w:eastAsia="Times New Roman" w:hAnsi="Times New Roman" w:cs="Times New Roman"/>
          <w:sz w:val="24"/>
          <w:szCs w:val="24"/>
          <w:lang w:eastAsia="ru-RU"/>
        </w:rPr>
        <w:t xml:space="preserve">Подольск </w:t>
      </w:r>
      <w:r w:rsidRPr="00DA2E7B">
        <w:rPr>
          <w:rFonts w:ascii="Times New Roman" w:eastAsia="Times New Roman" w:hAnsi="Times New Roman" w:cs="Times New Roman"/>
          <w:sz w:val="24"/>
          <w:szCs w:val="24"/>
          <w:lang w:eastAsia="ru-RU"/>
        </w:rPr>
        <w:t xml:space="preserve"> для</w:t>
      </w:r>
      <w:proofErr w:type="gramEnd"/>
      <w:r w:rsidRPr="00DA2E7B">
        <w:rPr>
          <w:rFonts w:ascii="Times New Roman" w:eastAsia="Times New Roman" w:hAnsi="Times New Roman" w:cs="Times New Roman"/>
          <w:sz w:val="24"/>
          <w:szCs w:val="24"/>
          <w:lang w:eastAsia="ru-RU"/>
        </w:rPr>
        <w:t xml:space="preserve">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DA2E7B" w:rsidRPr="00681AE3" w:rsidRDefault="00DA2E7B" w:rsidP="00542434">
      <w:pPr>
        <w:spacing w:before="100" w:beforeAutospacing="1" w:line="240" w:lineRule="auto"/>
        <w:jc w:val="center"/>
        <w:rPr>
          <w:rFonts w:ascii="Times New Roman" w:eastAsia="Times New Roman" w:hAnsi="Times New Roman" w:cs="Times New Roman"/>
          <w:b/>
          <w:sz w:val="24"/>
          <w:szCs w:val="24"/>
          <w:lang w:eastAsia="ru-RU"/>
        </w:rPr>
      </w:pPr>
      <w:r w:rsidRPr="00DA2E7B">
        <w:rPr>
          <w:rFonts w:ascii="Times New Roman" w:eastAsia="Times New Roman" w:hAnsi="Times New Roman" w:cs="Times New Roman"/>
          <w:sz w:val="24"/>
          <w:szCs w:val="24"/>
          <w:lang w:eastAsia="ru-RU"/>
        </w:rPr>
        <w:br w:type="page"/>
      </w:r>
      <w:r w:rsidRPr="00681AE3">
        <w:rPr>
          <w:rFonts w:ascii="Times New Roman" w:eastAsia="Times New Roman" w:hAnsi="Times New Roman" w:cs="Times New Roman"/>
          <w:b/>
          <w:sz w:val="24"/>
          <w:szCs w:val="24"/>
          <w:lang w:eastAsia="ru-RU"/>
        </w:rPr>
        <w:lastRenderedPageBreak/>
        <w:t>Приложение 1. Термины и определения</w:t>
      </w:r>
    </w:p>
    <w:p w:rsidR="00542434" w:rsidRPr="00DA2E7B" w:rsidRDefault="00542434" w:rsidP="00542434">
      <w:pPr>
        <w:spacing w:before="100" w:beforeAutospacing="1" w:line="240" w:lineRule="auto"/>
        <w:jc w:val="center"/>
        <w:rPr>
          <w:rFonts w:ascii="Times New Roman" w:eastAsia="Times New Roman" w:hAnsi="Times New Roman" w:cs="Times New Roman"/>
          <w:sz w:val="24"/>
          <w:szCs w:val="24"/>
          <w:lang w:eastAsia="ru-RU"/>
        </w:rPr>
      </w:pPr>
    </w:p>
    <w:p w:rsidR="00542434" w:rsidRDefault="00542434" w:rsidP="00542434">
      <w:pPr>
        <w:pStyle w:val="a9"/>
        <w:ind w:firstLine="0"/>
        <w:rPr>
          <w:sz w:val="24"/>
          <w:szCs w:val="24"/>
        </w:rPr>
      </w:pPr>
      <w:r w:rsidRPr="00292137">
        <w:rPr>
          <w:sz w:val="24"/>
          <w:szCs w:val="24"/>
        </w:rPr>
        <w:t>В</w:t>
      </w:r>
      <w:r>
        <w:rPr>
          <w:sz w:val="24"/>
          <w:szCs w:val="24"/>
        </w:rPr>
        <w:t xml:space="preserve"> Административном р</w:t>
      </w:r>
      <w:r w:rsidRPr="00292137">
        <w:rPr>
          <w:sz w:val="24"/>
          <w:szCs w:val="24"/>
        </w:rPr>
        <w:t>егламенте используются следующие термины и определения:</w:t>
      </w:r>
    </w:p>
    <w:p w:rsidR="00542434" w:rsidRPr="00292137" w:rsidRDefault="00542434" w:rsidP="00542434">
      <w:pPr>
        <w:pStyle w:val="a9"/>
        <w:ind w:firstLine="0"/>
        <w:rPr>
          <w:sz w:val="24"/>
          <w:szCs w:val="24"/>
        </w:rPr>
      </w:pPr>
    </w:p>
    <w:tbl>
      <w:tblPr>
        <w:tblStyle w:val="a7"/>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371"/>
        <w:gridCol w:w="250"/>
      </w:tblGrid>
      <w:tr w:rsidR="00542434" w:rsidRPr="00292137" w:rsidTr="00E71753">
        <w:trPr>
          <w:gridAfter w:val="1"/>
          <w:wAfter w:w="250" w:type="dxa"/>
        </w:trPr>
        <w:tc>
          <w:tcPr>
            <w:tcW w:w="2093" w:type="dxa"/>
          </w:tcPr>
          <w:p w:rsidR="00542434" w:rsidRPr="00292137" w:rsidRDefault="00542434" w:rsidP="00E71753">
            <w:pPr>
              <w:pStyle w:val="a9"/>
              <w:ind w:firstLine="0"/>
              <w:rPr>
                <w:sz w:val="24"/>
                <w:szCs w:val="24"/>
              </w:rPr>
            </w:pPr>
            <w:r>
              <w:rPr>
                <w:sz w:val="24"/>
                <w:szCs w:val="24"/>
              </w:rPr>
              <w:t>Муниципальная у</w:t>
            </w:r>
            <w:r w:rsidRPr="00292137">
              <w:rPr>
                <w:sz w:val="24"/>
                <w:szCs w:val="24"/>
              </w:rPr>
              <w:t xml:space="preserve">слуга </w:t>
            </w:r>
          </w:p>
        </w:tc>
        <w:tc>
          <w:tcPr>
            <w:tcW w:w="283" w:type="dxa"/>
          </w:tcPr>
          <w:p w:rsidR="00542434" w:rsidRPr="00292137" w:rsidRDefault="00542434" w:rsidP="00E71753">
            <w:pPr>
              <w:pStyle w:val="a9"/>
              <w:ind w:firstLine="0"/>
              <w:rPr>
                <w:sz w:val="24"/>
                <w:szCs w:val="24"/>
              </w:rPr>
            </w:pPr>
            <w:r w:rsidRPr="00292137">
              <w:rPr>
                <w:sz w:val="24"/>
                <w:szCs w:val="24"/>
              </w:rPr>
              <w:t>–</w:t>
            </w:r>
          </w:p>
        </w:tc>
        <w:tc>
          <w:tcPr>
            <w:tcW w:w="7371" w:type="dxa"/>
          </w:tcPr>
          <w:p w:rsidR="00542434" w:rsidRPr="00292137" w:rsidRDefault="00542434" w:rsidP="00E71753">
            <w:pPr>
              <w:pStyle w:val="a9"/>
              <w:ind w:firstLine="0"/>
              <w:rPr>
                <w:sz w:val="24"/>
                <w:szCs w:val="24"/>
              </w:rPr>
            </w:pPr>
            <w:r>
              <w:rPr>
                <w:sz w:val="24"/>
                <w:szCs w:val="24"/>
              </w:rPr>
              <w:t>муниципальная</w:t>
            </w:r>
            <w:r w:rsidRPr="00292137">
              <w:rPr>
                <w:sz w:val="24"/>
                <w:szCs w:val="24"/>
              </w:rPr>
              <w:t xml:space="preserve"> услуга </w:t>
            </w:r>
            <w:r w:rsidRPr="00292137">
              <w:rPr>
                <w:bCs/>
                <w:sz w:val="24"/>
                <w:szCs w:val="24"/>
              </w:rPr>
              <w:t xml:space="preserve">по выдаче </w:t>
            </w:r>
            <w:r>
              <w:rPr>
                <w:bCs/>
                <w:sz w:val="24"/>
                <w:szCs w:val="24"/>
              </w:rPr>
              <w:t>выписки из реестра муниципального имущества</w:t>
            </w:r>
            <w:r w:rsidRPr="003367DE">
              <w:rPr>
                <w:sz w:val="24"/>
                <w:szCs w:val="24"/>
                <w:shd w:val="clear" w:color="auto" w:fill="FFFFFF"/>
              </w:rPr>
              <w:t xml:space="preserve"> муниципального образования «Городской округ Подольск Московской области»</w:t>
            </w:r>
            <w:r w:rsidRPr="00292137">
              <w:rPr>
                <w:sz w:val="24"/>
                <w:szCs w:val="24"/>
              </w:rPr>
              <w:t>;</w:t>
            </w:r>
          </w:p>
        </w:tc>
      </w:tr>
      <w:tr w:rsidR="00542434" w:rsidRPr="00292137" w:rsidTr="00E71753">
        <w:trPr>
          <w:gridAfter w:val="1"/>
          <w:wAfter w:w="250" w:type="dxa"/>
        </w:trPr>
        <w:tc>
          <w:tcPr>
            <w:tcW w:w="2093" w:type="dxa"/>
          </w:tcPr>
          <w:p w:rsidR="00542434" w:rsidRPr="00292137" w:rsidRDefault="00542434" w:rsidP="00E71753">
            <w:pPr>
              <w:pStyle w:val="a9"/>
              <w:ind w:firstLine="0"/>
              <w:rPr>
                <w:sz w:val="24"/>
                <w:szCs w:val="24"/>
              </w:rPr>
            </w:pPr>
            <w:proofErr w:type="spellStart"/>
            <w:proofErr w:type="gramStart"/>
            <w:r>
              <w:rPr>
                <w:sz w:val="24"/>
                <w:szCs w:val="24"/>
              </w:rPr>
              <w:t>Административ-ный</w:t>
            </w:r>
            <w:proofErr w:type="spellEnd"/>
            <w:proofErr w:type="gramEnd"/>
            <w:r>
              <w:rPr>
                <w:sz w:val="24"/>
                <w:szCs w:val="24"/>
              </w:rPr>
              <w:t xml:space="preserve"> р</w:t>
            </w:r>
            <w:r w:rsidRPr="00292137">
              <w:rPr>
                <w:sz w:val="24"/>
                <w:szCs w:val="24"/>
              </w:rPr>
              <w:t xml:space="preserve">егламент </w:t>
            </w:r>
          </w:p>
        </w:tc>
        <w:tc>
          <w:tcPr>
            <w:tcW w:w="283" w:type="dxa"/>
          </w:tcPr>
          <w:p w:rsidR="00542434" w:rsidRPr="00292137" w:rsidRDefault="00542434" w:rsidP="00E71753">
            <w:pPr>
              <w:pStyle w:val="a9"/>
              <w:ind w:firstLine="0"/>
              <w:rPr>
                <w:sz w:val="24"/>
                <w:szCs w:val="24"/>
              </w:rPr>
            </w:pPr>
            <w:r w:rsidRPr="00292137">
              <w:rPr>
                <w:sz w:val="24"/>
                <w:szCs w:val="24"/>
              </w:rPr>
              <w:t>–</w:t>
            </w:r>
          </w:p>
        </w:tc>
        <w:tc>
          <w:tcPr>
            <w:tcW w:w="7371" w:type="dxa"/>
          </w:tcPr>
          <w:p w:rsidR="00542434" w:rsidRPr="00292137" w:rsidRDefault="00542434" w:rsidP="00E71753">
            <w:pPr>
              <w:pStyle w:val="a9"/>
              <w:ind w:firstLine="0"/>
              <w:rPr>
                <w:sz w:val="24"/>
                <w:szCs w:val="24"/>
              </w:rPr>
            </w:pPr>
            <w:r w:rsidRPr="00292137">
              <w:rPr>
                <w:sz w:val="24"/>
                <w:szCs w:val="24"/>
              </w:rPr>
              <w:t xml:space="preserve">административный регламент предоставления </w:t>
            </w:r>
            <w:r>
              <w:rPr>
                <w:sz w:val="24"/>
                <w:szCs w:val="24"/>
              </w:rPr>
              <w:t>муниципальной</w:t>
            </w:r>
            <w:r w:rsidRPr="00292137">
              <w:rPr>
                <w:sz w:val="24"/>
                <w:szCs w:val="24"/>
              </w:rPr>
              <w:t xml:space="preserve"> услуги </w:t>
            </w:r>
            <w:r w:rsidRPr="00292137">
              <w:rPr>
                <w:bCs/>
                <w:sz w:val="24"/>
                <w:szCs w:val="24"/>
              </w:rPr>
              <w:t xml:space="preserve">по выдаче </w:t>
            </w:r>
            <w:r>
              <w:rPr>
                <w:bCs/>
                <w:sz w:val="24"/>
                <w:szCs w:val="24"/>
              </w:rPr>
              <w:t xml:space="preserve">выписки из реестра муниципального имущества </w:t>
            </w:r>
            <w:r w:rsidRPr="003367DE">
              <w:rPr>
                <w:sz w:val="24"/>
                <w:szCs w:val="24"/>
                <w:shd w:val="clear" w:color="auto" w:fill="FFFFFF"/>
              </w:rPr>
              <w:t>муниципального образования «Городской округ Подольск Московской области»</w:t>
            </w:r>
            <w:r w:rsidRPr="00292137">
              <w:rPr>
                <w:sz w:val="24"/>
                <w:szCs w:val="24"/>
              </w:rPr>
              <w:t>;</w:t>
            </w:r>
          </w:p>
        </w:tc>
      </w:tr>
      <w:tr w:rsidR="00542434" w:rsidRPr="00292137" w:rsidTr="00E71753">
        <w:trPr>
          <w:gridAfter w:val="1"/>
          <w:wAfter w:w="250" w:type="dxa"/>
        </w:trPr>
        <w:tc>
          <w:tcPr>
            <w:tcW w:w="2093" w:type="dxa"/>
          </w:tcPr>
          <w:p w:rsidR="00542434" w:rsidRPr="00292137" w:rsidRDefault="00542434" w:rsidP="00E71753">
            <w:pPr>
              <w:pStyle w:val="a9"/>
              <w:ind w:firstLine="0"/>
              <w:rPr>
                <w:sz w:val="24"/>
                <w:szCs w:val="24"/>
              </w:rPr>
            </w:pPr>
            <w:r w:rsidRPr="00292137">
              <w:rPr>
                <w:sz w:val="24"/>
                <w:szCs w:val="24"/>
              </w:rPr>
              <w:t>Заявитель</w:t>
            </w:r>
          </w:p>
        </w:tc>
        <w:tc>
          <w:tcPr>
            <w:tcW w:w="283" w:type="dxa"/>
          </w:tcPr>
          <w:p w:rsidR="00542434" w:rsidRPr="00292137" w:rsidRDefault="00542434" w:rsidP="00E71753">
            <w:pPr>
              <w:pStyle w:val="a9"/>
              <w:ind w:firstLine="0"/>
              <w:rPr>
                <w:sz w:val="24"/>
                <w:szCs w:val="24"/>
              </w:rPr>
            </w:pPr>
            <w:r w:rsidRPr="00292137">
              <w:rPr>
                <w:sz w:val="24"/>
                <w:szCs w:val="24"/>
              </w:rPr>
              <w:t>–</w:t>
            </w:r>
          </w:p>
        </w:tc>
        <w:tc>
          <w:tcPr>
            <w:tcW w:w="7371" w:type="dxa"/>
          </w:tcPr>
          <w:p w:rsidR="00542434" w:rsidRPr="00292137" w:rsidRDefault="00542434" w:rsidP="00E71753">
            <w:pPr>
              <w:pStyle w:val="a9"/>
              <w:ind w:firstLine="0"/>
              <w:rPr>
                <w:sz w:val="24"/>
                <w:szCs w:val="24"/>
              </w:rPr>
            </w:pPr>
            <w:r w:rsidRPr="00292137">
              <w:rPr>
                <w:sz w:val="24"/>
                <w:szCs w:val="24"/>
              </w:rPr>
              <w:t xml:space="preserve">лицо, обращающееся с заявлением о предоставлении </w:t>
            </w:r>
            <w:r>
              <w:rPr>
                <w:sz w:val="24"/>
                <w:szCs w:val="24"/>
              </w:rPr>
              <w:t>Муниципальной у</w:t>
            </w:r>
            <w:r w:rsidRPr="00292137">
              <w:rPr>
                <w:sz w:val="24"/>
                <w:szCs w:val="24"/>
              </w:rPr>
              <w:t>слуги;</w:t>
            </w:r>
          </w:p>
        </w:tc>
      </w:tr>
      <w:tr w:rsidR="00542434" w:rsidRPr="00292137" w:rsidTr="00E71753">
        <w:trPr>
          <w:gridAfter w:val="1"/>
          <w:wAfter w:w="250" w:type="dxa"/>
        </w:trPr>
        <w:tc>
          <w:tcPr>
            <w:tcW w:w="2093" w:type="dxa"/>
          </w:tcPr>
          <w:p w:rsidR="00542434" w:rsidRPr="00292137" w:rsidRDefault="00542434" w:rsidP="00E71753">
            <w:pPr>
              <w:pStyle w:val="a9"/>
              <w:ind w:firstLine="0"/>
              <w:rPr>
                <w:sz w:val="24"/>
                <w:szCs w:val="24"/>
              </w:rPr>
            </w:pPr>
            <w:r>
              <w:rPr>
                <w:sz w:val="24"/>
                <w:szCs w:val="24"/>
              </w:rPr>
              <w:t>Уполномоченный орган</w:t>
            </w:r>
          </w:p>
        </w:tc>
        <w:tc>
          <w:tcPr>
            <w:tcW w:w="283" w:type="dxa"/>
          </w:tcPr>
          <w:p w:rsidR="00542434" w:rsidRPr="00292137" w:rsidRDefault="00542434" w:rsidP="00E71753">
            <w:pPr>
              <w:pStyle w:val="a9"/>
              <w:ind w:firstLine="0"/>
              <w:rPr>
                <w:sz w:val="24"/>
                <w:szCs w:val="24"/>
              </w:rPr>
            </w:pPr>
            <w:r w:rsidRPr="00292137">
              <w:rPr>
                <w:sz w:val="24"/>
                <w:szCs w:val="24"/>
              </w:rPr>
              <w:t>–</w:t>
            </w:r>
          </w:p>
        </w:tc>
        <w:tc>
          <w:tcPr>
            <w:tcW w:w="7371" w:type="dxa"/>
          </w:tcPr>
          <w:p w:rsidR="00542434" w:rsidRPr="00292137" w:rsidRDefault="00542434" w:rsidP="00E71753">
            <w:pPr>
              <w:pStyle w:val="a9"/>
              <w:ind w:firstLine="0"/>
              <w:rPr>
                <w:sz w:val="24"/>
                <w:szCs w:val="24"/>
              </w:rPr>
            </w:pPr>
            <w:r>
              <w:rPr>
                <w:sz w:val="24"/>
                <w:szCs w:val="24"/>
              </w:rPr>
              <w:t xml:space="preserve">Комитет имущественных и земельных отношений Администрации Городского округа Подольск, уполномоченный на предоставление </w:t>
            </w:r>
            <w:r w:rsidRPr="00C73A8C">
              <w:rPr>
                <w:sz w:val="24"/>
                <w:szCs w:val="24"/>
              </w:rPr>
              <w:t>Муниципальной услуги</w:t>
            </w:r>
            <w:r w:rsidRPr="00292137">
              <w:rPr>
                <w:sz w:val="24"/>
                <w:szCs w:val="24"/>
              </w:rPr>
              <w:t>;</w:t>
            </w:r>
          </w:p>
        </w:tc>
      </w:tr>
      <w:tr w:rsidR="00542434" w:rsidRPr="00292137" w:rsidTr="00E71753">
        <w:trPr>
          <w:gridAfter w:val="1"/>
          <w:wAfter w:w="250" w:type="dxa"/>
        </w:trPr>
        <w:tc>
          <w:tcPr>
            <w:tcW w:w="2093" w:type="dxa"/>
          </w:tcPr>
          <w:p w:rsidR="00542434" w:rsidRPr="00292137" w:rsidRDefault="00542434" w:rsidP="00E71753">
            <w:pPr>
              <w:pStyle w:val="a9"/>
              <w:ind w:firstLine="0"/>
              <w:rPr>
                <w:sz w:val="24"/>
                <w:szCs w:val="24"/>
              </w:rPr>
            </w:pPr>
            <w:r w:rsidRPr="00292137">
              <w:rPr>
                <w:sz w:val="24"/>
                <w:szCs w:val="24"/>
              </w:rPr>
              <w:t>Подразделение</w:t>
            </w:r>
          </w:p>
          <w:p w:rsidR="00542434" w:rsidRDefault="00542434" w:rsidP="00E71753">
            <w:pPr>
              <w:pStyle w:val="a9"/>
              <w:ind w:firstLine="0"/>
              <w:rPr>
                <w:sz w:val="24"/>
                <w:szCs w:val="24"/>
              </w:rPr>
            </w:pPr>
          </w:p>
          <w:p w:rsidR="00542434" w:rsidRPr="00292137" w:rsidRDefault="00542434" w:rsidP="00E71753">
            <w:pPr>
              <w:pStyle w:val="a9"/>
              <w:ind w:firstLine="0"/>
              <w:rPr>
                <w:sz w:val="24"/>
                <w:szCs w:val="24"/>
              </w:rPr>
            </w:pPr>
          </w:p>
        </w:tc>
        <w:tc>
          <w:tcPr>
            <w:tcW w:w="283" w:type="dxa"/>
          </w:tcPr>
          <w:p w:rsidR="00542434" w:rsidRPr="00292137" w:rsidRDefault="00542434" w:rsidP="00E71753">
            <w:pPr>
              <w:pStyle w:val="a9"/>
              <w:ind w:firstLine="0"/>
              <w:rPr>
                <w:sz w:val="24"/>
                <w:szCs w:val="24"/>
              </w:rPr>
            </w:pPr>
            <w:r w:rsidRPr="00292137">
              <w:rPr>
                <w:sz w:val="24"/>
                <w:szCs w:val="24"/>
              </w:rPr>
              <w:t>–</w:t>
            </w:r>
          </w:p>
          <w:p w:rsidR="00542434" w:rsidRPr="00292137" w:rsidRDefault="00542434" w:rsidP="00E71753">
            <w:pPr>
              <w:pStyle w:val="a9"/>
              <w:ind w:firstLine="0"/>
              <w:rPr>
                <w:sz w:val="24"/>
                <w:szCs w:val="24"/>
              </w:rPr>
            </w:pPr>
          </w:p>
          <w:p w:rsidR="00542434" w:rsidRPr="00292137" w:rsidRDefault="00542434" w:rsidP="00E71753">
            <w:pPr>
              <w:pStyle w:val="a9"/>
              <w:ind w:firstLine="0"/>
              <w:rPr>
                <w:sz w:val="24"/>
                <w:szCs w:val="24"/>
              </w:rPr>
            </w:pPr>
          </w:p>
        </w:tc>
        <w:tc>
          <w:tcPr>
            <w:tcW w:w="7371" w:type="dxa"/>
          </w:tcPr>
          <w:p w:rsidR="00542434" w:rsidRPr="00292137" w:rsidRDefault="00542434" w:rsidP="00E71753">
            <w:pPr>
              <w:pStyle w:val="a9"/>
              <w:ind w:firstLine="0"/>
              <w:rPr>
                <w:sz w:val="24"/>
                <w:szCs w:val="24"/>
              </w:rPr>
            </w:pPr>
            <w:r>
              <w:rPr>
                <w:sz w:val="24"/>
                <w:szCs w:val="24"/>
              </w:rPr>
              <w:t xml:space="preserve">Структурное подразделение Уполномоченного органа, непосредственно осуществляющее предоставление </w:t>
            </w:r>
            <w:r w:rsidRPr="00C73A8C">
              <w:rPr>
                <w:sz w:val="24"/>
                <w:szCs w:val="24"/>
              </w:rPr>
              <w:t>Муниципальной услуги</w:t>
            </w:r>
            <w:r>
              <w:rPr>
                <w:sz w:val="24"/>
                <w:szCs w:val="24"/>
              </w:rPr>
              <w:t>;</w:t>
            </w:r>
          </w:p>
        </w:tc>
      </w:tr>
      <w:tr w:rsidR="00542434" w:rsidRPr="00292137" w:rsidTr="00E71753">
        <w:trPr>
          <w:gridAfter w:val="1"/>
          <w:wAfter w:w="250" w:type="dxa"/>
        </w:trPr>
        <w:tc>
          <w:tcPr>
            <w:tcW w:w="2093" w:type="dxa"/>
          </w:tcPr>
          <w:p w:rsidR="00542434" w:rsidRPr="00292137" w:rsidRDefault="00542434" w:rsidP="00E71753">
            <w:pPr>
              <w:pStyle w:val="a9"/>
              <w:ind w:firstLine="0"/>
              <w:rPr>
                <w:sz w:val="24"/>
                <w:szCs w:val="24"/>
              </w:rPr>
            </w:pPr>
            <w:r w:rsidRPr="00292137">
              <w:rPr>
                <w:sz w:val="24"/>
                <w:szCs w:val="24"/>
              </w:rPr>
              <w:t>МФЦ</w:t>
            </w:r>
          </w:p>
        </w:tc>
        <w:tc>
          <w:tcPr>
            <w:tcW w:w="283" w:type="dxa"/>
          </w:tcPr>
          <w:p w:rsidR="00542434" w:rsidRPr="00292137" w:rsidRDefault="00542434" w:rsidP="00E71753">
            <w:pPr>
              <w:pStyle w:val="a9"/>
              <w:ind w:firstLine="0"/>
              <w:rPr>
                <w:sz w:val="24"/>
                <w:szCs w:val="24"/>
              </w:rPr>
            </w:pPr>
            <w:r w:rsidRPr="00292137">
              <w:rPr>
                <w:sz w:val="24"/>
                <w:szCs w:val="24"/>
              </w:rPr>
              <w:t>–</w:t>
            </w:r>
          </w:p>
        </w:tc>
        <w:tc>
          <w:tcPr>
            <w:tcW w:w="7371" w:type="dxa"/>
          </w:tcPr>
          <w:p w:rsidR="00542434" w:rsidRPr="00292137" w:rsidRDefault="00542434" w:rsidP="00681AE3">
            <w:pPr>
              <w:pStyle w:val="a9"/>
              <w:ind w:firstLine="0"/>
              <w:rPr>
                <w:sz w:val="24"/>
                <w:szCs w:val="24"/>
              </w:rPr>
            </w:pPr>
            <w:r>
              <w:rPr>
                <w:sz w:val="24"/>
                <w:szCs w:val="24"/>
              </w:rPr>
              <w:t>Муниципальное бюджетное учреждение Городского округа Подольск</w:t>
            </w:r>
            <w:r w:rsidR="00681AE3">
              <w:rPr>
                <w:sz w:val="24"/>
                <w:szCs w:val="24"/>
              </w:rPr>
              <w:t xml:space="preserve"> </w:t>
            </w:r>
            <w:r>
              <w:rPr>
                <w:sz w:val="24"/>
                <w:szCs w:val="24"/>
              </w:rPr>
              <w:t>«М</w:t>
            </w:r>
            <w:r w:rsidRPr="00292137">
              <w:rPr>
                <w:sz w:val="24"/>
                <w:szCs w:val="24"/>
              </w:rPr>
              <w:t>ногофункциональный центр предоставления государственных и муниципальных услуг</w:t>
            </w:r>
            <w:r>
              <w:rPr>
                <w:sz w:val="24"/>
                <w:szCs w:val="24"/>
              </w:rPr>
              <w:t>»</w:t>
            </w:r>
            <w:r w:rsidRPr="00292137">
              <w:rPr>
                <w:sz w:val="24"/>
                <w:szCs w:val="24"/>
              </w:rPr>
              <w:t>;</w:t>
            </w:r>
          </w:p>
        </w:tc>
      </w:tr>
      <w:tr w:rsidR="00542434" w:rsidRPr="00292137" w:rsidTr="00E71753">
        <w:trPr>
          <w:gridAfter w:val="1"/>
          <w:wAfter w:w="250" w:type="dxa"/>
        </w:trPr>
        <w:tc>
          <w:tcPr>
            <w:tcW w:w="2093" w:type="dxa"/>
          </w:tcPr>
          <w:p w:rsidR="00542434" w:rsidRPr="00292137" w:rsidRDefault="00542434" w:rsidP="00E71753">
            <w:pPr>
              <w:pStyle w:val="a9"/>
              <w:ind w:firstLine="0"/>
              <w:rPr>
                <w:sz w:val="24"/>
                <w:szCs w:val="24"/>
              </w:rPr>
            </w:pPr>
            <w:r w:rsidRPr="00292137">
              <w:rPr>
                <w:sz w:val="24"/>
                <w:szCs w:val="24"/>
              </w:rPr>
              <w:t xml:space="preserve">Сеть Интернет </w:t>
            </w:r>
          </w:p>
        </w:tc>
        <w:tc>
          <w:tcPr>
            <w:tcW w:w="283" w:type="dxa"/>
          </w:tcPr>
          <w:p w:rsidR="00542434" w:rsidRPr="00292137" w:rsidRDefault="00542434" w:rsidP="00E71753">
            <w:pPr>
              <w:pStyle w:val="a9"/>
              <w:ind w:firstLine="0"/>
              <w:rPr>
                <w:sz w:val="24"/>
                <w:szCs w:val="24"/>
              </w:rPr>
            </w:pPr>
            <w:r w:rsidRPr="00292137">
              <w:rPr>
                <w:sz w:val="24"/>
                <w:szCs w:val="24"/>
              </w:rPr>
              <w:t>–</w:t>
            </w:r>
          </w:p>
        </w:tc>
        <w:tc>
          <w:tcPr>
            <w:tcW w:w="7371" w:type="dxa"/>
          </w:tcPr>
          <w:p w:rsidR="00542434" w:rsidRPr="00292137" w:rsidRDefault="00542434" w:rsidP="00E71753">
            <w:pPr>
              <w:pStyle w:val="a9"/>
              <w:ind w:firstLine="0"/>
              <w:rPr>
                <w:sz w:val="24"/>
                <w:szCs w:val="24"/>
              </w:rPr>
            </w:pPr>
            <w:r w:rsidRPr="00292137">
              <w:rPr>
                <w:sz w:val="24"/>
                <w:szCs w:val="24"/>
              </w:rPr>
              <w:t>информационно</w:t>
            </w:r>
            <w:r w:rsidRPr="00292137">
              <w:rPr>
                <w:sz w:val="24"/>
                <w:szCs w:val="24"/>
                <w:lang w:val="en-US"/>
              </w:rPr>
              <w:t>-</w:t>
            </w:r>
            <w:r w:rsidRPr="00292137">
              <w:rPr>
                <w:sz w:val="24"/>
                <w:szCs w:val="24"/>
              </w:rPr>
              <w:t>телекоммуникационная сеть «Интернет»;</w:t>
            </w:r>
          </w:p>
        </w:tc>
      </w:tr>
      <w:tr w:rsidR="00542434" w:rsidRPr="00292137" w:rsidTr="00E71753">
        <w:tc>
          <w:tcPr>
            <w:tcW w:w="2093" w:type="dxa"/>
          </w:tcPr>
          <w:p w:rsidR="00542434" w:rsidRPr="00292137" w:rsidRDefault="00542434" w:rsidP="00E71753">
            <w:pPr>
              <w:pStyle w:val="a9"/>
              <w:ind w:firstLine="0"/>
              <w:rPr>
                <w:sz w:val="24"/>
                <w:szCs w:val="24"/>
              </w:rPr>
            </w:pPr>
            <w:r w:rsidRPr="00292137">
              <w:rPr>
                <w:sz w:val="24"/>
                <w:szCs w:val="24"/>
              </w:rPr>
              <w:t>РПГУ</w:t>
            </w:r>
          </w:p>
        </w:tc>
        <w:tc>
          <w:tcPr>
            <w:tcW w:w="283" w:type="dxa"/>
          </w:tcPr>
          <w:p w:rsidR="00542434" w:rsidRPr="00292137" w:rsidRDefault="00542434" w:rsidP="00E71753">
            <w:pPr>
              <w:pStyle w:val="a9"/>
              <w:ind w:firstLine="0"/>
              <w:rPr>
                <w:sz w:val="24"/>
                <w:szCs w:val="24"/>
              </w:rPr>
            </w:pPr>
            <w:r w:rsidRPr="00292137">
              <w:rPr>
                <w:sz w:val="24"/>
                <w:szCs w:val="24"/>
              </w:rPr>
              <w:t>–</w:t>
            </w:r>
          </w:p>
        </w:tc>
        <w:tc>
          <w:tcPr>
            <w:tcW w:w="7621" w:type="dxa"/>
            <w:gridSpan w:val="2"/>
          </w:tcPr>
          <w:p w:rsidR="00542434" w:rsidRPr="00292137" w:rsidRDefault="00542434" w:rsidP="00E71753">
            <w:pPr>
              <w:pStyle w:val="a9"/>
              <w:ind w:firstLine="0"/>
              <w:rPr>
                <w:rStyle w:val="a8"/>
                <w:sz w:val="24"/>
                <w:szCs w:val="24"/>
              </w:rPr>
            </w:pPr>
            <w:r w:rsidRPr="00292137">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history="1">
              <w:r w:rsidRPr="00292137">
                <w:rPr>
                  <w:rStyle w:val="a6"/>
                  <w:rFonts w:eastAsiaTheme="majorEastAsia"/>
                  <w:sz w:val="24"/>
                  <w:szCs w:val="24"/>
                  <w:lang w:val="en-US"/>
                </w:rPr>
                <w:t>http</w:t>
              </w:r>
              <w:r w:rsidRPr="00292137">
                <w:rPr>
                  <w:rStyle w:val="a6"/>
                  <w:rFonts w:eastAsiaTheme="majorEastAsia"/>
                  <w:sz w:val="24"/>
                  <w:szCs w:val="24"/>
                </w:rPr>
                <w:t>://</w:t>
              </w:r>
              <w:proofErr w:type="spellStart"/>
              <w:r w:rsidRPr="00292137">
                <w:rPr>
                  <w:rStyle w:val="a6"/>
                  <w:rFonts w:eastAsiaTheme="majorEastAsia"/>
                  <w:sz w:val="24"/>
                  <w:szCs w:val="24"/>
                  <w:lang w:val="en-US"/>
                </w:rPr>
                <w:t>uslugi</w:t>
              </w:r>
              <w:proofErr w:type="spellEnd"/>
              <w:r w:rsidRPr="00292137">
                <w:rPr>
                  <w:rStyle w:val="a6"/>
                  <w:rFonts w:eastAsiaTheme="majorEastAsia"/>
                  <w:sz w:val="24"/>
                  <w:szCs w:val="24"/>
                </w:rPr>
                <w:t>.</w:t>
              </w:r>
              <w:proofErr w:type="spellStart"/>
              <w:r w:rsidRPr="00292137">
                <w:rPr>
                  <w:rStyle w:val="a6"/>
                  <w:rFonts w:eastAsiaTheme="majorEastAsia"/>
                  <w:sz w:val="24"/>
                  <w:szCs w:val="24"/>
                  <w:lang w:val="en-US"/>
                </w:rPr>
                <w:t>mosreg</w:t>
              </w:r>
              <w:proofErr w:type="spellEnd"/>
              <w:r w:rsidRPr="00292137">
                <w:rPr>
                  <w:rStyle w:val="a6"/>
                  <w:rFonts w:eastAsiaTheme="majorEastAsia"/>
                  <w:sz w:val="24"/>
                  <w:szCs w:val="24"/>
                </w:rPr>
                <w:t>.</w:t>
              </w:r>
              <w:proofErr w:type="spellStart"/>
              <w:r w:rsidRPr="00292137">
                <w:rPr>
                  <w:rStyle w:val="a6"/>
                  <w:rFonts w:eastAsiaTheme="majorEastAsia"/>
                  <w:sz w:val="24"/>
                  <w:szCs w:val="24"/>
                  <w:lang w:val="en-US"/>
                </w:rPr>
                <w:t>ru</w:t>
              </w:r>
              <w:proofErr w:type="spellEnd"/>
            </w:hyperlink>
            <w:r w:rsidRPr="00292137">
              <w:rPr>
                <w:iCs/>
                <w:sz w:val="24"/>
                <w:szCs w:val="24"/>
              </w:rPr>
              <w:t>;</w:t>
            </w:r>
          </w:p>
        </w:tc>
      </w:tr>
      <w:tr w:rsidR="00542434" w:rsidRPr="00292137" w:rsidTr="00E71753">
        <w:tc>
          <w:tcPr>
            <w:tcW w:w="2093" w:type="dxa"/>
          </w:tcPr>
          <w:p w:rsidR="00542434" w:rsidRPr="00292137" w:rsidRDefault="00542434" w:rsidP="00E71753">
            <w:pPr>
              <w:pStyle w:val="a9"/>
              <w:ind w:firstLine="0"/>
              <w:rPr>
                <w:sz w:val="24"/>
                <w:szCs w:val="24"/>
              </w:rPr>
            </w:pPr>
            <w:r w:rsidRPr="00292137">
              <w:rPr>
                <w:sz w:val="24"/>
                <w:szCs w:val="24"/>
              </w:rPr>
              <w:t xml:space="preserve">Заявление </w:t>
            </w:r>
          </w:p>
        </w:tc>
        <w:tc>
          <w:tcPr>
            <w:tcW w:w="283" w:type="dxa"/>
          </w:tcPr>
          <w:p w:rsidR="00542434" w:rsidRPr="00292137" w:rsidRDefault="00542434" w:rsidP="00E71753">
            <w:pPr>
              <w:pStyle w:val="a9"/>
              <w:ind w:firstLine="0"/>
              <w:rPr>
                <w:sz w:val="24"/>
                <w:szCs w:val="24"/>
              </w:rPr>
            </w:pPr>
            <w:r w:rsidRPr="00292137">
              <w:rPr>
                <w:sz w:val="24"/>
                <w:szCs w:val="24"/>
              </w:rPr>
              <w:t>-</w:t>
            </w:r>
          </w:p>
          <w:p w:rsidR="00542434" w:rsidRPr="00292137" w:rsidRDefault="00542434" w:rsidP="00E71753">
            <w:pPr>
              <w:pStyle w:val="a9"/>
              <w:ind w:firstLine="0"/>
              <w:rPr>
                <w:sz w:val="24"/>
                <w:szCs w:val="24"/>
              </w:rPr>
            </w:pPr>
          </w:p>
        </w:tc>
        <w:tc>
          <w:tcPr>
            <w:tcW w:w="7621" w:type="dxa"/>
            <w:gridSpan w:val="2"/>
          </w:tcPr>
          <w:p w:rsidR="00542434" w:rsidRPr="00292137" w:rsidRDefault="00542434" w:rsidP="00E71753">
            <w:pPr>
              <w:pStyle w:val="a9"/>
              <w:ind w:firstLine="0"/>
              <w:rPr>
                <w:sz w:val="24"/>
                <w:szCs w:val="24"/>
              </w:rPr>
            </w:pPr>
            <w:r w:rsidRPr="00292137">
              <w:rPr>
                <w:sz w:val="24"/>
                <w:szCs w:val="24"/>
              </w:rPr>
              <w:t xml:space="preserve">запрос о предоставлении </w:t>
            </w:r>
            <w:r w:rsidRPr="00FA3B83">
              <w:rPr>
                <w:sz w:val="24"/>
                <w:szCs w:val="24"/>
              </w:rPr>
              <w:t>Муниципальной услуги</w:t>
            </w:r>
            <w:r w:rsidRPr="00292137">
              <w:rPr>
                <w:sz w:val="24"/>
                <w:szCs w:val="24"/>
              </w:rPr>
              <w:t>, представленный любым предусмотренным</w:t>
            </w:r>
            <w:r>
              <w:rPr>
                <w:sz w:val="24"/>
                <w:szCs w:val="24"/>
              </w:rPr>
              <w:t xml:space="preserve"> Административным р</w:t>
            </w:r>
            <w:r w:rsidRPr="00292137">
              <w:rPr>
                <w:sz w:val="24"/>
                <w:szCs w:val="24"/>
              </w:rPr>
              <w:t>егламентом способом;</w:t>
            </w:r>
          </w:p>
        </w:tc>
      </w:tr>
      <w:tr w:rsidR="00542434" w:rsidRPr="00292137" w:rsidTr="00E71753">
        <w:tc>
          <w:tcPr>
            <w:tcW w:w="2093" w:type="dxa"/>
          </w:tcPr>
          <w:p w:rsidR="00542434" w:rsidRPr="00292137" w:rsidRDefault="00542434" w:rsidP="00E71753">
            <w:pPr>
              <w:pStyle w:val="a9"/>
              <w:ind w:firstLine="0"/>
              <w:rPr>
                <w:sz w:val="24"/>
                <w:szCs w:val="24"/>
              </w:rPr>
            </w:pPr>
            <w:r w:rsidRPr="00292137">
              <w:rPr>
                <w:sz w:val="24"/>
                <w:szCs w:val="24"/>
              </w:rPr>
              <w:t xml:space="preserve">Органы власти </w:t>
            </w:r>
          </w:p>
        </w:tc>
        <w:tc>
          <w:tcPr>
            <w:tcW w:w="283" w:type="dxa"/>
          </w:tcPr>
          <w:p w:rsidR="00542434" w:rsidRPr="00292137" w:rsidRDefault="00542434" w:rsidP="00E71753">
            <w:pPr>
              <w:pStyle w:val="a9"/>
              <w:ind w:firstLine="0"/>
              <w:rPr>
                <w:sz w:val="24"/>
                <w:szCs w:val="24"/>
              </w:rPr>
            </w:pPr>
            <w:r w:rsidRPr="00292137">
              <w:rPr>
                <w:sz w:val="24"/>
                <w:szCs w:val="24"/>
              </w:rPr>
              <w:t>–</w:t>
            </w:r>
          </w:p>
        </w:tc>
        <w:tc>
          <w:tcPr>
            <w:tcW w:w="7621" w:type="dxa"/>
            <w:gridSpan w:val="2"/>
          </w:tcPr>
          <w:p w:rsidR="00542434" w:rsidRPr="00292137" w:rsidRDefault="00542434" w:rsidP="00E71753">
            <w:pPr>
              <w:pStyle w:val="a9"/>
              <w:ind w:firstLine="0"/>
              <w:rPr>
                <w:sz w:val="24"/>
                <w:szCs w:val="24"/>
              </w:rPr>
            </w:pPr>
            <w:r w:rsidRPr="00292137">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542434" w:rsidRPr="00292137" w:rsidTr="00E71753">
        <w:tc>
          <w:tcPr>
            <w:tcW w:w="2093" w:type="dxa"/>
          </w:tcPr>
          <w:p w:rsidR="00542434" w:rsidRPr="00292137" w:rsidRDefault="00542434" w:rsidP="00E71753">
            <w:pPr>
              <w:pStyle w:val="a9"/>
              <w:ind w:firstLine="0"/>
              <w:rPr>
                <w:sz w:val="24"/>
                <w:szCs w:val="24"/>
              </w:rPr>
            </w:pPr>
            <w:r w:rsidRPr="00292137">
              <w:rPr>
                <w:sz w:val="24"/>
                <w:szCs w:val="24"/>
              </w:rPr>
              <w:t xml:space="preserve">ИС </w:t>
            </w:r>
          </w:p>
        </w:tc>
        <w:tc>
          <w:tcPr>
            <w:tcW w:w="283" w:type="dxa"/>
          </w:tcPr>
          <w:p w:rsidR="00542434" w:rsidRPr="00292137" w:rsidRDefault="00542434" w:rsidP="00E71753">
            <w:pPr>
              <w:pStyle w:val="a9"/>
              <w:ind w:firstLine="0"/>
              <w:rPr>
                <w:sz w:val="24"/>
                <w:szCs w:val="24"/>
              </w:rPr>
            </w:pPr>
            <w:r w:rsidRPr="00292137">
              <w:rPr>
                <w:sz w:val="24"/>
                <w:szCs w:val="24"/>
              </w:rPr>
              <w:t>–</w:t>
            </w:r>
          </w:p>
        </w:tc>
        <w:tc>
          <w:tcPr>
            <w:tcW w:w="7621" w:type="dxa"/>
            <w:gridSpan w:val="2"/>
          </w:tcPr>
          <w:p w:rsidR="00542434" w:rsidRPr="00292137" w:rsidRDefault="00542434" w:rsidP="00E71753">
            <w:pPr>
              <w:pStyle w:val="a9"/>
              <w:ind w:firstLine="0"/>
              <w:rPr>
                <w:sz w:val="24"/>
                <w:szCs w:val="24"/>
              </w:rPr>
            </w:pPr>
            <w:r w:rsidRPr="00292137">
              <w:rPr>
                <w:sz w:val="24"/>
                <w:szCs w:val="24"/>
              </w:rPr>
              <w:t>информационная система;</w:t>
            </w:r>
          </w:p>
        </w:tc>
      </w:tr>
      <w:tr w:rsidR="00542434" w:rsidRPr="00292137" w:rsidTr="00E71753">
        <w:tc>
          <w:tcPr>
            <w:tcW w:w="2093" w:type="dxa"/>
          </w:tcPr>
          <w:p w:rsidR="00542434" w:rsidRPr="00292137" w:rsidRDefault="00542434" w:rsidP="00E71753">
            <w:pPr>
              <w:pStyle w:val="a9"/>
              <w:ind w:firstLine="0"/>
              <w:rPr>
                <w:sz w:val="24"/>
                <w:szCs w:val="24"/>
              </w:rPr>
            </w:pPr>
            <w:r w:rsidRPr="00292137">
              <w:rPr>
                <w:sz w:val="24"/>
                <w:szCs w:val="24"/>
              </w:rPr>
              <w:t>Личный кабинет</w:t>
            </w:r>
            <w:r>
              <w:rPr>
                <w:sz w:val="24"/>
                <w:szCs w:val="24"/>
              </w:rPr>
              <w:t xml:space="preserve"> Заявителя на РПГУ</w:t>
            </w:r>
          </w:p>
        </w:tc>
        <w:tc>
          <w:tcPr>
            <w:tcW w:w="283" w:type="dxa"/>
          </w:tcPr>
          <w:p w:rsidR="00542434" w:rsidRPr="00292137" w:rsidRDefault="00542434" w:rsidP="00E71753">
            <w:pPr>
              <w:pStyle w:val="a9"/>
              <w:ind w:firstLine="0"/>
              <w:rPr>
                <w:sz w:val="24"/>
                <w:szCs w:val="24"/>
              </w:rPr>
            </w:pPr>
            <w:r w:rsidRPr="00292137">
              <w:rPr>
                <w:sz w:val="24"/>
                <w:szCs w:val="24"/>
              </w:rPr>
              <w:t>–</w:t>
            </w:r>
          </w:p>
        </w:tc>
        <w:tc>
          <w:tcPr>
            <w:tcW w:w="7621" w:type="dxa"/>
            <w:gridSpan w:val="2"/>
          </w:tcPr>
          <w:p w:rsidR="00542434" w:rsidRPr="00292137" w:rsidRDefault="00542434" w:rsidP="00E71753">
            <w:pPr>
              <w:pStyle w:val="a9"/>
              <w:ind w:firstLine="0"/>
              <w:rPr>
                <w:sz w:val="24"/>
                <w:szCs w:val="24"/>
              </w:rPr>
            </w:pPr>
            <w:r w:rsidRPr="00292137">
              <w:rPr>
                <w:sz w:val="24"/>
                <w:szCs w:val="24"/>
              </w:rPr>
              <w:t>сервис РПГУ, позволяющий Заявителю получать информацию о ходе обработки заявлений, поданных посредством РПГУ;</w:t>
            </w:r>
          </w:p>
        </w:tc>
      </w:tr>
      <w:tr w:rsidR="00542434" w:rsidRPr="00292137" w:rsidTr="00E71753">
        <w:tc>
          <w:tcPr>
            <w:tcW w:w="2093" w:type="dxa"/>
          </w:tcPr>
          <w:p w:rsidR="00542434" w:rsidRPr="00292137" w:rsidRDefault="00542434" w:rsidP="00E71753">
            <w:pPr>
              <w:pStyle w:val="a9"/>
              <w:ind w:firstLine="0"/>
              <w:rPr>
                <w:sz w:val="24"/>
                <w:szCs w:val="24"/>
              </w:rPr>
            </w:pPr>
            <w:r w:rsidRPr="00292137">
              <w:rPr>
                <w:sz w:val="24"/>
                <w:szCs w:val="24"/>
              </w:rPr>
              <w:t xml:space="preserve">АИС МФЦ </w:t>
            </w:r>
          </w:p>
        </w:tc>
        <w:tc>
          <w:tcPr>
            <w:tcW w:w="283" w:type="dxa"/>
          </w:tcPr>
          <w:p w:rsidR="00542434" w:rsidRPr="00292137" w:rsidRDefault="00542434" w:rsidP="00E71753">
            <w:pPr>
              <w:pStyle w:val="a9"/>
              <w:ind w:firstLine="0"/>
              <w:rPr>
                <w:sz w:val="24"/>
                <w:szCs w:val="24"/>
              </w:rPr>
            </w:pPr>
            <w:r w:rsidRPr="00292137">
              <w:rPr>
                <w:sz w:val="24"/>
                <w:szCs w:val="24"/>
              </w:rPr>
              <w:t>–</w:t>
            </w:r>
          </w:p>
        </w:tc>
        <w:tc>
          <w:tcPr>
            <w:tcW w:w="7621" w:type="dxa"/>
            <w:gridSpan w:val="2"/>
          </w:tcPr>
          <w:p w:rsidR="00542434" w:rsidRPr="00292137" w:rsidRDefault="00542434" w:rsidP="00E71753">
            <w:pPr>
              <w:pStyle w:val="a9"/>
              <w:ind w:firstLine="0"/>
              <w:rPr>
                <w:sz w:val="24"/>
                <w:szCs w:val="24"/>
              </w:rPr>
            </w:pPr>
            <w:r w:rsidRPr="00292137">
              <w:rPr>
                <w:sz w:val="24"/>
                <w:szCs w:val="24"/>
              </w:rPr>
              <w:t>Автоматизированная информационная система многофункционального центра;</w:t>
            </w:r>
          </w:p>
        </w:tc>
      </w:tr>
      <w:tr w:rsidR="00542434" w:rsidRPr="00292137" w:rsidTr="00E71753">
        <w:tc>
          <w:tcPr>
            <w:tcW w:w="2093" w:type="dxa"/>
          </w:tcPr>
          <w:p w:rsidR="00542434" w:rsidRPr="00292137" w:rsidRDefault="00542434" w:rsidP="00E71753">
            <w:pPr>
              <w:pStyle w:val="a9"/>
              <w:ind w:firstLine="0"/>
              <w:rPr>
                <w:sz w:val="24"/>
                <w:szCs w:val="24"/>
              </w:rPr>
            </w:pPr>
            <w:r w:rsidRPr="00292137">
              <w:rPr>
                <w:sz w:val="24"/>
                <w:szCs w:val="24"/>
              </w:rPr>
              <w:t xml:space="preserve">РГИС </w:t>
            </w:r>
          </w:p>
        </w:tc>
        <w:tc>
          <w:tcPr>
            <w:tcW w:w="283" w:type="dxa"/>
          </w:tcPr>
          <w:p w:rsidR="00542434" w:rsidRPr="00292137" w:rsidRDefault="00542434" w:rsidP="00E71753">
            <w:pPr>
              <w:pStyle w:val="a9"/>
              <w:ind w:firstLine="0"/>
              <w:rPr>
                <w:sz w:val="24"/>
                <w:szCs w:val="24"/>
              </w:rPr>
            </w:pPr>
            <w:r w:rsidRPr="00292137">
              <w:rPr>
                <w:sz w:val="24"/>
                <w:szCs w:val="24"/>
              </w:rPr>
              <w:t>–</w:t>
            </w:r>
          </w:p>
        </w:tc>
        <w:tc>
          <w:tcPr>
            <w:tcW w:w="7621" w:type="dxa"/>
            <w:gridSpan w:val="2"/>
          </w:tcPr>
          <w:p w:rsidR="00542434" w:rsidRPr="00292137" w:rsidRDefault="00542434" w:rsidP="00E71753">
            <w:pPr>
              <w:pStyle w:val="a9"/>
              <w:ind w:firstLine="0"/>
              <w:rPr>
                <w:sz w:val="24"/>
                <w:szCs w:val="24"/>
              </w:rPr>
            </w:pPr>
            <w:r w:rsidRPr="00292137">
              <w:rPr>
                <w:sz w:val="24"/>
                <w:szCs w:val="24"/>
              </w:rPr>
              <w:t xml:space="preserve">Региональная географическая информационная система для обеспечения деятельности органов государственной </w:t>
            </w:r>
            <w:proofErr w:type="gramStart"/>
            <w:r w:rsidRPr="00292137">
              <w:rPr>
                <w:sz w:val="24"/>
                <w:szCs w:val="24"/>
              </w:rPr>
              <w:t>власти  и</w:t>
            </w:r>
            <w:proofErr w:type="gramEnd"/>
            <w:r w:rsidRPr="00292137">
              <w:rPr>
                <w:sz w:val="24"/>
                <w:szCs w:val="24"/>
              </w:rPr>
              <w:t xml:space="preserve"> местного самоуправления Московской области;</w:t>
            </w:r>
          </w:p>
        </w:tc>
      </w:tr>
      <w:tr w:rsidR="00542434" w:rsidRPr="00292137" w:rsidTr="00E71753">
        <w:tc>
          <w:tcPr>
            <w:tcW w:w="2093" w:type="dxa"/>
          </w:tcPr>
          <w:p w:rsidR="00542434" w:rsidRPr="00292137" w:rsidRDefault="00542434" w:rsidP="00E71753">
            <w:pPr>
              <w:pStyle w:val="a9"/>
              <w:ind w:firstLine="0"/>
              <w:rPr>
                <w:sz w:val="24"/>
                <w:szCs w:val="24"/>
              </w:rPr>
            </w:pPr>
            <w:r w:rsidRPr="00292137">
              <w:rPr>
                <w:sz w:val="24"/>
                <w:szCs w:val="24"/>
              </w:rPr>
              <w:t xml:space="preserve">Удостоверяющий центр </w:t>
            </w:r>
          </w:p>
        </w:tc>
        <w:tc>
          <w:tcPr>
            <w:tcW w:w="283" w:type="dxa"/>
          </w:tcPr>
          <w:p w:rsidR="00542434" w:rsidRPr="00292137" w:rsidRDefault="00542434" w:rsidP="00E71753">
            <w:pPr>
              <w:pStyle w:val="a9"/>
              <w:ind w:firstLine="0"/>
              <w:rPr>
                <w:sz w:val="24"/>
                <w:szCs w:val="24"/>
              </w:rPr>
            </w:pPr>
            <w:r w:rsidRPr="00292137">
              <w:rPr>
                <w:sz w:val="24"/>
                <w:szCs w:val="24"/>
              </w:rPr>
              <w:t>–</w:t>
            </w:r>
          </w:p>
        </w:tc>
        <w:tc>
          <w:tcPr>
            <w:tcW w:w="7621" w:type="dxa"/>
            <w:gridSpan w:val="2"/>
          </w:tcPr>
          <w:p w:rsidR="00542434" w:rsidRPr="00292137" w:rsidRDefault="00542434" w:rsidP="00E71753">
            <w:pPr>
              <w:pStyle w:val="a9"/>
              <w:ind w:firstLine="0"/>
              <w:rPr>
                <w:sz w:val="24"/>
                <w:szCs w:val="24"/>
              </w:rPr>
            </w:pPr>
            <w:r w:rsidRPr="00292137">
              <w:rPr>
                <w:sz w:val="24"/>
                <w:szCs w:val="24"/>
              </w:rPr>
              <w:t>удостоверяющий центр, аккредитованный Министерством связи и массовых коммуникаций Российской Федерации.</w:t>
            </w:r>
          </w:p>
        </w:tc>
      </w:tr>
      <w:tr w:rsidR="00542434" w:rsidRPr="00292137" w:rsidTr="00E71753">
        <w:tc>
          <w:tcPr>
            <w:tcW w:w="2093" w:type="dxa"/>
          </w:tcPr>
          <w:p w:rsidR="00542434" w:rsidRPr="00292137" w:rsidRDefault="00542434" w:rsidP="00E71753">
            <w:pPr>
              <w:pStyle w:val="a9"/>
              <w:ind w:firstLine="0"/>
              <w:rPr>
                <w:sz w:val="24"/>
                <w:szCs w:val="24"/>
              </w:rPr>
            </w:pPr>
            <w:r w:rsidRPr="00292137">
              <w:rPr>
                <w:sz w:val="24"/>
                <w:szCs w:val="24"/>
              </w:rPr>
              <w:t xml:space="preserve">ЭЦП </w:t>
            </w:r>
          </w:p>
        </w:tc>
        <w:tc>
          <w:tcPr>
            <w:tcW w:w="283" w:type="dxa"/>
          </w:tcPr>
          <w:p w:rsidR="00542434" w:rsidRPr="00292137" w:rsidRDefault="00542434" w:rsidP="00E71753">
            <w:pPr>
              <w:pStyle w:val="a9"/>
              <w:ind w:firstLine="0"/>
              <w:rPr>
                <w:sz w:val="24"/>
                <w:szCs w:val="24"/>
              </w:rPr>
            </w:pPr>
            <w:r w:rsidRPr="00292137">
              <w:rPr>
                <w:sz w:val="24"/>
                <w:szCs w:val="24"/>
              </w:rPr>
              <w:t>–</w:t>
            </w:r>
          </w:p>
        </w:tc>
        <w:tc>
          <w:tcPr>
            <w:tcW w:w="7621" w:type="dxa"/>
            <w:gridSpan w:val="2"/>
          </w:tcPr>
          <w:p w:rsidR="00542434" w:rsidRPr="00292137" w:rsidRDefault="00542434" w:rsidP="00E71753">
            <w:pPr>
              <w:pStyle w:val="a9"/>
              <w:ind w:firstLine="0"/>
              <w:rPr>
                <w:sz w:val="24"/>
                <w:szCs w:val="24"/>
              </w:rPr>
            </w:pPr>
            <w:r w:rsidRPr="00292137">
              <w:rPr>
                <w:sz w:val="24"/>
                <w:szCs w:val="24"/>
              </w:rPr>
              <w:t>электронная цифровая подпись, выданная Удостоверяющим центром;</w:t>
            </w:r>
          </w:p>
        </w:tc>
      </w:tr>
      <w:tr w:rsidR="00542434" w:rsidRPr="00292137" w:rsidTr="00E71753">
        <w:tc>
          <w:tcPr>
            <w:tcW w:w="2093" w:type="dxa"/>
          </w:tcPr>
          <w:p w:rsidR="00542434" w:rsidRPr="00292137" w:rsidRDefault="00542434" w:rsidP="00E71753">
            <w:pPr>
              <w:pStyle w:val="a9"/>
              <w:ind w:firstLine="0"/>
              <w:rPr>
                <w:sz w:val="24"/>
                <w:szCs w:val="24"/>
              </w:rPr>
            </w:pPr>
            <w:r w:rsidRPr="00292137">
              <w:rPr>
                <w:sz w:val="24"/>
                <w:szCs w:val="24"/>
              </w:rPr>
              <w:t xml:space="preserve">Файл документа </w:t>
            </w:r>
          </w:p>
          <w:p w:rsidR="00542434" w:rsidRPr="00292137" w:rsidRDefault="00542434" w:rsidP="00E71753">
            <w:pPr>
              <w:pStyle w:val="a9"/>
              <w:ind w:firstLine="0"/>
              <w:jc w:val="left"/>
              <w:rPr>
                <w:sz w:val="24"/>
                <w:szCs w:val="24"/>
              </w:rPr>
            </w:pPr>
          </w:p>
          <w:p w:rsidR="00542434" w:rsidRPr="00292137" w:rsidRDefault="00542434" w:rsidP="00E71753">
            <w:pPr>
              <w:pStyle w:val="a9"/>
              <w:ind w:firstLine="0"/>
              <w:jc w:val="left"/>
              <w:rPr>
                <w:sz w:val="24"/>
                <w:szCs w:val="24"/>
              </w:rPr>
            </w:pPr>
          </w:p>
        </w:tc>
        <w:tc>
          <w:tcPr>
            <w:tcW w:w="283" w:type="dxa"/>
          </w:tcPr>
          <w:p w:rsidR="00542434" w:rsidRPr="00292137" w:rsidRDefault="00542434" w:rsidP="00E71753">
            <w:pPr>
              <w:pStyle w:val="a9"/>
              <w:ind w:firstLine="0"/>
              <w:rPr>
                <w:sz w:val="24"/>
                <w:szCs w:val="24"/>
              </w:rPr>
            </w:pPr>
            <w:r w:rsidRPr="00292137">
              <w:rPr>
                <w:sz w:val="24"/>
                <w:szCs w:val="24"/>
              </w:rPr>
              <w:t>–</w:t>
            </w:r>
          </w:p>
          <w:p w:rsidR="00542434" w:rsidRPr="00292137" w:rsidRDefault="00542434" w:rsidP="00E71753">
            <w:pPr>
              <w:pStyle w:val="a9"/>
              <w:ind w:firstLine="0"/>
              <w:rPr>
                <w:sz w:val="24"/>
                <w:szCs w:val="24"/>
              </w:rPr>
            </w:pPr>
          </w:p>
          <w:p w:rsidR="00542434" w:rsidRPr="00292137" w:rsidRDefault="00542434" w:rsidP="00E71753">
            <w:pPr>
              <w:pStyle w:val="a9"/>
              <w:ind w:firstLine="0"/>
              <w:rPr>
                <w:sz w:val="24"/>
                <w:szCs w:val="24"/>
              </w:rPr>
            </w:pPr>
          </w:p>
        </w:tc>
        <w:tc>
          <w:tcPr>
            <w:tcW w:w="7621" w:type="dxa"/>
            <w:gridSpan w:val="2"/>
          </w:tcPr>
          <w:p w:rsidR="00542434" w:rsidRPr="00292137" w:rsidRDefault="00542434" w:rsidP="00E71753">
            <w:pPr>
              <w:pStyle w:val="a9"/>
              <w:ind w:firstLine="0"/>
              <w:rPr>
                <w:sz w:val="24"/>
                <w:szCs w:val="24"/>
              </w:rPr>
            </w:pPr>
            <w:r w:rsidRPr="00292137">
              <w:rPr>
                <w:sz w:val="24"/>
                <w:szCs w:val="24"/>
              </w:rPr>
              <w:t>электронный образ документа, полученный путем сканирования документа в бумажной форме;</w:t>
            </w:r>
          </w:p>
          <w:p w:rsidR="00542434" w:rsidRPr="00292137" w:rsidRDefault="00542434" w:rsidP="00E71753">
            <w:pPr>
              <w:pStyle w:val="a9"/>
              <w:ind w:firstLine="0"/>
              <w:rPr>
                <w:sz w:val="24"/>
                <w:szCs w:val="24"/>
              </w:rPr>
            </w:pPr>
          </w:p>
        </w:tc>
      </w:tr>
    </w:tbl>
    <w:p w:rsidR="0003748F" w:rsidRDefault="0003748F" w:rsidP="00542434">
      <w:pPr>
        <w:spacing w:before="100" w:beforeAutospacing="1" w:after="100" w:afterAutospacing="1" w:line="240" w:lineRule="auto"/>
        <w:ind w:left="360"/>
        <w:jc w:val="center"/>
        <w:rPr>
          <w:rFonts w:ascii="Times New Roman" w:eastAsia="Times New Roman" w:hAnsi="Times New Roman" w:cs="Times New Roman"/>
          <w:b/>
          <w:sz w:val="24"/>
          <w:szCs w:val="24"/>
          <w:lang w:eastAsia="ru-RU"/>
        </w:rPr>
      </w:pPr>
    </w:p>
    <w:p w:rsidR="00DA2E7B" w:rsidRPr="00681AE3" w:rsidRDefault="00DA2E7B" w:rsidP="00542434">
      <w:pPr>
        <w:spacing w:before="100" w:beforeAutospacing="1" w:after="100" w:afterAutospacing="1" w:line="240" w:lineRule="auto"/>
        <w:ind w:left="360"/>
        <w:jc w:val="center"/>
        <w:rPr>
          <w:rFonts w:ascii="Times New Roman" w:eastAsia="Times New Roman" w:hAnsi="Times New Roman" w:cs="Times New Roman"/>
          <w:b/>
          <w:sz w:val="24"/>
          <w:szCs w:val="24"/>
          <w:lang w:eastAsia="ru-RU"/>
        </w:rPr>
      </w:pPr>
      <w:proofErr w:type="gramStart"/>
      <w:r w:rsidRPr="00681AE3">
        <w:rPr>
          <w:rFonts w:ascii="Times New Roman" w:eastAsia="Times New Roman" w:hAnsi="Times New Roman" w:cs="Times New Roman"/>
          <w:b/>
          <w:sz w:val="24"/>
          <w:szCs w:val="24"/>
          <w:lang w:eastAsia="ru-RU"/>
        </w:rPr>
        <w:lastRenderedPageBreak/>
        <w:t>Приложение  2</w:t>
      </w:r>
      <w:proofErr w:type="gramEnd"/>
      <w:r w:rsidRPr="00681AE3">
        <w:rPr>
          <w:rFonts w:ascii="Times New Roman" w:eastAsia="Times New Roman" w:hAnsi="Times New Roman" w:cs="Times New Roman"/>
          <w:b/>
          <w:sz w:val="24"/>
          <w:szCs w:val="24"/>
          <w:lang w:eastAsia="ru-RU"/>
        </w:rPr>
        <w:t>. Требования к порядку информирования о порядке предоставления Муниципальной услуги</w:t>
      </w:r>
    </w:p>
    <w:p w:rsidR="0003748F"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   График работы МФЦ, </w:t>
      </w:r>
      <w:r w:rsidR="00EB19F0">
        <w:rPr>
          <w:rFonts w:ascii="Times New Roman" w:eastAsia="Times New Roman" w:hAnsi="Times New Roman" w:cs="Times New Roman"/>
          <w:sz w:val="24"/>
          <w:szCs w:val="24"/>
          <w:lang w:eastAsia="ru-RU"/>
        </w:rPr>
        <w:t>Комитет</w:t>
      </w:r>
      <w:r w:rsidR="00542434">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xml:space="preserve"> и их контактные телефоны приведены в </w:t>
      </w:r>
      <w:proofErr w:type="gramStart"/>
      <w:r w:rsidRPr="00DA2E7B">
        <w:rPr>
          <w:rFonts w:ascii="Times New Roman" w:eastAsia="Times New Roman" w:hAnsi="Times New Roman" w:cs="Times New Roman"/>
          <w:sz w:val="24"/>
          <w:szCs w:val="24"/>
          <w:lang w:eastAsia="ru-RU"/>
        </w:rPr>
        <w:t>Приложении  5</w:t>
      </w:r>
      <w:proofErr w:type="gramEnd"/>
      <w:r w:rsidRPr="00DA2E7B">
        <w:rPr>
          <w:rFonts w:ascii="Times New Roman" w:eastAsia="Times New Roman" w:hAnsi="Times New Roman" w:cs="Times New Roman"/>
          <w:sz w:val="24"/>
          <w:szCs w:val="24"/>
          <w:lang w:eastAsia="ru-RU"/>
        </w:rPr>
        <w:t xml:space="preserve"> к Административному регламенту. </w:t>
      </w:r>
    </w:p>
    <w:p w:rsidR="00DA2E7B" w:rsidRPr="00DA2E7B" w:rsidRDefault="00DA2E7B" w:rsidP="00037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     Информация об оказании Муниципальной услуги размещается в электронном виде:</w:t>
      </w:r>
    </w:p>
    <w:p w:rsidR="00DA2E7B" w:rsidRPr="00DA2E7B" w:rsidRDefault="00DA2E7B" w:rsidP="00DA2E7B">
      <w:pPr>
        <w:spacing w:before="100" w:beforeAutospacing="1" w:line="240" w:lineRule="auto"/>
        <w:contextualSpacing/>
        <w:rPr>
          <w:rFonts w:ascii="Times New Roman" w:eastAsia="Times New Roman" w:hAnsi="Times New Roman" w:cs="Times New Roman"/>
          <w:sz w:val="24"/>
          <w:szCs w:val="24"/>
          <w:lang w:eastAsia="ru-RU"/>
        </w:rPr>
      </w:pPr>
      <w:proofErr w:type="gramStart"/>
      <w:r w:rsidRPr="00DA2E7B">
        <w:rPr>
          <w:rFonts w:ascii="Times New Roman" w:eastAsia="Times New Roman" w:hAnsi="Times New Roman" w:cs="Times New Roman"/>
          <w:sz w:val="24"/>
          <w:szCs w:val="24"/>
          <w:lang w:eastAsia="ru-RU"/>
        </w:rPr>
        <w:t>а)   </w:t>
      </w:r>
      <w:proofErr w:type="gramEnd"/>
      <w:r w:rsidRPr="00DA2E7B">
        <w:rPr>
          <w:rFonts w:ascii="Times New Roman" w:eastAsia="Times New Roman" w:hAnsi="Times New Roman" w:cs="Times New Roman"/>
          <w:sz w:val="24"/>
          <w:szCs w:val="24"/>
          <w:lang w:eastAsia="ru-RU"/>
        </w:rPr>
        <w:t xml:space="preserve">  на официальном сайте </w:t>
      </w:r>
      <w:r w:rsidR="00EB19F0">
        <w:rPr>
          <w:rFonts w:ascii="Times New Roman" w:eastAsia="Times New Roman" w:hAnsi="Times New Roman" w:cs="Times New Roman"/>
          <w:sz w:val="24"/>
          <w:szCs w:val="24"/>
          <w:lang w:eastAsia="ru-RU"/>
        </w:rPr>
        <w:t>Комитет</w:t>
      </w:r>
      <w:r w:rsidR="00542434">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 xml:space="preserve">- </w:t>
      </w:r>
      <w:r w:rsidR="00681AE3">
        <w:rPr>
          <w:rFonts w:ascii="Times New Roman" w:eastAsia="Times New Roman" w:hAnsi="Times New Roman" w:cs="Times New Roman"/>
          <w:sz w:val="24"/>
          <w:szCs w:val="24"/>
          <w:lang w:eastAsia="ru-RU"/>
        </w:rPr>
        <w:t>http://www.kizo-podolsk.ru;</w:t>
      </w:r>
    </w:p>
    <w:p w:rsidR="00DA2E7B" w:rsidRPr="00DA2E7B" w:rsidRDefault="00DA2E7B" w:rsidP="00DA2E7B">
      <w:pPr>
        <w:spacing w:before="100" w:beforeAutospacing="1" w:line="240" w:lineRule="auto"/>
        <w:contextualSpacing/>
        <w:rPr>
          <w:rFonts w:ascii="Times New Roman" w:eastAsia="Times New Roman" w:hAnsi="Times New Roman" w:cs="Times New Roman"/>
          <w:sz w:val="24"/>
          <w:szCs w:val="24"/>
          <w:lang w:eastAsia="ru-RU"/>
        </w:rPr>
      </w:pPr>
      <w:proofErr w:type="gramStart"/>
      <w:r w:rsidRPr="00DA2E7B">
        <w:rPr>
          <w:rFonts w:ascii="Times New Roman" w:eastAsia="Times New Roman" w:hAnsi="Times New Roman" w:cs="Times New Roman"/>
          <w:sz w:val="24"/>
          <w:szCs w:val="24"/>
          <w:lang w:eastAsia="ru-RU"/>
        </w:rPr>
        <w:t>б)   </w:t>
      </w:r>
      <w:proofErr w:type="gramEnd"/>
      <w:r w:rsidRPr="00DA2E7B">
        <w:rPr>
          <w:rFonts w:ascii="Times New Roman" w:eastAsia="Times New Roman" w:hAnsi="Times New Roman" w:cs="Times New Roman"/>
          <w:sz w:val="24"/>
          <w:szCs w:val="24"/>
          <w:lang w:eastAsia="ru-RU"/>
        </w:rPr>
        <w:t xml:space="preserve">  на официальном сайте МФЦ - </w:t>
      </w:r>
      <w:r w:rsidRPr="00DA2E7B">
        <w:rPr>
          <w:rFonts w:ascii="Times New Roman" w:eastAsia="Times New Roman" w:hAnsi="Times New Roman" w:cs="Times New Roman"/>
          <w:sz w:val="24"/>
          <w:szCs w:val="24"/>
          <w:lang w:val="en-US" w:eastAsia="ru-RU"/>
        </w:rPr>
        <w:t>http</w:t>
      </w:r>
      <w:r w:rsidRPr="00DA2E7B">
        <w:rPr>
          <w:rFonts w:ascii="Times New Roman" w:eastAsia="Times New Roman" w:hAnsi="Times New Roman" w:cs="Times New Roman"/>
          <w:sz w:val="24"/>
          <w:szCs w:val="24"/>
          <w:lang w:eastAsia="ru-RU"/>
        </w:rPr>
        <w:t>://</w:t>
      </w:r>
      <w:proofErr w:type="spellStart"/>
      <w:r w:rsidRPr="00DA2E7B">
        <w:rPr>
          <w:rFonts w:ascii="Times New Roman" w:eastAsia="Times New Roman" w:hAnsi="Times New Roman" w:cs="Times New Roman"/>
          <w:sz w:val="24"/>
          <w:szCs w:val="24"/>
          <w:lang w:val="en-US" w:eastAsia="ru-RU"/>
        </w:rPr>
        <w:t>mfc</w:t>
      </w:r>
      <w:proofErr w:type="spellEnd"/>
      <w:r w:rsidRPr="00DA2E7B">
        <w:rPr>
          <w:rFonts w:ascii="Times New Roman" w:eastAsia="Times New Roman" w:hAnsi="Times New Roman" w:cs="Times New Roman"/>
          <w:sz w:val="24"/>
          <w:szCs w:val="24"/>
          <w:lang w:eastAsia="ru-RU"/>
        </w:rPr>
        <w:t>.</w:t>
      </w:r>
      <w:proofErr w:type="spellStart"/>
      <w:r w:rsidRPr="00DA2E7B">
        <w:rPr>
          <w:rFonts w:ascii="Times New Roman" w:eastAsia="Times New Roman" w:hAnsi="Times New Roman" w:cs="Times New Roman"/>
          <w:sz w:val="24"/>
          <w:szCs w:val="24"/>
          <w:lang w:val="en-US" w:eastAsia="ru-RU"/>
        </w:rPr>
        <w:t>mosreg</w:t>
      </w:r>
      <w:proofErr w:type="spellEnd"/>
      <w:r w:rsidRPr="00DA2E7B">
        <w:rPr>
          <w:rFonts w:ascii="Times New Roman" w:eastAsia="Times New Roman" w:hAnsi="Times New Roman" w:cs="Times New Roman"/>
          <w:sz w:val="24"/>
          <w:szCs w:val="24"/>
          <w:lang w:eastAsia="ru-RU"/>
        </w:rPr>
        <w:t>.</w:t>
      </w:r>
      <w:proofErr w:type="spellStart"/>
      <w:r w:rsidRPr="00DA2E7B">
        <w:rPr>
          <w:rFonts w:ascii="Times New Roman" w:eastAsia="Times New Roman" w:hAnsi="Times New Roman" w:cs="Times New Roman"/>
          <w:sz w:val="24"/>
          <w:szCs w:val="24"/>
          <w:lang w:val="en-US" w:eastAsia="ru-RU"/>
        </w:rPr>
        <w:t>ru</w:t>
      </w:r>
      <w:proofErr w:type="spellEnd"/>
      <w:r w:rsidRPr="00DA2E7B">
        <w:rPr>
          <w:rFonts w:ascii="Times New Roman" w:eastAsia="Times New Roman" w:hAnsi="Times New Roman" w:cs="Times New Roman"/>
          <w:sz w:val="24"/>
          <w:szCs w:val="24"/>
          <w:lang w:eastAsia="ru-RU"/>
        </w:rPr>
        <w:t>/;</w:t>
      </w:r>
    </w:p>
    <w:p w:rsidR="00DA2E7B" w:rsidRPr="00DA2E7B" w:rsidRDefault="00DA2E7B" w:rsidP="00DA2E7B">
      <w:pPr>
        <w:spacing w:before="100" w:beforeAutospacing="1" w:line="240" w:lineRule="auto"/>
        <w:contextualSpacing/>
        <w:rPr>
          <w:rFonts w:ascii="Times New Roman" w:eastAsia="Times New Roman" w:hAnsi="Times New Roman" w:cs="Times New Roman"/>
          <w:sz w:val="24"/>
          <w:szCs w:val="24"/>
          <w:lang w:eastAsia="ru-RU"/>
        </w:rPr>
      </w:pPr>
      <w:proofErr w:type="gramStart"/>
      <w:r w:rsidRPr="00DA2E7B">
        <w:rPr>
          <w:rFonts w:ascii="Times New Roman" w:eastAsia="Times New Roman" w:hAnsi="Times New Roman" w:cs="Times New Roman"/>
          <w:sz w:val="24"/>
          <w:szCs w:val="24"/>
          <w:lang w:eastAsia="ru-RU"/>
        </w:rPr>
        <w:t>в)   </w:t>
      </w:r>
      <w:proofErr w:type="gramEnd"/>
      <w:r w:rsidRPr="00DA2E7B">
        <w:rPr>
          <w:rFonts w:ascii="Times New Roman" w:eastAsia="Times New Roman" w:hAnsi="Times New Roman" w:cs="Times New Roman"/>
          <w:sz w:val="24"/>
          <w:szCs w:val="24"/>
          <w:lang w:eastAsia="ru-RU"/>
        </w:rPr>
        <w:t xml:space="preserve">  на порталах </w:t>
      </w:r>
      <w:proofErr w:type="spellStart"/>
      <w:r w:rsidRPr="00DA2E7B">
        <w:rPr>
          <w:rFonts w:ascii="Times New Roman" w:eastAsia="Times New Roman" w:hAnsi="Times New Roman" w:cs="Times New Roman"/>
          <w:sz w:val="24"/>
          <w:szCs w:val="24"/>
          <w:lang w:val="en-US" w:eastAsia="ru-RU"/>
        </w:rPr>
        <w:t>uslugi</w:t>
      </w:r>
      <w:proofErr w:type="spellEnd"/>
      <w:r w:rsidRPr="00DA2E7B">
        <w:rPr>
          <w:rFonts w:ascii="Times New Roman" w:eastAsia="Times New Roman" w:hAnsi="Times New Roman" w:cs="Times New Roman"/>
          <w:sz w:val="24"/>
          <w:szCs w:val="24"/>
          <w:lang w:eastAsia="ru-RU"/>
        </w:rPr>
        <w:t>.</w:t>
      </w:r>
      <w:proofErr w:type="spellStart"/>
      <w:r w:rsidRPr="00DA2E7B">
        <w:rPr>
          <w:rFonts w:ascii="Times New Roman" w:eastAsia="Times New Roman" w:hAnsi="Times New Roman" w:cs="Times New Roman"/>
          <w:sz w:val="24"/>
          <w:szCs w:val="24"/>
          <w:lang w:val="en-US" w:eastAsia="ru-RU"/>
        </w:rPr>
        <w:t>mosreg</w:t>
      </w:r>
      <w:proofErr w:type="spellEnd"/>
      <w:r w:rsidRPr="00DA2E7B">
        <w:rPr>
          <w:rFonts w:ascii="Times New Roman" w:eastAsia="Times New Roman" w:hAnsi="Times New Roman" w:cs="Times New Roman"/>
          <w:sz w:val="24"/>
          <w:szCs w:val="24"/>
          <w:lang w:eastAsia="ru-RU"/>
        </w:rPr>
        <w:t>.</w:t>
      </w:r>
      <w:proofErr w:type="spellStart"/>
      <w:r w:rsidRPr="00DA2E7B">
        <w:rPr>
          <w:rFonts w:ascii="Times New Roman" w:eastAsia="Times New Roman" w:hAnsi="Times New Roman" w:cs="Times New Roman"/>
          <w:sz w:val="24"/>
          <w:szCs w:val="24"/>
          <w:lang w:val="en-US" w:eastAsia="ru-RU"/>
        </w:rPr>
        <w:t>ru</w:t>
      </w:r>
      <w:proofErr w:type="spellEnd"/>
      <w:r w:rsidRPr="00DA2E7B">
        <w:rPr>
          <w:rFonts w:ascii="Times New Roman" w:eastAsia="Times New Roman" w:hAnsi="Times New Roman" w:cs="Times New Roman"/>
          <w:sz w:val="24"/>
          <w:szCs w:val="24"/>
          <w:lang w:eastAsia="ru-RU"/>
        </w:rPr>
        <w:t xml:space="preserve"> на странице, посвященной Муниципальной услуге.</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3.     Размещенная в электронном виде информация об оказании Муниципальной услуги должна включать в себя:</w:t>
      </w:r>
    </w:p>
    <w:p w:rsidR="00DA2E7B" w:rsidRPr="00DA2E7B" w:rsidRDefault="00DA2E7B" w:rsidP="00DA2E7B">
      <w:pPr>
        <w:spacing w:before="100" w:beforeAutospacing="1" w:line="240" w:lineRule="auto"/>
        <w:contextualSpacing/>
        <w:rPr>
          <w:rFonts w:ascii="Times New Roman" w:eastAsia="Times New Roman" w:hAnsi="Times New Roman" w:cs="Times New Roman"/>
          <w:sz w:val="24"/>
          <w:szCs w:val="24"/>
          <w:lang w:eastAsia="ru-RU"/>
        </w:rPr>
      </w:pPr>
      <w:proofErr w:type="gramStart"/>
      <w:r w:rsidRPr="00DA2E7B">
        <w:rPr>
          <w:rFonts w:ascii="Times New Roman" w:eastAsia="Times New Roman" w:hAnsi="Times New Roman" w:cs="Times New Roman"/>
          <w:sz w:val="24"/>
          <w:szCs w:val="24"/>
          <w:lang w:eastAsia="ru-RU"/>
        </w:rPr>
        <w:t>а)   </w:t>
      </w:r>
      <w:proofErr w:type="gramEnd"/>
      <w:r w:rsidRPr="00DA2E7B">
        <w:rPr>
          <w:rFonts w:ascii="Times New Roman" w:eastAsia="Times New Roman" w:hAnsi="Times New Roman" w:cs="Times New Roman"/>
          <w:sz w:val="24"/>
          <w:szCs w:val="24"/>
          <w:lang w:eastAsia="ru-RU"/>
        </w:rPr>
        <w:t xml:space="preserve">  наименование, почтовые адреса, справочные номера телефонов, адреса электронной почты, адреса сайтов </w:t>
      </w:r>
      <w:r w:rsidR="00EB19F0">
        <w:rPr>
          <w:rFonts w:ascii="Times New Roman" w:eastAsia="Times New Roman" w:hAnsi="Times New Roman" w:cs="Times New Roman"/>
          <w:sz w:val="24"/>
          <w:szCs w:val="24"/>
          <w:lang w:eastAsia="ru-RU"/>
        </w:rPr>
        <w:t>Комитет</w:t>
      </w:r>
      <w:r w:rsidR="00681AE3">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 xml:space="preserve"> и МФЦ;</w:t>
      </w:r>
    </w:p>
    <w:p w:rsidR="00DA2E7B" w:rsidRPr="00DA2E7B" w:rsidRDefault="00DA2E7B" w:rsidP="00DA2E7B">
      <w:pPr>
        <w:spacing w:before="100" w:beforeAutospacing="1" w:line="240" w:lineRule="auto"/>
        <w:contextualSpacing/>
        <w:rPr>
          <w:rFonts w:ascii="Times New Roman" w:eastAsia="Times New Roman" w:hAnsi="Times New Roman" w:cs="Times New Roman"/>
          <w:sz w:val="24"/>
          <w:szCs w:val="24"/>
          <w:lang w:eastAsia="ru-RU"/>
        </w:rPr>
      </w:pPr>
      <w:proofErr w:type="gramStart"/>
      <w:r w:rsidRPr="00DA2E7B">
        <w:rPr>
          <w:rFonts w:ascii="Times New Roman" w:eastAsia="Times New Roman" w:hAnsi="Times New Roman" w:cs="Times New Roman"/>
          <w:sz w:val="24"/>
          <w:szCs w:val="24"/>
          <w:lang w:eastAsia="ru-RU"/>
        </w:rPr>
        <w:t>б)   </w:t>
      </w:r>
      <w:proofErr w:type="gramEnd"/>
      <w:r w:rsidRPr="00DA2E7B">
        <w:rPr>
          <w:rFonts w:ascii="Times New Roman" w:eastAsia="Times New Roman" w:hAnsi="Times New Roman" w:cs="Times New Roman"/>
          <w:sz w:val="24"/>
          <w:szCs w:val="24"/>
          <w:lang w:eastAsia="ru-RU"/>
        </w:rPr>
        <w:t xml:space="preserve">  график работы </w:t>
      </w:r>
      <w:r w:rsidR="00EB19F0">
        <w:rPr>
          <w:rFonts w:ascii="Times New Roman" w:eastAsia="Times New Roman" w:hAnsi="Times New Roman" w:cs="Times New Roman"/>
          <w:sz w:val="24"/>
          <w:szCs w:val="24"/>
          <w:lang w:eastAsia="ru-RU"/>
        </w:rPr>
        <w:t>Комитет</w:t>
      </w:r>
      <w:r w:rsidR="00681AE3">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 xml:space="preserve"> и МФЦ;</w:t>
      </w:r>
    </w:p>
    <w:p w:rsidR="00DA2E7B" w:rsidRPr="00DA2E7B" w:rsidRDefault="00DA2E7B" w:rsidP="00DA2E7B">
      <w:pPr>
        <w:spacing w:before="100" w:beforeAutospacing="1" w:line="240" w:lineRule="auto"/>
        <w:contextualSpacing/>
        <w:rPr>
          <w:rFonts w:ascii="Times New Roman" w:eastAsia="Times New Roman" w:hAnsi="Times New Roman" w:cs="Times New Roman"/>
          <w:sz w:val="24"/>
          <w:szCs w:val="24"/>
          <w:lang w:eastAsia="ru-RU"/>
        </w:rPr>
      </w:pPr>
      <w:proofErr w:type="gramStart"/>
      <w:r w:rsidRPr="00DA2E7B">
        <w:rPr>
          <w:rFonts w:ascii="Times New Roman" w:eastAsia="Times New Roman" w:hAnsi="Times New Roman" w:cs="Times New Roman"/>
          <w:sz w:val="24"/>
          <w:szCs w:val="24"/>
          <w:lang w:eastAsia="ru-RU"/>
        </w:rPr>
        <w:t>в)   </w:t>
      </w:r>
      <w:proofErr w:type="gramEnd"/>
      <w:r w:rsidRPr="00DA2E7B">
        <w:rPr>
          <w:rFonts w:ascii="Times New Roman" w:eastAsia="Times New Roman" w:hAnsi="Times New Roman" w:cs="Times New Roman"/>
          <w:sz w:val="24"/>
          <w:szCs w:val="24"/>
          <w:lang w:eastAsia="ru-RU"/>
        </w:rPr>
        <w:t>  требования к заявлению и прилагаемым к нему документам (включая их перечень);</w:t>
      </w:r>
    </w:p>
    <w:p w:rsidR="00DA2E7B" w:rsidRPr="00DA2E7B" w:rsidRDefault="00DA2E7B" w:rsidP="00DA2E7B">
      <w:pPr>
        <w:spacing w:before="100" w:beforeAutospacing="1" w:line="240" w:lineRule="auto"/>
        <w:contextualSpacing/>
        <w:rPr>
          <w:rFonts w:ascii="Times New Roman" w:eastAsia="Times New Roman" w:hAnsi="Times New Roman" w:cs="Times New Roman"/>
          <w:sz w:val="24"/>
          <w:szCs w:val="24"/>
          <w:lang w:eastAsia="ru-RU"/>
        </w:rPr>
      </w:pPr>
      <w:proofErr w:type="gramStart"/>
      <w:r w:rsidRPr="00DA2E7B">
        <w:rPr>
          <w:rFonts w:ascii="Times New Roman" w:eastAsia="Times New Roman" w:hAnsi="Times New Roman" w:cs="Times New Roman"/>
          <w:sz w:val="24"/>
          <w:szCs w:val="24"/>
          <w:lang w:eastAsia="ru-RU"/>
        </w:rPr>
        <w:t>г)   </w:t>
      </w:r>
      <w:proofErr w:type="gramEnd"/>
      <w:r w:rsidRPr="00DA2E7B">
        <w:rPr>
          <w:rFonts w:ascii="Times New Roman" w:eastAsia="Times New Roman" w:hAnsi="Times New Roman" w:cs="Times New Roman"/>
          <w:sz w:val="24"/>
          <w:szCs w:val="24"/>
          <w:lang w:eastAsia="ru-RU"/>
        </w:rPr>
        <w:t>  выдержки из правовых актов, в части касающейся Муниципальной услуги;</w:t>
      </w:r>
    </w:p>
    <w:p w:rsidR="00DA2E7B" w:rsidRPr="00DA2E7B" w:rsidRDefault="00DA2E7B" w:rsidP="00DA2E7B">
      <w:pPr>
        <w:spacing w:before="100" w:beforeAutospacing="1" w:line="240" w:lineRule="auto"/>
        <w:contextualSpacing/>
        <w:rPr>
          <w:rFonts w:ascii="Times New Roman" w:eastAsia="Times New Roman" w:hAnsi="Times New Roman" w:cs="Times New Roman"/>
          <w:sz w:val="24"/>
          <w:szCs w:val="24"/>
          <w:lang w:eastAsia="ru-RU"/>
        </w:rPr>
      </w:pPr>
      <w:proofErr w:type="gramStart"/>
      <w:r w:rsidRPr="00DA2E7B">
        <w:rPr>
          <w:rFonts w:ascii="Times New Roman" w:eastAsia="Times New Roman" w:hAnsi="Times New Roman" w:cs="Times New Roman"/>
          <w:sz w:val="24"/>
          <w:szCs w:val="24"/>
          <w:lang w:eastAsia="ru-RU"/>
        </w:rPr>
        <w:t>д)   </w:t>
      </w:r>
      <w:proofErr w:type="gramEnd"/>
      <w:r w:rsidRPr="00DA2E7B">
        <w:rPr>
          <w:rFonts w:ascii="Times New Roman" w:eastAsia="Times New Roman" w:hAnsi="Times New Roman" w:cs="Times New Roman"/>
          <w:sz w:val="24"/>
          <w:szCs w:val="24"/>
          <w:lang w:eastAsia="ru-RU"/>
        </w:rPr>
        <w:t>  текст Административного регламента;</w:t>
      </w:r>
    </w:p>
    <w:p w:rsidR="00DA2E7B" w:rsidRPr="00DA2E7B" w:rsidRDefault="00DA2E7B" w:rsidP="00DA2E7B">
      <w:pPr>
        <w:spacing w:before="100" w:beforeAutospacing="1" w:line="240" w:lineRule="auto"/>
        <w:contextualSpacing/>
        <w:rPr>
          <w:rFonts w:ascii="Times New Roman" w:eastAsia="Times New Roman" w:hAnsi="Times New Roman" w:cs="Times New Roman"/>
          <w:sz w:val="24"/>
          <w:szCs w:val="24"/>
          <w:lang w:eastAsia="ru-RU"/>
        </w:rPr>
      </w:pPr>
      <w:proofErr w:type="gramStart"/>
      <w:r w:rsidRPr="00DA2E7B">
        <w:rPr>
          <w:rFonts w:ascii="Times New Roman" w:eastAsia="Times New Roman" w:hAnsi="Times New Roman" w:cs="Times New Roman"/>
          <w:sz w:val="24"/>
          <w:szCs w:val="24"/>
          <w:lang w:eastAsia="ru-RU"/>
        </w:rPr>
        <w:t>е)   </w:t>
      </w:r>
      <w:proofErr w:type="gramEnd"/>
      <w:r w:rsidRPr="00DA2E7B">
        <w:rPr>
          <w:rFonts w:ascii="Times New Roman" w:eastAsia="Times New Roman" w:hAnsi="Times New Roman" w:cs="Times New Roman"/>
          <w:sz w:val="24"/>
          <w:szCs w:val="24"/>
          <w:lang w:eastAsia="ru-RU"/>
        </w:rPr>
        <w:t xml:space="preserve">  краткое описание порядка предоставления Муниципальной услуги; </w:t>
      </w:r>
    </w:p>
    <w:p w:rsidR="00DA2E7B" w:rsidRPr="00DA2E7B" w:rsidRDefault="00DA2E7B" w:rsidP="00DA2E7B">
      <w:pPr>
        <w:spacing w:before="100" w:beforeAutospacing="1" w:line="240" w:lineRule="auto"/>
        <w:contextualSpacing/>
        <w:rPr>
          <w:rFonts w:ascii="Times New Roman" w:eastAsia="Times New Roman" w:hAnsi="Times New Roman" w:cs="Times New Roman"/>
          <w:sz w:val="24"/>
          <w:szCs w:val="24"/>
          <w:lang w:eastAsia="ru-RU"/>
        </w:rPr>
      </w:pPr>
      <w:proofErr w:type="gramStart"/>
      <w:r w:rsidRPr="00DA2E7B">
        <w:rPr>
          <w:rFonts w:ascii="Times New Roman" w:eastAsia="Times New Roman" w:hAnsi="Times New Roman" w:cs="Times New Roman"/>
          <w:sz w:val="24"/>
          <w:szCs w:val="24"/>
          <w:lang w:eastAsia="ru-RU"/>
        </w:rPr>
        <w:t xml:space="preserve">ж)   </w:t>
      </w:r>
      <w:proofErr w:type="gramEnd"/>
      <w:r w:rsidRPr="00DA2E7B">
        <w:rPr>
          <w:rFonts w:ascii="Times New Roman" w:eastAsia="Times New Roman" w:hAnsi="Times New Roman" w:cs="Times New Roman"/>
          <w:sz w:val="24"/>
          <w:szCs w:val="24"/>
          <w:lang w:eastAsia="ru-RU"/>
        </w:rPr>
        <w:t>образцы оформления документов, необходимых для получения Муниципальной услуги, и требования к ним;</w:t>
      </w:r>
    </w:p>
    <w:p w:rsidR="00DA2E7B" w:rsidRPr="00DA2E7B" w:rsidRDefault="00DA2E7B" w:rsidP="00DA2E7B">
      <w:pPr>
        <w:spacing w:before="100" w:beforeAutospacing="1" w:line="240" w:lineRule="auto"/>
        <w:contextualSpacing/>
        <w:rPr>
          <w:rFonts w:ascii="Times New Roman" w:eastAsia="Times New Roman" w:hAnsi="Times New Roman" w:cs="Times New Roman"/>
          <w:sz w:val="24"/>
          <w:szCs w:val="24"/>
          <w:lang w:eastAsia="ru-RU"/>
        </w:rPr>
      </w:pPr>
      <w:proofErr w:type="gramStart"/>
      <w:r w:rsidRPr="00DA2E7B">
        <w:rPr>
          <w:rFonts w:ascii="Times New Roman" w:eastAsia="Times New Roman" w:hAnsi="Times New Roman" w:cs="Times New Roman"/>
          <w:sz w:val="24"/>
          <w:szCs w:val="24"/>
          <w:lang w:eastAsia="ru-RU"/>
        </w:rPr>
        <w:t>з)   </w:t>
      </w:r>
      <w:proofErr w:type="gramEnd"/>
      <w:r w:rsidRPr="00DA2E7B">
        <w:rPr>
          <w:rFonts w:ascii="Times New Roman" w:eastAsia="Times New Roman" w:hAnsi="Times New Roman" w:cs="Times New Roman"/>
          <w:sz w:val="24"/>
          <w:szCs w:val="24"/>
          <w:lang w:eastAsia="ru-RU"/>
        </w:rPr>
        <w:t>  перечень типовых, наиболее актуальных вопросов, относящихся к Муниципальной услуге, и ответы на них.</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4.     Информация, указанная в пункте 3 настоящего Приложения к Административному регламенту, предоставляется также сотрудниками МФЦ при обращении Заявителей:</w:t>
      </w:r>
    </w:p>
    <w:p w:rsidR="00DA2E7B" w:rsidRPr="00DA2E7B" w:rsidRDefault="00DA2E7B" w:rsidP="00DA2E7B">
      <w:pPr>
        <w:spacing w:before="100" w:beforeAutospacing="1" w:line="240" w:lineRule="auto"/>
        <w:contextualSpacing/>
        <w:rPr>
          <w:rFonts w:ascii="Times New Roman" w:eastAsia="Times New Roman" w:hAnsi="Times New Roman" w:cs="Times New Roman"/>
          <w:sz w:val="24"/>
          <w:szCs w:val="24"/>
          <w:lang w:eastAsia="ru-RU"/>
        </w:rPr>
      </w:pPr>
      <w:proofErr w:type="gramStart"/>
      <w:r w:rsidRPr="00DA2E7B">
        <w:rPr>
          <w:rFonts w:ascii="Times New Roman" w:eastAsia="Times New Roman" w:hAnsi="Times New Roman" w:cs="Times New Roman"/>
          <w:sz w:val="24"/>
          <w:szCs w:val="24"/>
          <w:lang w:eastAsia="ru-RU"/>
        </w:rPr>
        <w:t>а)   </w:t>
      </w:r>
      <w:proofErr w:type="gramEnd"/>
      <w:r w:rsidRPr="00DA2E7B">
        <w:rPr>
          <w:rFonts w:ascii="Times New Roman" w:eastAsia="Times New Roman" w:hAnsi="Times New Roman" w:cs="Times New Roman"/>
          <w:sz w:val="24"/>
          <w:szCs w:val="24"/>
          <w:lang w:eastAsia="ru-RU"/>
        </w:rPr>
        <w:t>  лично;</w:t>
      </w:r>
    </w:p>
    <w:p w:rsidR="00DA2E7B" w:rsidRPr="00DA2E7B" w:rsidRDefault="00DA2E7B" w:rsidP="00DA2E7B">
      <w:pPr>
        <w:spacing w:before="100" w:beforeAutospacing="1" w:line="240" w:lineRule="auto"/>
        <w:contextualSpacing/>
        <w:rPr>
          <w:rFonts w:ascii="Times New Roman" w:eastAsia="Times New Roman" w:hAnsi="Times New Roman" w:cs="Times New Roman"/>
          <w:sz w:val="24"/>
          <w:szCs w:val="24"/>
          <w:lang w:eastAsia="ru-RU"/>
        </w:rPr>
      </w:pPr>
      <w:proofErr w:type="gramStart"/>
      <w:r w:rsidRPr="00DA2E7B">
        <w:rPr>
          <w:rFonts w:ascii="Times New Roman" w:eastAsia="Times New Roman" w:hAnsi="Times New Roman" w:cs="Times New Roman"/>
          <w:sz w:val="24"/>
          <w:szCs w:val="24"/>
          <w:lang w:eastAsia="ru-RU"/>
        </w:rPr>
        <w:t>б)   </w:t>
      </w:r>
      <w:proofErr w:type="gramEnd"/>
      <w:r w:rsidRPr="00DA2E7B">
        <w:rPr>
          <w:rFonts w:ascii="Times New Roman" w:eastAsia="Times New Roman" w:hAnsi="Times New Roman" w:cs="Times New Roman"/>
          <w:sz w:val="24"/>
          <w:szCs w:val="24"/>
          <w:lang w:eastAsia="ru-RU"/>
        </w:rPr>
        <w:t>  по почте, в том числе электронной;</w:t>
      </w:r>
    </w:p>
    <w:p w:rsidR="00DA2E7B" w:rsidRPr="00DA2E7B" w:rsidRDefault="00DA2E7B" w:rsidP="00DA2E7B">
      <w:pPr>
        <w:spacing w:before="100" w:beforeAutospacing="1" w:line="240" w:lineRule="auto"/>
        <w:contextualSpacing/>
        <w:rPr>
          <w:rFonts w:ascii="Times New Roman" w:eastAsia="Times New Roman" w:hAnsi="Times New Roman" w:cs="Times New Roman"/>
          <w:sz w:val="24"/>
          <w:szCs w:val="24"/>
          <w:lang w:eastAsia="ru-RU"/>
        </w:rPr>
      </w:pPr>
      <w:proofErr w:type="gramStart"/>
      <w:r w:rsidRPr="00DA2E7B">
        <w:rPr>
          <w:rFonts w:ascii="Times New Roman" w:eastAsia="Times New Roman" w:hAnsi="Times New Roman" w:cs="Times New Roman"/>
          <w:sz w:val="24"/>
          <w:szCs w:val="24"/>
          <w:lang w:eastAsia="ru-RU"/>
        </w:rPr>
        <w:t>в)   </w:t>
      </w:r>
      <w:proofErr w:type="gramEnd"/>
      <w:r w:rsidRPr="00DA2E7B">
        <w:rPr>
          <w:rFonts w:ascii="Times New Roman" w:eastAsia="Times New Roman" w:hAnsi="Times New Roman" w:cs="Times New Roman"/>
          <w:sz w:val="24"/>
          <w:szCs w:val="24"/>
          <w:lang w:eastAsia="ru-RU"/>
        </w:rPr>
        <w:t>  по телефонам, указанным в Приложении  1 к Административному регламенту.</w:t>
      </w:r>
    </w:p>
    <w:p w:rsidR="00DA2E7B" w:rsidRPr="00DA2E7B" w:rsidRDefault="00DA2E7B" w:rsidP="00681A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5.     Консультирование по вопросам предоставления Муниципальной услуги сотрудниками МФЦ и </w:t>
      </w:r>
      <w:r w:rsidR="00EB19F0">
        <w:rPr>
          <w:rFonts w:ascii="Times New Roman" w:eastAsia="Times New Roman" w:hAnsi="Times New Roman" w:cs="Times New Roman"/>
          <w:sz w:val="24"/>
          <w:szCs w:val="24"/>
          <w:lang w:eastAsia="ru-RU"/>
        </w:rPr>
        <w:t>Комитет</w:t>
      </w:r>
      <w:r w:rsidR="00681AE3">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осуществляется бесплатно.</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6.     Информирование Заявителей о порядке оказания Муниципальной услуги осуществляется также по телефону «горячей линии» 8-800-550-50-30.</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7.     Информация об оказании Муниципальной услуги размещается в помещениях </w:t>
      </w:r>
      <w:r w:rsidR="00EB19F0">
        <w:rPr>
          <w:rFonts w:ascii="Times New Roman" w:eastAsia="Times New Roman" w:hAnsi="Times New Roman" w:cs="Times New Roman"/>
          <w:sz w:val="24"/>
          <w:szCs w:val="24"/>
          <w:lang w:eastAsia="ru-RU"/>
        </w:rPr>
        <w:t>Комитет</w:t>
      </w:r>
      <w:r w:rsidR="00681AE3">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 xml:space="preserve">  и МФЦ, предназначенных для приема Заявителей. </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w:t>
      </w:r>
      <w:r w:rsidRPr="00DA2E7B">
        <w:rPr>
          <w:rFonts w:ascii="Times New Roman" w:eastAsia="Times New Roman" w:hAnsi="Times New Roman" w:cs="Times New Roman"/>
          <w:sz w:val="24"/>
          <w:szCs w:val="24"/>
          <w:lang w:eastAsia="ru-RU"/>
        </w:rPr>
        <w:lastRenderedPageBreak/>
        <w:t xml:space="preserve">и муниципальных услуг, утвержденному приказом министра государственного управления, информационных технологий и связи Московской области от </w:t>
      </w:r>
      <w:proofErr w:type="gramStart"/>
      <w:r w:rsidRPr="00DA2E7B">
        <w:rPr>
          <w:rFonts w:ascii="Times New Roman" w:eastAsia="Times New Roman" w:hAnsi="Times New Roman" w:cs="Times New Roman"/>
          <w:sz w:val="24"/>
          <w:szCs w:val="24"/>
          <w:lang w:eastAsia="ru-RU"/>
        </w:rPr>
        <w:t>10.06.2015  №</w:t>
      </w:r>
      <w:proofErr w:type="gramEnd"/>
      <w:r w:rsidRPr="00DA2E7B">
        <w:rPr>
          <w:rFonts w:ascii="Times New Roman" w:eastAsia="Times New Roman" w:hAnsi="Times New Roman" w:cs="Times New Roman"/>
          <w:sz w:val="24"/>
          <w:szCs w:val="24"/>
          <w:lang w:eastAsia="ru-RU"/>
        </w:rPr>
        <w:t xml:space="preserve"> 10-36/П. </w:t>
      </w:r>
      <w:r w:rsidRPr="00DA2E7B">
        <w:rPr>
          <w:rFonts w:ascii="Times New Roman" w:eastAsia="Times New Roman" w:hAnsi="Times New Roman" w:cs="Times New Roman"/>
          <w:sz w:val="24"/>
          <w:szCs w:val="24"/>
          <w:lang w:eastAsia="ru-RU"/>
        </w:rPr>
        <w:br w:type="page"/>
      </w:r>
    </w:p>
    <w:p w:rsidR="00DA2E7B" w:rsidRPr="00681AE3" w:rsidRDefault="00DA2E7B" w:rsidP="00DA2E7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681AE3">
        <w:rPr>
          <w:rFonts w:ascii="Times New Roman" w:eastAsia="Times New Roman" w:hAnsi="Times New Roman" w:cs="Times New Roman"/>
          <w:b/>
          <w:bCs/>
          <w:kern w:val="36"/>
          <w:sz w:val="24"/>
          <w:szCs w:val="24"/>
          <w:lang w:eastAsia="ru-RU"/>
        </w:rPr>
        <w:lastRenderedPageBreak/>
        <w:t>Приложение 3. Список нормативных актов, в соответствии с которыми осуществляется оказание Муниципальной услуги</w:t>
      </w:r>
    </w:p>
    <w:p w:rsidR="00DA2E7B" w:rsidRPr="00DA2E7B" w:rsidRDefault="00DA2E7B" w:rsidP="00DA2E7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81AE3" w:rsidRDefault="00DA2E7B" w:rsidP="00DA2E7B">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Предоставление Муниципальной услуги ос</w:t>
      </w:r>
      <w:r w:rsidR="00681AE3">
        <w:rPr>
          <w:rFonts w:ascii="Times New Roman" w:eastAsia="Times New Roman" w:hAnsi="Times New Roman" w:cs="Times New Roman"/>
          <w:sz w:val="24"/>
          <w:szCs w:val="24"/>
          <w:lang w:eastAsia="ru-RU"/>
        </w:rPr>
        <w:t xml:space="preserve">уществляется в соответствии с: </w:t>
      </w:r>
    </w:p>
    <w:p w:rsidR="00DA2E7B" w:rsidRPr="00DA2E7B" w:rsidRDefault="00DA2E7B" w:rsidP="00681AE3">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Конституцией Российской Федерации, принятой всенародным голосованием, 12.12.1993;</w:t>
      </w:r>
    </w:p>
    <w:p w:rsidR="00DA2E7B" w:rsidRPr="00DA2E7B" w:rsidRDefault="00DA2E7B" w:rsidP="00DA2E7B">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Гражданским кодексом Российской Федерации (Собрание законодательства Российской Федерации, 05.12.1994, N 32, ст. 3301.);</w:t>
      </w:r>
    </w:p>
    <w:p w:rsidR="00DA2E7B" w:rsidRPr="00DA2E7B" w:rsidRDefault="00DA2E7B" w:rsidP="00DA2E7B">
      <w:pPr>
        <w:spacing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 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 2011, № 27, ст. 3880; № 29, ст. 4291; № 30, ст. 4587; № 49, ст. 7061; 2012, № 31, ст. 4322, 2013, № 30 (Часть I), ст. 4084); </w:t>
      </w:r>
    </w:p>
    <w:p w:rsidR="00DA2E7B" w:rsidRPr="00DA2E7B" w:rsidRDefault="00DA2E7B" w:rsidP="00DA2E7B">
      <w:pPr>
        <w:spacing w:before="60" w:after="60"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г., № 40, ст. 3822);</w:t>
      </w:r>
    </w:p>
    <w:p w:rsidR="00DA2E7B" w:rsidRPr="00DA2E7B" w:rsidRDefault="00DA2E7B" w:rsidP="00DA2E7B">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приказом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DA2E7B" w:rsidRPr="00DA2E7B" w:rsidRDefault="00DA2E7B" w:rsidP="00DA2E7B">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 постановлением Правительства Московской области от 27.09.2013  </w:t>
      </w:r>
      <w:r w:rsidRPr="00DA2E7B">
        <w:rPr>
          <w:rFonts w:ascii="Times New Roman" w:eastAsia="Times New Roman" w:hAnsi="Times New Roman" w:cs="Times New Roman"/>
          <w:sz w:val="24"/>
          <w:szCs w:val="24"/>
          <w:lang w:eastAsia="ru-RU"/>
        </w:rPr>
        <w:br/>
        <w:t xml:space="preserve">№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w:t>
      </w:r>
      <w:proofErr w:type="spellStart"/>
      <w:r w:rsidRPr="00DA2E7B">
        <w:rPr>
          <w:rFonts w:ascii="Times New Roman" w:eastAsia="Times New Roman" w:hAnsi="Times New Roman" w:cs="Times New Roman"/>
          <w:sz w:val="24"/>
          <w:szCs w:val="24"/>
          <w:lang w:eastAsia="ru-RU"/>
        </w:rPr>
        <w:t>Новости.Подмосковье</w:t>
      </w:r>
      <w:proofErr w:type="spellEnd"/>
      <w:r w:rsidRPr="00DA2E7B">
        <w:rPr>
          <w:rFonts w:ascii="Times New Roman" w:eastAsia="Times New Roman" w:hAnsi="Times New Roman" w:cs="Times New Roman"/>
          <w:sz w:val="24"/>
          <w:szCs w:val="24"/>
          <w:lang w:eastAsia="ru-RU"/>
        </w:rPr>
        <w:t>, № 199, 24.10.2013);</w:t>
      </w:r>
    </w:p>
    <w:p w:rsidR="00DA2E7B" w:rsidRPr="0003748F" w:rsidRDefault="00DA2E7B" w:rsidP="0003748F">
      <w:pPr>
        <w:spacing w:before="100" w:beforeAutospacing="1" w:line="240" w:lineRule="auto"/>
        <w:rPr>
          <w:rFonts w:ascii="Times New Roman" w:eastAsia="Times New Roman" w:hAnsi="Times New Roman" w:cs="Times New Roman"/>
          <w:b/>
          <w:sz w:val="24"/>
          <w:szCs w:val="24"/>
          <w:lang w:eastAsia="ru-RU"/>
        </w:rPr>
      </w:pPr>
      <w:r w:rsidRPr="00DA2E7B">
        <w:rPr>
          <w:rFonts w:ascii="Times New Roman" w:eastAsia="Times New Roman" w:hAnsi="Times New Roman" w:cs="Times New Roman"/>
          <w:sz w:val="24"/>
          <w:szCs w:val="24"/>
          <w:lang w:eastAsia="ru-RU"/>
        </w:rPr>
        <w:br w:type="page"/>
      </w:r>
      <w:r w:rsidRPr="00DA2E7B">
        <w:rPr>
          <w:rFonts w:ascii="Times New Roman" w:eastAsia="Times New Roman" w:hAnsi="Times New Roman" w:cs="Times New Roman"/>
          <w:sz w:val="24"/>
          <w:szCs w:val="24"/>
          <w:lang w:eastAsia="ru-RU"/>
        </w:rPr>
        <w:lastRenderedPageBreak/>
        <w:t> </w:t>
      </w:r>
      <w:r w:rsidRPr="0003748F">
        <w:rPr>
          <w:rFonts w:ascii="Times New Roman" w:eastAsia="Times New Roman" w:hAnsi="Times New Roman" w:cs="Times New Roman"/>
          <w:b/>
          <w:sz w:val="24"/>
          <w:szCs w:val="24"/>
          <w:lang w:eastAsia="ru-RU"/>
        </w:rPr>
        <w:t>Приложение 4. Требования к документам, необходимым для оказания Муниципальной услуги</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3161"/>
        <w:gridCol w:w="3590"/>
      </w:tblGrid>
      <w:tr w:rsidR="00DA2E7B" w:rsidRPr="00DA2E7B" w:rsidTr="00DA2E7B">
        <w:trPr>
          <w:tblHeader/>
        </w:trPr>
        <w:tc>
          <w:tcPr>
            <w:tcW w:w="1491" w:type="pc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Категория документа</w:t>
            </w:r>
          </w:p>
        </w:tc>
        <w:tc>
          <w:tcPr>
            <w:tcW w:w="1643" w:type="pc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Виды документов</w:t>
            </w:r>
          </w:p>
        </w:tc>
        <w:tc>
          <w:tcPr>
            <w:tcW w:w="1866" w:type="pc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Требования к документу</w:t>
            </w:r>
          </w:p>
          <w:p w:rsidR="00DA2E7B" w:rsidRPr="00DA2E7B" w:rsidRDefault="00DA2E7B" w:rsidP="00DA2E7B">
            <w:pPr>
              <w:suppressAutoHyphens/>
              <w:spacing w:before="100" w:before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r>
      <w:tr w:rsidR="00DA2E7B" w:rsidRPr="00DA2E7B" w:rsidTr="00DA2E7B">
        <w:tc>
          <w:tcPr>
            <w:tcW w:w="5000" w:type="pct"/>
            <w:gridSpan w:val="3"/>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Документы, предоставляемые Заявителем (его представителем)</w:t>
            </w:r>
          </w:p>
        </w:tc>
      </w:tr>
      <w:tr w:rsidR="00DA2E7B" w:rsidRPr="00DA2E7B" w:rsidTr="00DA2E7B">
        <w:trPr>
          <w:trHeight w:val="563"/>
        </w:trPr>
        <w:tc>
          <w:tcPr>
            <w:tcW w:w="1491" w:type="pc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Документ, удостоверяющий личность</w:t>
            </w:r>
          </w:p>
        </w:tc>
        <w:tc>
          <w:tcPr>
            <w:tcW w:w="1643" w:type="pc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Паспорт гражданина Российской Федерации </w:t>
            </w:r>
          </w:p>
        </w:tc>
        <w:tc>
          <w:tcPr>
            <w:tcW w:w="1866" w:type="pc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Паспорт оформляется на русском языке на бланке паспорта, едином для всей Российской Федерации.</w:t>
            </w:r>
          </w:p>
          <w:p w:rsidR="00DA2E7B" w:rsidRPr="00DA2E7B" w:rsidRDefault="00DA2E7B" w:rsidP="00DA2E7B">
            <w:pPr>
              <w:suppressAutoHyphens/>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Обязательно:</w:t>
            </w:r>
          </w:p>
          <w:p w:rsidR="00DA2E7B" w:rsidRPr="00DA2E7B" w:rsidRDefault="00DA2E7B" w:rsidP="00DA2E7B">
            <w:pPr>
              <w:suppressAutoHyphens/>
              <w:spacing w:before="100" w:beforeAutospacing="1" w:line="240" w:lineRule="auto"/>
              <w:ind w:hanging="360"/>
              <w:contextualSpacing/>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наличие личной фотографии;</w:t>
            </w:r>
          </w:p>
          <w:p w:rsidR="00DA2E7B" w:rsidRPr="00DA2E7B" w:rsidRDefault="00DA2E7B" w:rsidP="00DA2E7B">
            <w:pPr>
              <w:suppressAutoHyphens/>
              <w:spacing w:before="100" w:beforeAutospacing="1" w:line="240" w:lineRule="auto"/>
              <w:ind w:hanging="360"/>
              <w:contextualSpacing/>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наличие сведений о личности гражданина: фамилия, имя, отчество, пол, дата рождения и место рождения.</w:t>
            </w:r>
          </w:p>
          <w:p w:rsidR="00DA2E7B" w:rsidRPr="00DA2E7B" w:rsidRDefault="00DA2E7B" w:rsidP="00DA2E7B">
            <w:pPr>
              <w:suppressAutoHyphens/>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Наличие отметок: </w:t>
            </w:r>
          </w:p>
          <w:p w:rsidR="00DA2E7B" w:rsidRPr="00DA2E7B" w:rsidRDefault="00DA2E7B" w:rsidP="00DA2E7B">
            <w:pPr>
              <w:suppressAutoHyphens/>
              <w:spacing w:before="100" w:beforeAutospacing="1" w:line="240" w:lineRule="auto"/>
              <w:ind w:hanging="360"/>
              <w:contextualSpacing/>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о регистрации гражданина по месту жительства и снятии его с регистрационного учета;</w:t>
            </w:r>
          </w:p>
          <w:p w:rsidR="00DA2E7B" w:rsidRPr="00DA2E7B" w:rsidRDefault="00DA2E7B" w:rsidP="00DA2E7B">
            <w:pPr>
              <w:suppressAutoHyphens/>
              <w:spacing w:before="100" w:beforeAutospacing="1" w:line="240" w:lineRule="auto"/>
              <w:ind w:hanging="360"/>
              <w:contextualSpacing/>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об отношении к воинской обязанности граждан, достигших 18-летнего возраста;</w:t>
            </w:r>
          </w:p>
          <w:p w:rsidR="00DA2E7B" w:rsidRPr="00DA2E7B" w:rsidRDefault="00DA2E7B" w:rsidP="00DA2E7B">
            <w:pPr>
              <w:suppressAutoHyphens/>
              <w:spacing w:before="100" w:beforeAutospacing="1" w:line="240" w:lineRule="auto"/>
              <w:ind w:hanging="360"/>
              <w:contextualSpacing/>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о регистрации и расторжении брака;</w:t>
            </w:r>
          </w:p>
          <w:p w:rsidR="00DA2E7B" w:rsidRPr="00DA2E7B" w:rsidRDefault="00DA2E7B" w:rsidP="00DA2E7B">
            <w:pPr>
              <w:suppressAutoHyphens/>
              <w:spacing w:before="100" w:beforeAutospacing="1" w:line="240" w:lineRule="auto"/>
              <w:ind w:hanging="360"/>
              <w:contextualSpacing/>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о детях (гражданах Российской Федерации, не достигших 14-летнего возраста);</w:t>
            </w:r>
          </w:p>
          <w:p w:rsidR="00DA2E7B" w:rsidRPr="00DA2E7B" w:rsidRDefault="00DA2E7B" w:rsidP="00DA2E7B">
            <w:pPr>
              <w:suppressAutoHyphens/>
              <w:spacing w:before="100" w:beforeAutospacing="1" w:line="240" w:lineRule="auto"/>
              <w:ind w:hanging="360"/>
              <w:contextualSpacing/>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о ранее выданных основных документах, удостоверяющих личность гражданина Российской Федерации на территории Российской Федерации;</w:t>
            </w:r>
          </w:p>
          <w:p w:rsidR="00DA2E7B" w:rsidRPr="00DA2E7B" w:rsidRDefault="00DA2E7B" w:rsidP="00DA2E7B">
            <w:pPr>
              <w:suppressAutoHyphens/>
              <w:spacing w:before="100" w:beforeAutospacing="1" w:line="240" w:lineRule="auto"/>
              <w:ind w:hanging="360"/>
              <w:contextualSpacing/>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о выдаче основных документов, удостоверяющих личность гражданина Российской Федерации за пределами территории Российской Федерации.</w:t>
            </w:r>
          </w:p>
          <w:p w:rsidR="00DA2E7B" w:rsidRPr="00DA2E7B" w:rsidRDefault="00DA2E7B" w:rsidP="00DA2E7B">
            <w:pPr>
              <w:suppressAutoHyphens/>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Могут быть отметки:</w:t>
            </w:r>
          </w:p>
          <w:p w:rsidR="00DA2E7B" w:rsidRPr="00DA2E7B" w:rsidRDefault="00DA2E7B" w:rsidP="00DA2E7B">
            <w:pPr>
              <w:suppressAutoHyphens/>
              <w:spacing w:before="100" w:beforeAutospacing="1" w:line="240" w:lineRule="auto"/>
              <w:ind w:hanging="360"/>
              <w:contextualSpacing/>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о группе крови и резус-факторе гражданина;</w:t>
            </w:r>
          </w:p>
          <w:p w:rsidR="00DA2E7B" w:rsidRPr="00DA2E7B" w:rsidRDefault="00DA2E7B" w:rsidP="00DA2E7B">
            <w:pPr>
              <w:suppressAutoHyphens/>
              <w:spacing w:before="100" w:beforeAutospacing="1" w:line="240" w:lineRule="auto"/>
              <w:ind w:hanging="360"/>
              <w:contextualSpacing/>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об идентификационном номере налогоплательщика.</w:t>
            </w:r>
          </w:p>
          <w:p w:rsidR="00DA2E7B" w:rsidRPr="00DA2E7B" w:rsidRDefault="00DA2E7B" w:rsidP="00DA2E7B">
            <w:pPr>
              <w:suppressAutoHyphens/>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Паспорт, в который внесены иные сведения, отметки или </w:t>
            </w:r>
            <w:r w:rsidRPr="00DA2E7B">
              <w:rPr>
                <w:rFonts w:ascii="Times New Roman" w:eastAsia="Times New Roman" w:hAnsi="Times New Roman" w:cs="Times New Roman"/>
                <w:sz w:val="24"/>
                <w:szCs w:val="24"/>
                <w:lang w:eastAsia="ru-RU"/>
              </w:rPr>
              <w:lastRenderedPageBreak/>
              <w:t>записи, является недействительным.</w:t>
            </w:r>
          </w:p>
          <w:p w:rsidR="00DA2E7B" w:rsidRPr="00DA2E7B" w:rsidRDefault="00DA2E7B" w:rsidP="00DA2E7B">
            <w:pPr>
              <w:suppressAutoHyphens/>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DA2E7B" w:rsidRPr="00DA2E7B" w:rsidTr="00DA2E7B">
        <w:trPr>
          <w:trHeight w:val="563"/>
        </w:trPr>
        <w:tc>
          <w:tcPr>
            <w:tcW w:w="1491" w:type="pc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 </w:t>
            </w:r>
          </w:p>
        </w:tc>
        <w:tc>
          <w:tcPr>
            <w:tcW w:w="1643" w:type="pc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Паспорт гражданина СССР</w:t>
            </w:r>
          </w:p>
        </w:tc>
        <w:tc>
          <w:tcPr>
            <w:tcW w:w="1866" w:type="pc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widowControl w:val="0"/>
              <w:spacing w:before="240"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 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r>
      <w:tr w:rsidR="00DA2E7B" w:rsidRPr="00DA2E7B" w:rsidTr="00DA2E7B">
        <w:trPr>
          <w:trHeight w:val="563"/>
        </w:trPr>
        <w:tc>
          <w:tcPr>
            <w:tcW w:w="1491" w:type="pc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c>
          <w:tcPr>
            <w:tcW w:w="1643" w:type="pc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Временное удостоверение личности гражданина Российской Федерации</w:t>
            </w:r>
          </w:p>
        </w:tc>
        <w:tc>
          <w:tcPr>
            <w:tcW w:w="1866" w:type="pc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widowControl w:val="0"/>
              <w:spacing w:before="100" w:before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форма утверждена приказом ФМС </w:t>
            </w:r>
          </w:p>
          <w:p w:rsidR="00DA2E7B" w:rsidRPr="00DA2E7B" w:rsidRDefault="00DA2E7B" w:rsidP="00DA2E7B">
            <w:pPr>
              <w:suppressAutoHyphens/>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DA2E7B" w:rsidRPr="00DA2E7B" w:rsidTr="00DA2E7B">
        <w:trPr>
          <w:trHeight w:val="563"/>
        </w:trPr>
        <w:tc>
          <w:tcPr>
            <w:tcW w:w="1491" w:type="pc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c>
          <w:tcPr>
            <w:tcW w:w="1643" w:type="pc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Документы воинского учета (военного билета солдата, </w:t>
            </w:r>
            <w:r w:rsidRPr="00DA2E7B">
              <w:rPr>
                <w:rFonts w:ascii="Times New Roman" w:eastAsia="Times New Roman" w:hAnsi="Times New Roman" w:cs="Times New Roman"/>
                <w:sz w:val="24"/>
                <w:szCs w:val="24"/>
                <w:lang w:eastAsia="ru-RU"/>
              </w:rPr>
              <w:lastRenderedPageBreak/>
              <w:t>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1866" w:type="pc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 xml:space="preserve">формы установлены Инструкцией по обеспечению </w:t>
            </w:r>
            <w:r w:rsidRPr="00DA2E7B">
              <w:rPr>
                <w:rFonts w:ascii="Times New Roman" w:eastAsia="Times New Roman" w:hAnsi="Times New Roman" w:cs="Times New Roman"/>
                <w:sz w:val="24"/>
                <w:szCs w:val="24"/>
                <w:lang w:eastAsia="ru-RU"/>
              </w:rPr>
              <w:lastRenderedPageBreak/>
              <w:t>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DA2E7B" w:rsidRPr="00DA2E7B" w:rsidTr="00DA2E7B">
        <w:trPr>
          <w:trHeight w:val="1281"/>
        </w:trPr>
        <w:tc>
          <w:tcPr>
            <w:tcW w:w="1491" w:type="pc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Документ, удостоверяющий полномочия представителя</w:t>
            </w:r>
          </w:p>
        </w:tc>
        <w:tc>
          <w:tcPr>
            <w:tcW w:w="1643" w:type="pc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Доверенность</w:t>
            </w:r>
          </w:p>
        </w:tc>
        <w:tc>
          <w:tcPr>
            <w:tcW w:w="1866" w:type="pc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Доверенность должна содержать следующие сведения:</w:t>
            </w:r>
          </w:p>
          <w:p w:rsidR="00DA2E7B" w:rsidRPr="00DA2E7B" w:rsidRDefault="00DA2E7B" w:rsidP="00DA2E7B">
            <w:pPr>
              <w:suppressAutoHyphens/>
              <w:spacing w:before="100" w:beforeAutospacing="1" w:line="240" w:lineRule="auto"/>
              <w:ind w:hanging="360"/>
              <w:contextualSpacing/>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ФИО лица, выдавшего доверенность;</w:t>
            </w:r>
          </w:p>
          <w:p w:rsidR="00DA2E7B" w:rsidRPr="00DA2E7B" w:rsidRDefault="00DA2E7B" w:rsidP="00DA2E7B">
            <w:pPr>
              <w:suppressAutoHyphens/>
              <w:spacing w:before="100" w:beforeAutospacing="1" w:line="240" w:lineRule="auto"/>
              <w:ind w:hanging="360"/>
              <w:contextualSpacing/>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ФИО лица, уполномоченного по доверенности;</w:t>
            </w:r>
          </w:p>
          <w:p w:rsidR="00DA2E7B" w:rsidRPr="00DA2E7B" w:rsidRDefault="00DA2E7B" w:rsidP="00DA2E7B">
            <w:pPr>
              <w:suppressAutoHyphens/>
              <w:spacing w:before="100" w:beforeAutospacing="1" w:line="240" w:lineRule="auto"/>
              <w:ind w:hanging="360"/>
              <w:contextualSpacing/>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данные документов, удостоверяющих личность этих лиц;</w:t>
            </w:r>
          </w:p>
          <w:p w:rsidR="00DA2E7B" w:rsidRPr="00DA2E7B" w:rsidRDefault="00DA2E7B" w:rsidP="00DA2E7B">
            <w:pPr>
              <w:suppressAutoHyphens/>
              <w:spacing w:before="100" w:beforeAutospacing="1" w:line="240" w:lineRule="auto"/>
              <w:ind w:hanging="360"/>
              <w:contextualSpacing/>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       объем полномочий представителя, включающий право на подачу заявления о предоставлении Услуги; </w:t>
            </w:r>
          </w:p>
          <w:p w:rsidR="00DA2E7B" w:rsidRPr="00DA2E7B" w:rsidRDefault="00DA2E7B" w:rsidP="00DA2E7B">
            <w:pPr>
              <w:suppressAutoHyphens/>
              <w:spacing w:before="100" w:beforeAutospacing="1" w:line="240" w:lineRule="auto"/>
              <w:ind w:hanging="360"/>
              <w:contextualSpacing/>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дата выдачи доверенности;</w:t>
            </w:r>
          </w:p>
          <w:p w:rsidR="00DA2E7B" w:rsidRPr="00DA2E7B" w:rsidRDefault="00DA2E7B" w:rsidP="00DA2E7B">
            <w:pPr>
              <w:suppressAutoHyphens/>
              <w:spacing w:before="100" w:beforeAutospacing="1" w:line="240" w:lineRule="auto"/>
              <w:ind w:hanging="360"/>
              <w:contextualSpacing/>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подпись лица, выдавшего доверенность.</w:t>
            </w:r>
          </w:p>
        </w:tc>
      </w:tr>
    </w:tbl>
    <w:p w:rsidR="00DA2E7B" w:rsidRPr="00DA2E7B" w:rsidRDefault="00DA2E7B" w:rsidP="00DA2E7B">
      <w:pPr>
        <w:spacing w:before="100" w:beforeAutospacing="1" w:after="100" w:afterAutospacing="1"/>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561E" w:rsidRDefault="00DA2E7B" w:rsidP="0003748F">
      <w:pPr>
        <w:spacing w:before="100" w:beforeAutospacing="1" w:after="100" w:afterAutospacing="1" w:line="240" w:lineRule="auto"/>
        <w:rPr>
          <w:rFonts w:ascii="Times New Roman" w:eastAsia="Times New Roman" w:hAnsi="Times New Roman" w:cs="Times New Roman"/>
          <w:b/>
          <w:sz w:val="24"/>
          <w:szCs w:val="24"/>
          <w:lang w:eastAsia="ru-RU"/>
        </w:rPr>
      </w:pPr>
      <w:r w:rsidRPr="00DA2E7B">
        <w:rPr>
          <w:rFonts w:ascii="Times New Roman" w:eastAsia="Times New Roman" w:hAnsi="Times New Roman" w:cs="Times New Roman"/>
          <w:sz w:val="24"/>
          <w:szCs w:val="24"/>
          <w:lang w:eastAsia="ru-RU"/>
        </w:rPr>
        <w:br w:type="page"/>
      </w:r>
      <w:r w:rsidRPr="00DA2E7B">
        <w:rPr>
          <w:rFonts w:ascii="Times New Roman" w:eastAsia="Times New Roman" w:hAnsi="Times New Roman" w:cs="Times New Roman"/>
          <w:sz w:val="24"/>
          <w:szCs w:val="24"/>
          <w:lang w:eastAsia="ru-RU"/>
        </w:rPr>
        <w:lastRenderedPageBreak/>
        <w:t> </w:t>
      </w:r>
      <w:r w:rsidRPr="00681AE3">
        <w:rPr>
          <w:rFonts w:ascii="Times New Roman" w:eastAsia="Times New Roman" w:hAnsi="Times New Roman" w:cs="Times New Roman"/>
          <w:b/>
          <w:sz w:val="24"/>
          <w:szCs w:val="24"/>
          <w:lang w:eastAsia="ru-RU"/>
        </w:rPr>
        <w:t xml:space="preserve">Приложение 5. Справочная информация о месте нахождения, графике работы, контактных телефонах, адресах электронной почты </w:t>
      </w:r>
      <w:r w:rsidR="00EB19F0" w:rsidRPr="00681AE3">
        <w:rPr>
          <w:rFonts w:ascii="Times New Roman" w:eastAsia="Times New Roman" w:hAnsi="Times New Roman" w:cs="Times New Roman"/>
          <w:b/>
          <w:sz w:val="24"/>
          <w:szCs w:val="24"/>
          <w:lang w:eastAsia="ru-RU"/>
        </w:rPr>
        <w:t>Комитет</w:t>
      </w:r>
      <w:r w:rsidR="00681AE3">
        <w:rPr>
          <w:rFonts w:ascii="Times New Roman" w:eastAsia="Times New Roman" w:hAnsi="Times New Roman" w:cs="Times New Roman"/>
          <w:b/>
          <w:sz w:val="24"/>
          <w:szCs w:val="24"/>
          <w:lang w:eastAsia="ru-RU"/>
        </w:rPr>
        <w:t>а</w:t>
      </w:r>
      <w:r w:rsidR="00EB19F0" w:rsidRPr="00681AE3">
        <w:rPr>
          <w:rFonts w:ascii="Times New Roman" w:eastAsia="Times New Roman" w:hAnsi="Times New Roman" w:cs="Times New Roman"/>
          <w:b/>
          <w:sz w:val="24"/>
          <w:szCs w:val="24"/>
          <w:lang w:eastAsia="ru-RU"/>
        </w:rPr>
        <w:t xml:space="preserve"> имущественных и земельных отношений Администрации Городского округа </w:t>
      </w:r>
      <w:proofErr w:type="gramStart"/>
      <w:r w:rsidR="00EB19F0" w:rsidRPr="00681AE3">
        <w:rPr>
          <w:rFonts w:ascii="Times New Roman" w:eastAsia="Times New Roman" w:hAnsi="Times New Roman" w:cs="Times New Roman"/>
          <w:b/>
          <w:sz w:val="24"/>
          <w:szCs w:val="24"/>
          <w:lang w:eastAsia="ru-RU"/>
        </w:rPr>
        <w:t xml:space="preserve">Подольск </w:t>
      </w:r>
      <w:r w:rsidRPr="00681AE3">
        <w:rPr>
          <w:rFonts w:ascii="Times New Roman" w:eastAsia="Times New Roman" w:hAnsi="Times New Roman" w:cs="Times New Roman"/>
          <w:b/>
          <w:sz w:val="24"/>
          <w:szCs w:val="24"/>
          <w:lang w:eastAsia="ru-RU"/>
        </w:rPr>
        <w:t xml:space="preserve"> и</w:t>
      </w:r>
      <w:proofErr w:type="gramEnd"/>
      <w:r w:rsidRPr="00681AE3">
        <w:rPr>
          <w:rFonts w:ascii="Times New Roman" w:eastAsia="Times New Roman" w:hAnsi="Times New Roman" w:cs="Times New Roman"/>
          <w:b/>
          <w:sz w:val="24"/>
          <w:szCs w:val="24"/>
          <w:lang w:eastAsia="ru-RU"/>
        </w:rPr>
        <w:t xml:space="preserve"> организаций, участвующих в предоставлении и информировании о порядке пред</w:t>
      </w:r>
      <w:r w:rsidR="00DA561E">
        <w:rPr>
          <w:rFonts w:ascii="Times New Roman" w:eastAsia="Times New Roman" w:hAnsi="Times New Roman" w:cs="Times New Roman"/>
          <w:b/>
          <w:sz w:val="24"/>
          <w:szCs w:val="24"/>
          <w:lang w:eastAsia="ru-RU"/>
        </w:rPr>
        <w:t>оставления Муниципальной услуги</w:t>
      </w:r>
    </w:p>
    <w:p w:rsidR="00DA2E7B" w:rsidRPr="00DA561E" w:rsidRDefault="00DA2E7B" w:rsidP="00DA561E">
      <w:pPr>
        <w:spacing w:before="100" w:beforeAutospacing="1" w:after="100" w:afterAutospacing="1" w:line="240" w:lineRule="auto"/>
        <w:ind w:left="709"/>
        <w:rPr>
          <w:rFonts w:ascii="Times New Roman" w:eastAsia="Times New Roman" w:hAnsi="Times New Roman" w:cs="Times New Roman"/>
          <w:b/>
          <w:sz w:val="24"/>
          <w:szCs w:val="24"/>
          <w:lang w:eastAsia="ru-RU"/>
        </w:rPr>
      </w:pPr>
      <w:r w:rsidRPr="00DA561E">
        <w:rPr>
          <w:rFonts w:ascii="Times New Roman" w:eastAsia="Times New Roman" w:hAnsi="Times New Roman" w:cs="Times New Roman"/>
          <w:b/>
          <w:sz w:val="24"/>
          <w:szCs w:val="24"/>
          <w:lang w:eastAsia="ru-RU"/>
        </w:rPr>
        <w:t xml:space="preserve">1.     </w:t>
      </w:r>
      <w:r w:rsidR="00EB19F0" w:rsidRPr="00DA561E">
        <w:rPr>
          <w:rFonts w:ascii="Times New Roman" w:eastAsia="Times New Roman" w:hAnsi="Times New Roman" w:cs="Times New Roman"/>
          <w:b/>
          <w:sz w:val="24"/>
          <w:szCs w:val="24"/>
          <w:lang w:eastAsia="ru-RU"/>
        </w:rPr>
        <w:t xml:space="preserve">Комитет имущественных и земельных отношений Администрации Городского округа Подольск </w:t>
      </w:r>
    </w:p>
    <w:p w:rsidR="00DA2E7B" w:rsidRPr="00DA2E7B" w:rsidRDefault="00DA2E7B" w:rsidP="00DA2E7B">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Место нахождения:</w:t>
      </w:r>
      <w:r w:rsidR="00681AE3">
        <w:rPr>
          <w:rFonts w:ascii="Times New Roman" w:eastAsia="Times New Roman" w:hAnsi="Times New Roman" w:cs="Times New Roman"/>
          <w:sz w:val="24"/>
          <w:szCs w:val="24"/>
          <w:lang w:eastAsia="ru-RU"/>
        </w:rPr>
        <w:t xml:space="preserve"> </w:t>
      </w:r>
      <w:r w:rsidR="00681AE3" w:rsidRPr="00FB2C8F">
        <w:rPr>
          <w:rFonts w:ascii="Times New Roman" w:hAnsi="Times New Roman" w:cs="Times New Roman"/>
          <w:sz w:val="24"/>
          <w:szCs w:val="24"/>
        </w:rPr>
        <w:t xml:space="preserve">142100, Московская область, </w:t>
      </w:r>
      <w:proofErr w:type="spellStart"/>
      <w:r w:rsidR="00681AE3">
        <w:rPr>
          <w:rFonts w:ascii="Times New Roman" w:hAnsi="Times New Roman"/>
          <w:sz w:val="24"/>
          <w:szCs w:val="24"/>
        </w:rPr>
        <w:t>Г.о.Подольск</w:t>
      </w:r>
      <w:proofErr w:type="spellEnd"/>
      <w:r w:rsidR="00681AE3">
        <w:rPr>
          <w:rFonts w:ascii="Times New Roman" w:hAnsi="Times New Roman"/>
          <w:sz w:val="24"/>
          <w:szCs w:val="24"/>
        </w:rPr>
        <w:t xml:space="preserve">, </w:t>
      </w:r>
      <w:r w:rsidR="00681AE3" w:rsidRPr="00FB2C8F">
        <w:rPr>
          <w:rFonts w:ascii="Times New Roman" w:hAnsi="Times New Roman" w:cs="Times New Roman"/>
          <w:sz w:val="24"/>
          <w:szCs w:val="24"/>
        </w:rPr>
        <w:t>г. Подольск, ул. Кирова, д. 4</w:t>
      </w:r>
      <w:r w:rsidR="00681AE3">
        <w:rPr>
          <w:rFonts w:ascii="Times New Roman" w:hAnsi="Times New Roman" w:cs="Times New Roman"/>
          <w:sz w:val="24"/>
          <w:szCs w:val="24"/>
        </w:rPr>
        <w:t>.</w:t>
      </w:r>
    </w:p>
    <w:p w:rsidR="00DA2E7B" w:rsidRPr="00DA2E7B" w:rsidRDefault="00DA2E7B" w:rsidP="00DA2E7B">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График работы:</w:t>
      </w:r>
    </w:p>
    <w:tbl>
      <w:tblPr>
        <w:tblW w:w="4708" w:type="pct"/>
        <w:jc w:val="center"/>
        <w:tblLook w:val="01E0" w:firstRow="1" w:lastRow="1" w:firstColumn="1" w:lastColumn="1" w:noHBand="0" w:noVBand="0"/>
      </w:tblPr>
      <w:tblGrid>
        <w:gridCol w:w="2143"/>
        <w:gridCol w:w="7136"/>
      </w:tblGrid>
      <w:tr w:rsidR="00DA2E7B" w:rsidRPr="00DA2E7B" w:rsidTr="00DA2E7B">
        <w:trPr>
          <w:jc w:val="center"/>
        </w:trPr>
        <w:tc>
          <w:tcPr>
            <w:tcW w:w="1155" w:type="pct"/>
            <w:hideMark/>
          </w:tcPr>
          <w:p w:rsidR="00DA2E7B" w:rsidRPr="00DA2E7B" w:rsidRDefault="00DA2E7B" w:rsidP="00DA2E7B">
            <w:pPr>
              <w:tabs>
                <w:tab w:val="left" w:pos="1276"/>
              </w:tabs>
              <w:spacing w:before="100" w:beforeAutospacing="1" w:line="360" w:lineRule="auto"/>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val="en-US" w:eastAsia="ru-RU"/>
              </w:rPr>
              <w:t>Понедельник</w:t>
            </w:r>
            <w:proofErr w:type="spellEnd"/>
            <w:r w:rsidRPr="00DA2E7B">
              <w:rPr>
                <w:rFonts w:ascii="Times New Roman" w:eastAsia="Times New Roman" w:hAnsi="Times New Roman" w:cs="Times New Roman"/>
                <w:sz w:val="24"/>
                <w:szCs w:val="24"/>
                <w:lang w:val="en-US" w:eastAsia="ru-RU"/>
              </w:rPr>
              <w:t>:</w:t>
            </w:r>
          </w:p>
        </w:tc>
        <w:tc>
          <w:tcPr>
            <w:tcW w:w="3845" w:type="pct"/>
            <w:vAlign w:val="center"/>
            <w:hideMark/>
          </w:tcPr>
          <w:p w:rsidR="00DA2E7B" w:rsidRPr="00DA2E7B" w:rsidRDefault="00DA2E7B" w:rsidP="00681AE3">
            <w:pPr>
              <w:tabs>
                <w:tab w:val="left" w:pos="1276"/>
              </w:tabs>
              <w:spacing w:line="360" w:lineRule="auto"/>
              <w:ind w:right="-108"/>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с </w:t>
            </w:r>
            <w:r w:rsidR="00681AE3">
              <w:rPr>
                <w:rFonts w:ascii="Times New Roman" w:eastAsia="Times New Roman" w:hAnsi="Times New Roman" w:cs="Times New Roman"/>
                <w:sz w:val="24"/>
                <w:szCs w:val="24"/>
                <w:u w:val="single"/>
                <w:lang w:eastAsia="ru-RU"/>
              </w:rPr>
              <w:t>09.00</w:t>
            </w:r>
            <w:r w:rsidRPr="00DA2E7B">
              <w:rPr>
                <w:rFonts w:ascii="Times New Roman" w:eastAsia="Times New Roman" w:hAnsi="Times New Roman" w:cs="Times New Roman"/>
                <w:sz w:val="24"/>
                <w:szCs w:val="24"/>
                <w:lang w:eastAsia="ru-RU"/>
              </w:rPr>
              <w:t xml:space="preserve"> до </w:t>
            </w:r>
            <w:r w:rsidR="00681AE3">
              <w:rPr>
                <w:rFonts w:ascii="Times New Roman" w:eastAsia="Times New Roman" w:hAnsi="Times New Roman" w:cs="Times New Roman"/>
                <w:sz w:val="24"/>
                <w:szCs w:val="24"/>
                <w:u w:val="single"/>
                <w:lang w:eastAsia="ru-RU"/>
              </w:rPr>
              <w:t>18.00</w:t>
            </w:r>
            <w:r w:rsidRPr="00DA2E7B">
              <w:rPr>
                <w:rFonts w:ascii="Times New Roman" w:eastAsia="Times New Roman" w:hAnsi="Times New Roman" w:cs="Times New Roman"/>
                <w:sz w:val="24"/>
                <w:szCs w:val="24"/>
                <w:lang w:eastAsia="ru-RU"/>
              </w:rPr>
              <w:t xml:space="preserve">, обеденный перерыв с </w:t>
            </w:r>
            <w:r w:rsidR="00681AE3">
              <w:rPr>
                <w:rFonts w:ascii="Times New Roman" w:eastAsia="Times New Roman" w:hAnsi="Times New Roman" w:cs="Times New Roman"/>
                <w:sz w:val="24"/>
                <w:szCs w:val="24"/>
                <w:u w:val="single"/>
                <w:lang w:eastAsia="ru-RU"/>
              </w:rPr>
              <w:t>13.00</w:t>
            </w:r>
            <w:r w:rsidRPr="00DA2E7B">
              <w:rPr>
                <w:rFonts w:ascii="Times New Roman" w:eastAsia="Times New Roman" w:hAnsi="Times New Roman" w:cs="Times New Roman"/>
                <w:sz w:val="24"/>
                <w:szCs w:val="24"/>
                <w:lang w:eastAsia="ru-RU"/>
              </w:rPr>
              <w:t xml:space="preserve"> до </w:t>
            </w:r>
            <w:r w:rsidR="00681AE3">
              <w:rPr>
                <w:rFonts w:ascii="Times New Roman" w:eastAsia="Times New Roman" w:hAnsi="Times New Roman" w:cs="Times New Roman"/>
                <w:sz w:val="24"/>
                <w:szCs w:val="24"/>
                <w:u w:val="single"/>
                <w:lang w:eastAsia="ru-RU"/>
              </w:rPr>
              <w:t>13.48</w:t>
            </w:r>
          </w:p>
        </w:tc>
      </w:tr>
      <w:tr w:rsidR="00DA2E7B" w:rsidRPr="00DA2E7B" w:rsidTr="00DA2E7B">
        <w:trPr>
          <w:jc w:val="center"/>
        </w:trPr>
        <w:tc>
          <w:tcPr>
            <w:tcW w:w="1155" w:type="pct"/>
            <w:hideMark/>
          </w:tcPr>
          <w:p w:rsidR="00DA2E7B" w:rsidRPr="00DA2E7B" w:rsidRDefault="00DA2E7B" w:rsidP="00DA2E7B">
            <w:pPr>
              <w:tabs>
                <w:tab w:val="left" w:pos="1276"/>
              </w:tabs>
              <w:spacing w:before="100" w:beforeAutospacing="1" w:line="36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Вторник</w:t>
            </w:r>
            <w:r w:rsidRPr="00681AE3">
              <w:rPr>
                <w:rFonts w:ascii="Times New Roman" w:eastAsia="Times New Roman" w:hAnsi="Times New Roman" w:cs="Times New Roman"/>
                <w:sz w:val="24"/>
                <w:szCs w:val="24"/>
                <w:lang w:eastAsia="ru-RU"/>
              </w:rPr>
              <w:t>:</w:t>
            </w:r>
          </w:p>
        </w:tc>
        <w:tc>
          <w:tcPr>
            <w:tcW w:w="3845" w:type="pct"/>
            <w:vAlign w:val="center"/>
            <w:hideMark/>
          </w:tcPr>
          <w:p w:rsidR="00DA2E7B" w:rsidRPr="00DA2E7B" w:rsidRDefault="00681AE3" w:rsidP="00DA2E7B">
            <w:pPr>
              <w:tabs>
                <w:tab w:val="left" w:pos="1276"/>
              </w:tabs>
              <w:spacing w:line="360" w:lineRule="auto"/>
              <w:ind w:right="-108"/>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u w:val="single"/>
                <w:lang w:eastAsia="ru-RU"/>
              </w:rPr>
              <w:t>09.00</w:t>
            </w:r>
            <w:r w:rsidRPr="00DA2E7B">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u w:val="single"/>
                <w:lang w:eastAsia="ru-RU"/>
              </w:rPr>
              <w:t>18.00</w:t>
            </w:r>
            <w:r w:rsidRPr="00DA2E7B">
              <w:rPr>
                <w:rFonts w:ascii="Times New Roman" w:eastAsia="Times New Roman" w:hAnsi="Times New Roman" w:cs="Times New Roman"/>
                <w:sz w:val="24"/>
                <w:szCs w:val="24"/>
                <w:lang w:eastAsia="ru-RU"/>
              </w:rPr>
              <w:t xml:space="preserve">, обеденный перерыв с </w:t>
            </w:r>
            <w:r>
              <w:rPr>
                <w:rFonts w:ascii="Times New Roman" w:eastAsia="Times New Roman" w:hAnsi="Times New Roman" w:cs="Times New Roman"/>
                <w:sz w:val="24"/>
                <w:szCs w:val="24"/>
                <w:u w:val="single"/>
                <w:lang w:eastAsia="ru-RU"/>
              </w:rPr>
              <w:t>13.00</w:t>
            </w:r>
            <w:r w:rsidRPr="00DA2E7B">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u w:val="single"/>
                <w:lang w:eastAsia="ru-RU"/>
              </w:rPr>
              <w:t>13.48</w:t>
            </w:r>
          </w:p>
        </w:tc>
      </w:tr>
      <w:tr w:rsidR="00DA2E7B" w:rsidRPr="00DA2E7B" w:rsidTr="00DA2E7B">
        <w:trPr>
          <w:jc w:val="center"/>
        </w:trPr>
        <w:tc>
          <w:tcPr>
            <w:tcW w:w="1155" w:type="pct"/>
            <w:hideMark/>
          </w:tcPr>
          <w:p w:rsidR="00DA2E7B" w:rsidRPr="00DA2E7B" w:rsidRDefault="00DA2E7B" w:rsidP="00DA2E7B">
            <w:pPr>
              <w:tabs>
                <w:tab w:val="left" w:pos="1276"/>
              </w:tabs>
              <w:spacing w:before="100" w:beforeAutospacing="1" w:line="360" w:lineRule="auto"/>
              <w:rPr>
                <w:rFonts w:ascii="Times New Roman" w:eastAsia="Times New Roman" w:hAnsi="Times New Roman" w:cs="Times New Roman"/>
                <w:sz w:val="24"/>
                <w:szCs w:val="24"/>
                <w:lang w:eastAsia="ru-RU"/>
              </w:rPr>
            </w:pPr>
            <w:r w:rsidRPr="00681AE3">
              <w:rPr>
                <w:rFonts w:ascii="Times New Roman" w:eastAsia="Times New Roman" w:hAnsi="Times New Roman" w:cs="Times New Roman"/>
                <w:sz w:val="24"/>
                <w:szCs w:val="24"/>
                <w:lang w:eastAsia="ru-RU"/>
              </w:rPr>
              <w:t>С</w:t>
            </w:r>
            <w:r w:rsidRPr="00DA2E7B">
              <w:rPr>
                <w:rFonts w:ascii="Times New Roman" w:eastAsia="Times New Roman" w:hAnsi="Times New Roman" w:cs="Times New Roman"/>
                <w:sz w:val="24"/>
                <w:szCs w:val="24"/>
                <w:lang w:eastAsia="ru-RU"/>
              </w:rPr>
              <w:t>реда</w:t>
            </w:r>
          </w:p>
        </w:tc>
        <w:tc>
          <w:tcPr>
            <w:tcW w:w="3845" w:type="pct"/>
            <w:vAlign w:val="center"/>
            <w:hideMark/>
          </w:tcPr>
          <w:p w:rsidR="00DA2E7B" w:rsidRPr="00DA2E7B" w:rsidRDefault="00681AE3" w:rsidP="00DA2E7B">
            <w:pPr>
              <w:tabs>
                <w:tab w:val="left" w:pos="1276"/>
              </w:tabs>
              <w:spacing w:line="360" w:lineRule="auto"/>
              <w:ind w:right="-108"/>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u w:val="single"/>
                <w:lang w:eastAsia="ru-RU"/>
              </w:rPr>
              <w:t>09.00</w:t>
            </w:r>
            <w:r w:rsidRPr="00DA2E7B">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u w:val="single"/>
                <w:lang w:eastAsia="ru-RU"/>
              </w:rPr>
              <w:t>18.00</w:t>
            </w:r>
            <w:r w:rsidRPr="00DA2E7B">
              <w:rPr>
                <w:rFonts w:ascii="Times New Roman" w:eastAsia="Times New Roman" w:hAnsi="Times New Roman" w:cs="Times New Roman"/>
                <w:sz w:val="24"/>
                <w:szCs w:val="24"/>
                <w:lang w:eastAsia="ru-RU"/>
              </w:rPr>
              <w:t xml:space="preserve">, обеденный перерыв с </w:t>
            </w:r>
            <w:r>
              <w:rPr>
                <w:rFonts w:ascii="Times New Roman" w:eastAsia="Times New Roman" w:hAnsi="Times New Roman" w:cs="Times New Roman"/>
                <w:sz w:val="24"/>
                <w:szCs w:val="24"/>
                <w:u w:val="single"/>
                <w:lang w:eastAsia="ru-RU"/>
              </w:rPr>
              <w:t>13.00</w:t>
            </w:r>
            <w:r w:rsidRPr="00DA2E7B">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u w:val="single"/>
                <w:lang w:eastAsia="ru-RU"/>
              </w:rPr>
              <w:t>13.48</w:t>
            </w:r>
          </w:p>
        </w:tc>
      </w:tr>
      <w:tr w:rsidR="00DA2E7B" w:rsidRPr="00DA2E7B" w:rsidTr="00DA2E7B">
        <w:trPr>
          <w:jc w:val="center"/>
        </w:trPr>
        <w:tc>
          <w:tcPr>
            <w:tcW w:w="1155" w:type="pct"/>
            <w:hideMark/>
          </w:tcPr>
          <w:p w:rsidR="00DA2E7B" w:rsidRPr="00DA2E7B" w:rsidRDefault="00DA2E7B" w:rsidP="00DA2E7B">
            <w:pPr>
              <w:tabs>
                <w:tab w:val="left" w:pos="1276"/>
              </w:tabs>
              <w:spacing w:before="100" w:beforeAutospacing="1" w:line="36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Четверг</w:t>
            </w:r>
            <w:r w:rsidRPr="00681AE3">
              <w:rPr>
                <w:rFonts w:ascii="Times New Roman" w:eastAsia="Times New Roman" w:hAnsi="Times New Roman" w:cs="Times New Roman"/>
                <w:sz w:val="24"/>
                <w:szCs w:val="24"/>
                <w:lang w:eastAsia="ru-RU"/>
              </w:rPr>
              <w:t>:</w:t>
            </w:r>
          </w:p>
        </w:tc>
        <w:tc>
          <w:tcPr>
            <w:tcW w:w="3845" w:type="pct"/>
            <w:vAlign w:val="center"/>
            <w:hideMark/>
          </w:tcPr>
          <w:p w:rsidR="00DA2E7B" w:rsidRPr="00DA2E7B" w:rsidRDefault="00681AE3" w:rsidP="00DA2E7B">
            <w:pPr>
              <w:tabs>
                <w:tab w:val="left" w:pos="1276"/>
              </w:tabs>
              <w:spacing w:line="360" w:lineRule="auto"/>
              <w:ind w:right="-108"/>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u w:val="single"/>
                <w:lang w:eastAsia="ru-RU"/>
              </w:rPr>
              <w:t>09.00</w:t>
            </w:r>
            <w:r w:rsidRPr="00DA2E7B">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u w:val="single"/>
                <w:lang w:eastAsia="ru-RU"/>
              </w:rPr>
              <w:t>18.00</w:t>
            </w:r>
            <w:r w:rsidRPr="00DA2E7B">
              <w:rPr>
                <w:rFonts w:ascii="Times New Roman" w:eastAsia="Times New Roman" w:hAnsi="Times New Roman" w:cs="Times New Roman"/>
                <w:sz w:val="24"/>
                <w:szCs w:val="24"/>
                <w:lang w:eastAsia="ru-RU"/>
              </w:rPr>
              <w:t xml:space="preserve">, обеденный перерыв с </w:t>
            </w:r>
            <w:r>
              <w:rPr>
                <w:rFonts w:ascii="Times New Roman" w:eastAsia="Times New Roman" w:hAnsi="Times New Roman" w:cs="Times New Roman"/>
                <w:sz w:val="24"/>
                <w:szCs w:val="24"/>
                <w:u w:val="single"/>
                <w:lang w:eastAsia="ru-RU"/>
              </w:rPr>
              <w:t>13.00</w:t>
            </w:r>
            <w:r w:rsidRPr="00DA2E7B">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u w:val="single"/>
                <w:lang w:eastAsia="ru-RU"/>
              </w:rPr>
              <w:t>13.48</w:t>
            </w:r>
          </w:p>
        </w:tc>
      </w:tr>
      <w:tr w:rsidR="00DA2E7B" w:rsidRPr="00DA2E7B" w:rsidTr="00DA2E7B">
        <w:trPr>
          <w:jc w:val="center"/>
        </w:trPr>
        <w:tc>
          <w:tcPr>
            <w:tcW w:w="1155" w:type="pct"/>
            <w:hideMark/>
          </w:tcPr>
          <w:p w:rsidR="00DA2E7B" w:rsidRPr="00DA2E7B" w:rsidRDefault="00DA2E7B" w:rsidP="00DA2E7B">
            <w:pPr>
              <w:tabs>
                <w:tab w:val="left" w:pos="1276"/>
              </w:tabs>
              <w:spacing w:before="100" w:beforeAutospacing="1" w:line="360" w:lineRule="auto"/>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val="en-US" w:eastAsia="ru-RU"/>
              </w:rPr>
              <w:t>Пятница</w:t>
            </w:r>
            <w:proofErr w:type="spellEnd"/>
            <w:r w:rsidRPr="00DA2E7B">
              <w:rPr>
                <w:rFonts w:ascii="Times New Roman" w:eastAsia="Times New Roman" w:hAnsi="Times New Roman" w:cs="Times New Roman"/>
                <w:sz w:val="24"/>
                <w:szCs w:val="24"/>
                <w:lang w:val="en-US" w:eastAsia="ru-RU"/>
              </w:rPr>
              <w:t>:</w:t>
            </w:r>
          </w:p>
        </w:tc>
        <w:tc>
          <w:tcPr>
            <w:tcW w:w="3845" w:type="pct"/>
            <w:vAlign w:val="center"/>
            <w:hideMark/>
          </w:tcPr>
          <w:p w:rsidR="00DA2E7B" w:rsidRPr="00DA2E7B" w:rsidRDefault="00681AE3" w:rsidP="00DA2E7B">
            <w:pPr>
              <w:tabs>
                <w:tab w:val="left" w:pos="1276"/>
              </w:tabs>
              <w:spacing w:line="360" w:lineRule="auto"/>
              <w:ind w:right="-108"/>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u w:val="single"/>
                <w:lang w:eastAsia="ru-RU"/>
              </w:rPr>
              <w:t>09.00</w:t>
            </w:r>
            <w:r w:rsidRPr="00DA2E7B">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u w:val="single"/>
                <w:lang w:eastAsia="ru-RU"/>
              </w:rPr>
              <w:t>18.00</w:t>
            </w:r>
            <w:r w:rsidRPr="00DA2E7B">
              <w:rPr>
                <w:rFonts w:ascii="Times New Roman" w:eastAsia="Times New Roman" w:hAnsi="Times New Roman" w:cs="Times New Roman"/>
                <w:sz w:val="24"/>
                <w:szCs w:val="24"/>
                <w:lang w:eastAsia="ru-RU"/>
              </w:rPr>
              <w:t xml:space="preserve">, обеденный перерыв с </w:t>
            </w:r>
            <w:r>
              <w:rPr>
                <w:rFonts w:ascii="Times New Roman" w:eastAsia="Times New Roman" w:hAnsi="Times New Roman" w:cs="Times New Roman"/>
                <w:sz w:val="24"/>
                <w:szCs w:val="24"/>
                <w:u w:val="single"/>
                <w:lang w:eastAsia="ru-RU"/>
              </w:rPr>
              <w:t>13.00</w:t>
            </w:r>
            <w:r w:rsidRPr="00DA2E7B">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u w:val="single"/>
                <w:lang w:eastAsia="ru-RU"/>
              </w:rPr>
              <w:t>13.48</w:t>
            </w:r>
          </w:p>
        </w:tc>
      </w:tr>
      <w:tr w:rsidR="00DA2E7B" w:rsidRPr="00DA2E7B" w:rsidTr="00DA2E7B">
        <w:trPr>
          <w:jc w:val="center"/>
        </w:trPr>
        <w:tc>
          <w:tcPr>
            <w:tcW w:w="1155" w:type="pct"/>
            <w:hideMark/>
          </w:tcPr>
          <w:p w:rsidR="00DA2E7B" w:rsidRPr="00DA2E7B" w:rsidRDefault="00DA2E7B" w:rsidP="00DA2E7B">
            <w:pPr>
              <w:tabs>
                <w:tab w:val="left" w:pos="1276"/>
              </w:tabs>
              <w:spacing w:before="100" w:beforeAutospacing="1" w:line="360" w:lineRule="auto"/>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val="en-US" w:eastAsia="ru-RU"/>
              </w:rPr>
              <w:t>Суббота</w:t>
            </w:r>
            <w:proofErr w:type="spellEnd"/>
          </w:p>
        </w:tc>
        <w:tc>
          <w:tcPr>
            <w:tcW w:w="3845" w:type="pct"/>
            <w:vAlign w:val="center"/>
            <w:hideMark/>
          </w:tcPr>
          <w:p w:rsidR="00DA2E7B" w:rsidRPr="00DA2E7B" w:rsidRDefault="00DA2E7B" w:rsidP="00DA2E7B">
            <w:pPr>
              <w:tabs>
                <w:tab w:val="left" w:pos="1276"/>
              </w:tabs>
              <w:spacing w:line="360" w:lineRule="auto"/>
              <w:ind w:right="-108"/>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выходной день</w:t>
            </w:r>
          </w:p>
        </w:tc>
      </w:tr>
      <w:tr w:rsidR="00DA2E7B" w:rsidRPr="00DA2E7B" w:rsidTr="00DA2E7B">
        <w:trPr>
          <w:jc w:val="center"/>
        </w:trPr>
        <w:tc>
          <w:tcPr>
            <w:tcW w:w="1155" w:type="pct"/>
            <w:hideMark/>
          </w:tcPr>
          <w:p w:rsidR="00DA2E7B" w:rsidRPr="00DA2E7B" w:rsidRDefault="00DA2E7B" w:rsidP="00DA2E7B">
            <w:pPr>
              <w:tabs>
                <w:tab w:val="left" w:pos="1276"/>
              </w:tabs>
              <w:spacing w:before="100" w:beforeAutospacing="1" w:line="360" w:lineRule="auto"/>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val="en-US" w:eastAsia="ru-RU"/>
              </w:rPr>
              <w:t>Воскресенье</w:t>
            </w:r>
            <w:proofErr w:type="spellEnd"/>
            <w:r w:rsidRPr="00DA2E7B">
              <w:rPr>
                <w:rFonts w:ascii="Times New Roman" w:eastAsia="Times New Roman" w:hAnsi="Times New Roman" w:cs="Times New Roman"/>
                <w:sz w:val="24"/>
                <w:szCs w:val="24"/>
                <w:lang w:val="en-US" w:eastAsia="ru-RU"/>
              </w:rPr>
              <w:t>:</w:t>
            </w:r>
          </w:p>
        </w:tc>
        <w:tc>
          <w:tcPr>
            <w:tcW w:w="3845" w:type="pct"/>
            <w:vAlign w:val="center"/>
            <w:hideMark/>
          </w:tcPr>
          <w:p w:rsidR="00DA2E7B" w:rsidRPr="00DA2E7B" w:rsidRDefault="00DA2E7B" w:rsidP="00DA2E7B">
            <w:pPr>
              <w:tabs>
                <w:tab w:val="left" w:pos="1276"/>
              </w:tabs>
              <w:spacing w:before="100" w:beforeAutospacing="1" w:line="360" w:lineRule="auto"/>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val="en-US" w:eastAsia="ru-RU"/>
              </w:rPr>
              <w:t>выходной</w:t>
            </w:r>
            <w:proofErr w:type="spellEnd"/>
            <w:r w:rsidRPr="00DA2E7B">
              <w:rPr>
                <w:rFonts w:ascii="Times New Roman" w:eastAsia="Times New Roman" w:hAnsi="Times New Roman" w:cs="Times New Roman"/>
                <w:sz w:val="24"/>
                <w:szCs w:val="24"/>
                <w:lang w:val="en-US" w:eastAsia="ru-RU"/>
              </w:rPr>
              <w:t xml:space="preserve"> </w:t>
            </w:r>
            <w:proofErr w:type="spellStart"/>
            <w:r w:rsidRPr="00DA2E7B">
              <w:rPr>
                <w:rFonts w:ascii="Times New Roman" w:eastAsia="Times New Roman" w:hAnsi="Times New Roman" w:cs="Times New Roman"/>
                <w:sz w:val="24"/>
                <w:szCs w:val="24"/>
                <w:lang w:val="en-US" w:eastAsia="ru-RU"/>
              </w:rPr>
              <w:t>день</w:t>
            </w:r>
            <w:proofErr w:type="spellEnd"/>
          </w:p>
        </w:tc>
      </w:tr>
    </w:tbl>
    <w:p w:rsidR="00DA2E7B" w:rsidRDefault="00DA2E7B" w:rsidP="00DA2E7B">
      <w:pPr>
        <w:spacing w:before="100" w:beforeAutospacing="1" w:line="240" w:lineRule="auto"/>
        <w:rPr>
          <w:rFonts w:ascii="Times New Roman" w:eastAsia="Times New Roman" w:hAnsi="Times New Roman" w:cs="Times New Roman"/>
          <w:sz w:val="24"/>
          <w:szCs w:val="24"/>
          <w:u w:val="single"/>
          <w:lang w:eastAsia="ru-RU"/>
        </w:rPr>
      </w:pPr>
      <w:r w:rsidRPr="0003748F">
        <w:rPr>
          <w:rFonts w:ascii="Times New Roman" w:eastAsia="Times New Roman" w:hAnsi="Times New Roman" w:cs="Times New Roman"/>
          <w:b/>
          <w:sz w:val="24"/>
          <w:szCs w:val="24"/>
          <w:lang w:eastAsia="ru-RU"/>
        </w:rPr>
        <w:t xml:space="preserve">График приема </w:t>
      </w:r>
      <w:proofErr w:type="gramStart"/>
      <w:r w:rsidRPr="0003748F">
        <w:rPr>
          <w:rFonts w:ascii="Times New Roman" w:eastAsia="Times New Roman" w:hAnsi="Times New Roman" w:cs="Times New Roman"/>
          <w:b/>
          <w:sz w:val="24"/>
          <w:szCs w:val="24"/>
          <w:lang w:eastAsia="ru-RU"/>
        </w:rPr>
        <w:t>заявителей:</w:t>
      </w:r>
      <w:r w:rsidR="00681AE3">
        <w:rPr>
          <w:rFonts w:ascii="Times New Roman" w:eastAsia="Times New Roman" w:hAnsi="Times New Roman" w:cs="Times New Roman"/>
          <w:sz w:val="24"/>
          <w:szCs w:val="24"/>
          <w:lang w:eastAsia="ru-RU"/>
        </w:rPr>
        <w:t xml:space="preserve">   </w:t>
      </w:r>
      <w:proofErr w:type="gramEnd"/>
      <w:r w:rsidR="00681AE3">
        <w:rPr>
          <w:rFonts w:ascii="Times New Roman" w:eastAsia="Times New Roman" w:hAnsi="Times New Roman" w:cs="Times New Roman"/>
          <w:sz w:val="24"/>
          <w:szCs w:val="24"/>
          <w:lang w:eastAsia="ru-RU"/>
        </w:rPr>
        <w:t xml:space="preserve">1-й понедельник месяца </w:t>
      </w:r>
      <w:r w:rsidR="00681AE3" w:rsidRPr="00DA2E7B">
        <w:rPr>
          <w:rFonts w:ascii="Times New Roman" w:eastAsia="Times New Roman" w:hAnsi="Times New Roman" w:cs="Times New Roman"/>
          <w:sz w:val="24"/>
          <w:szCs w:val="24"/>
          <w:lang w:eastAsia="ru-RU"/>
        </w:rPr>
        <w:t xml:space="preserve">с </w:t>
      </w:r>
      <w:r w:rsidR="00681AE3">
        <w:rPr>
          <w:rFonts w:ascii="Times New Roman" w:eastAsia="Times New Roman" w:hAnsi="Times New Roman" w:cs="Times New Roman"/>
          <w:sz w:val="24"/>
          <w:szCs w:val="24"/>
          <w:u w:val="single"/>
          <w:lang w:eastAsia="ru-RU"/>
        </w:rPr>
        <w:t>10.00</w:t>
      </w:r>
      <w:r w:rsidR="00681AE3" w:rsidRPr="00DA2E7B">
        <w:rPr>
          <w:rFonts w:ascii="Times New Roman" w:eastAsia="Times New Roman" w:hAnsi="Times New Roman" w:cs="Times New Roman"/>
          <w:sz w:val="24"/>
          <w:szCs w:val="24"/>
          <w:lang w:eastAsia="ru-RU"/>
        </w:rPr>
        <w:t xml:space="preserve"> до </w:t>
      </w:r>
      <w:r w:rsidR="00681AE3">
        <w:rPr>
          <w:rFonts w:ascii="Times New Roman" w:eastAsia="Times New Roman" w:hAnsi="Times New Roman" w:cs="Times New Roman"/>
          <w:sz w:val="24"/>
          <w:szCs w:val="24"/>
          <w:u w:val="single"/>
          <w:lang w:eastAsia="ru-RU"/>
        </w:rPr>
        <w:t>11.00</w:t>
      </w:r>
    </w:p>
    <w:p w:rsidR="00681AE3" w:rsidRPr="00681AE3" w:rsidRDefault="00681AE3" w:rsidP="00DA2E7B">
      <w:pPr>
        <w:spacing w:before="100" w:beforeAutospacing="1" w:line="240" w:lineRule="auto"/>
        <w:rPr>
          <w:rFonts w:ascii="Times New Roman" w:eastAsia="Times New Roman" w:hAnsi="Times New Roman" w:cs="Times New Roman"/>
          <w:sz w:val="24"/>
          <w:szCs w:val="24"/>
          <w:lang w:eastAsia="ru-RU"/>
        </w:rPr>
      </w:pPr>
      <w:r w:rsidRPr="003E57E1">
        <w:rPr>
          <w:rFonts w:ascii="Times New Roman" w:eastAsia="Times New Roman" w:hAnsi="Times New Roman" w:cs="Times New Roman"/>
          <w:sz w:val="24"/>
          <w:szCs w:val="24"/>
          <w:lang w:eastAsia="ru-RU"/>
        </w:rPr>
        <w:t xml:space="preserve">                     </w:t>
      </w:r>
      <w:r w:rsidR="003E57E1" w:rsidRPr="003E57E1">
        <w:rPr>
          <w:rFonts w:ascii="Times New Roman" w:eastAsia="Times New Roman" w:hAnsi="Times New Roman" w:cs="Times New Roman"/>
          <w:sz w:val="24"/>
          <w:szCs w:val="24"/>
          <w:lang w:eastAsia="ru-RU"/>
        </w:rPr>
        <w:t xml:space="preserve">                               </w:t>
      </w:r>
      <w:r w:rsidRPr="003E57E1">
        <w:rPr>
          <w:rFonts w:ascii="Times New Roman" w:eastAsia="Times New Roman" w:hAnsi="Times New Roman" w:cs="Times New Roman"/>
          <w:sz w:val="24"/>
          <w:szCs w:val="24"/>
          <w:lang w:eastAsia="ru-RU"/>
        </w:rPr>
        <w:t xml:space="preserve"> </w:t>
      </w:r>
      <w:r w:rsidR="003E57E1" w:rsidRPr="003E57E1">
        <w:rPr>
          <w:rFonts w:ascii="Times New Roman" w:eastAsia="Times New Roman" w:hAnsi="Times New Roman" w:cs="Times New Roman"/>
          <w:sz w:val="24"/>
          <w:szCs w:val="24"/>
          <w:lang w:eastAsia="ru-RU"/>
        </w:rPr>
        <w:t xml:space="preserve"> </w:t>
      </w:r>
      <w:r w:rsidR="003E57E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-й </w:t>
      </w:r>
      <w:r w:rsidR="003E57E1">
        <w:rPr>
          <w:rFonts w:ascii="Times New Roman" w:eastAsia="Times New Roman" w:hAnsi="Times New Roman" w:cs="Times New Roman"/>
          <w:sz w:val="24"/>
          <w:szCs w:val="24"/>
          <w:lang w:eastAsia="ru-RU"/>
        </w:rPr>
        <w:t>четверг</w:t>
      </w:r>
      <w:r>
        <w:rPr>
          <w:rFonts w:ascii="Times New Roman" w:eastAsia="Times New Roman" w:hAnsi="Times New Roman" w:cs="Times New Roman"/>
          <w:sz w:val="24"/>
          <w:szCs w:val="24"/>
          <w:lang w:eastAsia="ru-RU"/>
        </w:rPr>
        <w:t xml:space="preserve"> месяца </w:t>
      </w:r>
      <w:r w:rsidRPr="00DA2E7B">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u w:val="single"/>
          <w:lang w:eastAsia="ru-RU"/>
        </w:rPr>
        <w:t>1</w:t>
      </w:r>
      <w:r w:rsidR="003E57E1">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.00</w:t>
      </w:r>
      <w:r w:rsidRPr="00DA2E7B">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u w:val="single"/>
          <w:lang w:eastAsia="ru-RU"/>
        </w:rPr>
        <w:t>1</w:t>
      </w:r>
      <w:r w:rsidR="003E57E1">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.00</w:t>
      </w:r>
    </w:p>
    <w:p w:rsidR="00DA2E7B" w:rsidRPr="00DA2E7B" w:rsidRDefault="00DA2E7B" w:rsidP="00DA2E7B">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Почтовый адрес: </w:t>
      </w:r>
      <w:r w:rsidR="003E57E1" w:rsidRPr="00FB2C8F">
        <w:rPr>
          <w:rFonts w:ascii="Times New Roman" w:hAnsi="Times New Roman" w:cs="Times New Roman"/>
          <w:sz w:val="24"/>
          <w:szCs w:val="24"/>
        </w:rPr>
        <w:t xml:space="preserve">142100, Московская область, </w:t>
      </w:r>
      <w:proofErr w:type="spellStart"/>
      <w:r w:rsidR="003E57E1">
        <w:rPr>
          <w:rFonts w:ascii="Times New Roman" w:hAnsi="Times New Roman"/>
          <w:sz w:val="24"/>
          <w:szCs w:val="24"/>
        </w:rPr>
        <w:t>Г.о.Подольск</w:t>
      </w:r>
      <w:proofErr w:type="spellEnd"/>
      <w:r w:rsidR="003E57E1">
        <w:rPr>
          <w:rFonts w:ascii="Times New Roman" w:hAnsi="Times New Roman"/>
          <w:sz w:val="24"/>
          <w:szCs w:val="24"/>
        </w:rPr>
        <w:t xml:space="preserve">, </w:t>
      </w:r>
      <w:r w:rsidR="003E57E1" w:rsidRPr="00FB2C8F">
        <w:rPr>
          <w:rFonts w:ascii="Times New Roman" w:hAnsi="Times New Roman" w:cs="Times New Roman"/>
          <w:sz w:val="24"/>
          <w:szCs w:val="24"/>
        </w:rPr>
        <w:t>г. Подольск, ул. Кирова, д. 4</w:t>
      </w:r>
      <w:r w:rsidR="003E57E1">
        <w:rPr>
          <w:rFonts w:ascii="Times New Roman" w:hAnsi="Times New Roman" w:cs="Times New Roman"/>
          <w:sz w:val="24"/>
          <w:szCs w:val="24"/>
        </w:rPr>
        <w:t>.</w:t>
      </w:r>
    </w:p>
    <w:p w:rsidR="00DA2E7B" w:rsidRPr="00DA2E7B" w:rsidRDefault="00DA2E7B" w:rsidP="00DA2E7B">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Контактный телефон: </w:t>
      </w:r>
      <w:r w:rsidR="003E57E1">
        <w:rPr>
          <w:rFonts w:ascii="Times New Roman" w:eastAsia="Times New Roman" w:hAnsi="Times New Roman" w:cs="Times New Roman"/>
          <w:sz w:val="24"/>
          <w:szCs w:val="24"/>
          <w:lang w:eastAsia="ru-RU"/>
        </w:rPr>
        <w:t>8(4967)54-27-96.</w:t>
      </w:r>
    </w:p>
    <w:p w:rsidR="003E57E1" w:rsidRDefault="00DA2E7B" w:rsidP="003E57E1">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Официальный сайт в сети Интернет:</w:t>
      </w:r>
      <w:r w:rsidR="003E57E1">
        <w:rPr>
          <w:rFonts w:ascii="Times New Roman" w:eastAsia="Times New Roman" w:hAnsi="Times New Roman" w:cs="Times New Roman"/>
          <w:sz w:val="24"/>
          <w:szCs w:val="24"/>
          <w:lang w:eastAsia="ru-RU"/>
        </w:rPr>
        <w:t xml:space="preserve"> </w:t>
      </w:r>
      <w:hyperlink r:id="rId9" w:history="1">
        <w:r w:rsidR="003E57E1" w:rsidRPr="006A64D0">
          <w:rPr>
            <w:rStyle w:val="a6"/>
            <w:rFonts w:ascii="Times New Roman" w:eastAsia="Times New Roman" w:hAnsi="Times New Roman" w:cs="Times New Roman"/>
            <w:sz w:val="24"/>
            <w:szCs w:val="24"/>
            <w:lang w:eastAsia="ru-RU"/>
          </w:rPr>
          <w:t>http://www.kizo-podolsk.ru</w:t>
        </w:r>
      </w:hyperlink>
    </w:p>
    <w:p w:rsidR="00DA2E7B" w:rsidRPr="003E57E1" w:rsidRDefault="00DA2E7B" w:rsidP="003E57E1">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Адрес электронной почты в сети Интернет: </w:t>
      </w:r>
      <w:proofErr w:type="spellStart"/>
      <w:r w:rsidR="003E57E1">
        <w:rPr>
          <w:rFonts w:ascii="Times New Roman" w:eastAsia="Times New Roman" w:hAnsi="Times New Roman" w:cs="Times New Roman"/>
          <w:sz w:val="24"/>
          <w:szCs w:val="24"/>
          <w:lang w:val="en-US" w:eastAsia="ru-RU"/>
        </w:rPr>
        <w:t>kizo</w:t>
      </w:r>
      <w:proofErr w:type="spellEnd"/>
      <w:r w:rsidR="003E57E1" w:rsidRPr="003E57E1">
        <w:rPr>
          <w:rFonts w:ascii="Times New Roman" w:eastAsia="Times New Roman" w:hAnsi="Times New Roman" w:cs="Times New Roman"/>
          <w:sz w:val="24"/>
          <w:szCs w:val="24"/>
          <w:lang w:eastAsia="ru-RU"/>
        </w:rPr>
        <w:t>@</w:t>
      </w:r>
      <w:proofErr w:type="spellStart"/>
      <w:r w:rsidR="003E57E1">
        <w:rPr>
          <w:rFonts w:ascii="Times New Roman" w:eastAsia="Times New Roman" w:hAnsi="Times New Roman" w:cs="Times New Roman"/>
          <w:sz w:val="24"/>
          <w:szCs w:val="24"/>
          <w:lang w:val="en-US" w:eastAsia="ru-RU"/>
        </w:rPr>
        <w:t>bk</w:t>
      </w:r>
      <w:proofErr w:type="spellEnd"/>
      <w:r w:rsidR="003E57E1" w:rsidRPr="003E57E1">
        <w:rPr>
          <w:rFonts w:ascii="Times New Roman" w:eastAsia="Times New Roman" w:hAnsi="Times New Roman" w:cs="Times New Roman"/>
          <w:sz w:val="24"/>
          <w:szCs w:val="24"/>
          <w:lang w:eastAsia="ru-RU"/>
        </w:rPr>
        <w:t>.</w:t>
      </w:r>
      <w:proofErr w:type="spellStart"/>
      <w:r w:rsidR="003E57E1">
        <w:rPr>
          <w:rFonts w:ascii="Times New Roman" w:eastAsia="Times New Roman" w:hAnsi="Times New Roman" w:cs="Times New Roman"/>
          <w:sz w:val="24"/>
          <w:szCs w:val="24"/>
          <w:lang w:val="en-US" w:eastAsia="ru-RU"/>
        </w:rPr>
        <w:t>ru</w:t>
      </w:r>
      <w:proofErr w:type="spellEnd"/>
    </w:p>
    <w:p w:rsidR="00DA2E7B" w:rsidRPr="00DA2E7B" w:rsidRDefault="00DA2E7B" w:rsidP="00DA2E7B">
      <w:pPr>
        <w:spacing w:line="240" w:lineRule="auto"/>
        <w:ind w:left="540"/>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03748F" w:rsidRDefault="00DA2E7B" w:rsidP="0003748F">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03748F" w:rsidRDefault="0003748F" w:rsidP="0003748F">
      <w:pPr>
        <w:spacing w:before="100" w:beforeAutospacing="1" w:line="240" w:lineRule="auto"/>
        <w:rPr>
          <w:rFonts w:ascii="Times New Roman" w:eastAsia="Times New Roman" w:hAnsi="Times New Roman" w:cs="Times New Roman"/>
          <w:sz w:val="24"/>
          <w:szCs w:val="24"/>
          <w:lang w:eastAsia="ru-RU"/>
        </w:rPr>
      </w:pPr>
    </w:p>
    <w:p w:rsidR="0003748F" w:rsidRDefault="0003748F" w:rsidP="0003748F">
      <w:pPr>
        <w:spacing w:before="100" w:beforeAutospacing="1" w:line="240" w:lineRule="auto"/>
        <w:rPr>
          <w:rFonts w:ascii="Times New Roman" w:eastAsia="Times New Roman" w:hAnsi="Times New Roman" w:cs="Times New Roman"/>
          <w:sz w:val="24"/>
          <w:szCs w:val="24"/>
          <w:lang w:eastAsia="ru-RU"/>
        </w:rPr>
      </w:pPr>
    </w:p>
    <w:p w:rsidR="0003748F" w:rsidRDefault="0003748F" w:rsidP="0003748F">
      <w:pPr>
        <w:spacing w:before="100" w:beforeAutospacing="1" w:line="240" w:lineRule="auto"/>
        <w:rPr>
          <w:rFonts w:ascii="Times New Roman" w:eastAsia="Times New Roman" w:hAnsi="Times New Roman" w:cs="Times New Roman"/>
          <w:sz w:val="24"/>
          <w:szCs w:val="24"/>
          <w:lang w:eastAsia="ru-RU"/>
        </w:rPr>
      </w:pPr>
    </w:p>
    <w:p w:rsidR="0003748F" w:rsidRDefault="0003748F" w:rsidP="0003748F">
      <w:pPr>
        <w:spacing w:before="100" w:beforeAutospacing="1" w:line="240" w:lineRule="auto"/>
        <w:rPr>
          <w:rFonts w:ascii="Times New Roman" w:eastAsia="Times New Roman" w:hAnsi="Times New Roman" w:cs="Times New Roman"/>
          <w:sz w:val="24"/>
          <w:szCs w:val="24"/>
          <w:lang w:eastAsia="ru-RU"/>
        </w:rPr>
      </w:pPr>
    </w:p>
    <w:p w:rsidR="0003748F" w:rsidRDefault="0003748F" w:rsidP="0003748F">
      <w:pPr>
        <w:spacing w:before="100" w:beforeAutospacing="1" w:line="240" w:lineRule="auto"/>
        <w:rPr>
          <w:rFonts w:ascii="Times New Roman" w:eastAsia="Times New Roman" w:hAnsi="Times New Roman" w:cs="Times New Roman"/>
          <w:sz w:val="24"/>
          <w:szCs w:val="24"/>
          <w:lang w:eastAsia="ru-RU"/>
        </w:rPr>
      </w:pPr>
    </w:p>
    <w:p w:rsidR="0003748F" w:rsidRDefault="0003748F" w:rsidP="0003748F">
      <w:pPr>
        <w:spacing w:before="100" w:beforeAutospacing="1" w:line="240" w:lineRule="auto"/>
        <w:rPr>
          <w:rFonts w:ascii="Times New Roman" w:eastAsia="Times New Roman" w:hAnsi="Times New Roman" w:cs="Times New Roman"/>
          <w:sz w:val="24"/>
          <w:szCs w:val="24"/>
          <w:lang w:eastAsia="ru-RU"/>
        </w:rPr>
      </w:pPr>
    </w:p>
    <w:p w:rsidR="00DA561E" w:rsidRPr="00685FEB" w:rsidRDefault="00DA561E" w:rsidP="0003748F">
      <w:pPr>
        <w:spacing w:before="100" w:beforeAutospacing="1" w:line="240" w:lineRule="auto"/>
        <w:rPr>
          <w:rFonts w:ascii="Times New Roman" w:hAnsi="Times New Roman" w:cs="Times New Roman"/>
          <w:b/>
          <w:sz w:val="24"/>
          <w:szCs w:val="24"/>
        </w:rPr>
      </w:pPr>
      <w:r>
        <w:rPr>
          <w:b/>
        </w:rPr>
        <w:lastRenderedPageBreak/>
        <w:t xml:space="preserve">2. </w:t>
      </w:r>
      <w:r>
        <w:rPr>
          <w:rFonts w:ascii="Times New Roman" w:hAnsi="Times New Roman"/>
          <w:b/>
          <w:sz w:val="24"/>
          <w:szCs w:val="24"/>
        </w:rPr>
        <w:t xml:space="preserve">Муниципальное бюджетное учреждение </w:t>
      </w:r>
      <w:r w:rsidRPr="00B20440">
        <w:rPr>
          <w:rFonts w:ascii="Times New Roman" w:hAnsi="Times New Roman"/>
          <w:b/>
          <w:sz w:val="24"/>
          <w:szCs w:val="24"/>
        </w:rPr>
        <w:t>Городского округа Подольск</w:t>
      </w:r>
      <w:r>
        <w:rPr>
          <w:rFonts w:ascii="Times New Roman" w:hAnsi="Times New Roman"/>
          <w:b/>
          <w:sz w:val="24"/>
          <w:szCs w:val="24"/>
        </w:rPr>
        <w:t xml:space="preserve"> «Многофункциональный центр предоставления государственных и муниципальных услуг»</w:t>
      </w:r>
      <w:r w:rsidRPr="00B20440">
        <w:rPr>
          <w:rFonts w:ascii="Times New Roman" w:hAnsi="Times New Roman" w:cs="Times New Roman"/>
          <w:b/>
          <w:sz w:val="24"/>
          <w:szCs w:val="24"/>
        </w:rPr>
        <w:t>.</w:t>
      </w:r>
    </w:p>
    <w:p w:rsidR="00DA561E" w:rsidRPr="00685FEB" w:rsidRDefault="00DA561E" w:rsidP="0003748F">
      <w:pPr>
        <w:pStyle w:val="a4"/>
        <w:autoSpaceDE w:val="0"/>
        <w:autoSpaceDN w:val="0"/>
        <w:adjustRightInd w:val="0"/>
        <w:spacing w:after="0"/>
      </w:pPr>
      <w:r w:rsidRPr="00685FEB">
        <w:t xml:space="preserve">                                                              </w:t>
      </w:r>
    </w:p>
    <w:p w:rsidR="00DA561E" w:rsidRPr="00685FEB" w:rsidRDefault="00DA561E" w:rsidP="00DA561E">
      <w:pPr>
        <w:autoSpaceDE w:val="0"/>
        <w:autoSpaceDN w:val="0"/>
        <w:adjustRightInd w:val="0"/>
        <w:jc w:val="both"/>
        <w:rPr>
          <w:rFonts w:ascii="Times New Roman" w:hAnsi="Times New Roman" w:cs="Times New Roman"/>
          <w:sz w:val="24"/>
          <w:szCs w:val="24"/>
        </w:rPr>
      </w:pPr>
      <w:r w:rsidRPr="00685FEB">
        <w:rPr>
          <w:rFonts w:ascii="Times New Roman" w:hAnsi="Times New Roman" w:cs="Times New Roman"/>
          <w:sz w:val="24"/>
          <w:szCs w:val="24"/>
        </w:rPr>
        <w:t>Место нахождения</w:t>
      </w:r>
      <w:r>
        <w:rPr>
          <w:rFonts w:ascii="Times New Roman" w:hAnsi="Times New Roman" w:cs="Times New Roman"/>
          <w:sz w:val="24"/>
          <w:szCs w:val="24"/>
        </w:rPr>
        <w:t>, почтовый адрес</w:t>
      </w:r>
      <w:r w:rsidRPr="00685FEB">
        <w:rPr>
          <w:rFonts w:ascii="Times New Roman" w:hAnsi="Times New Roman" w:cs="Times New Roman"/>
          <w:sz w:val="24"/>
          <w:szCs w:val="24"/>
        </w:rPr>
        <w:t>:</w:t>
      </w:r>
      <w:r>
        <w:rPr>
          <w:rFonts w:ascii="Times New Roman" w:hAnsi="Times New Roman" w:cs="Times New Roman"/>
          <w:sz w:val="24"/>
          <w:szCs w:val="24"/>
        </w:rPr>
        <w:t xml:space="preserve"> 142100,</w:t>
      </w:r>
      <w:r w:rsidRPr="00B20440">
        <w:rPr>
          <w:rFonts w:ascii="Times New Roman" w:hAnsi="Times New Roman"/>
          <w:sz w:val="26"/>
          <w:szCs w:val="26"/>
        </w:rPr>
        <w:t xml:space="preserve"> </w:t>
      </w:r>
      <w:r>
        <w:rPr>
          <w:rFonts w:ascii="Times New Roman" w:hAnsi="Times New Roman"/>
          <w:sz w:val="24"/>
          <w:szCs w:val="24"/>
        </w:rPr>
        <w:t xml:space="preserve">Московская область, </w:t>
      </w:r>
      <w:proofErr w:type="spellStart"/>
      <w:r>
        <w:rPr>
          <w:rFonts w:ascii="Times New Roman" w:hAnsi="Times New Roman"/>
          <w:sz w:val="24"/>
          <w:szCs w:val="24"/>
        </w:rPr>
        <w:t>Г.о.Подольск</w:t>
      </w:r>
      <w:proofErr w:type="spellEnd"/>
      <w:r>
        <w:rPr>
          <w:rFonts w:ascii="Times New Roman" w:hAnsi="Times New Roman"/>
          <w:sz w:val="24"/>
          <w:szCs w:val="24"/>
        </w:rPr>
        <w:t xml:space="preserve">, </w:t>
      </w:r>
      <w:r w:rsidRPr="00B20440">
        <w:rPr>
          <w:rFonts w:ascii="Times New Roman" w:hAnsi="Times New Roman"/>
          <w:sz w:val="24"/>
          <w:szCs w:val="24"/>
        </w:rPr>
        <w:t xml:space="preserve">г. Подольск, ул. Кирова, д. </w:t>
      </w:r>
      <w:r>
        <w:rPr>
          <w:rFonts w:ascii="Times New Roman" w:hAnsi="Times New Roman"/>
          <w:sz w:val="24"/>
          <w:szCs w:val="24"/>
        </w:rPr>
        <w:t>39.</w:t>
      </w:r>
    </w:p>
    <w:p w:rsidR="00DA561E" w:rsidRPr="00FB2C8F" w:rsidRDefault="00DA561E" w:rsidP="00DA561E">
      <w:pPr>
        <w:autoSpaceDE w:val="0"/>
        <w:autoSpaceDN w:val="0"/>
        <w:adjustRightInd w:val="0"/>
        <w:rPr>
          <w:rFonts w:ascii="Times New Roman" w:hAnsi="Times New Roman" w:cs="Times New Roman"/>
          <w:sz w:val="24"/>
          <w:szCs w:val="24"/>
        </w:rPr>
      </w:pPr>
      <w:r w:rsidRPr="00FB2C8F">
        <w:rPr>
          <w:rFonts w:ascii="Times New Roman" w:hAnsi="Times New Roman" w:cs="Times New Roman"/>
          <w:sz w:val="24"/>
          <w:szCs w:val="24"/>
        </w:rPr>
        <w:t xml:space="preserve">Официальный сайт </w:t>
      </w:r>
      <w:r>
        <w:rPr>
          <w:rFonts w:ascii="Times New Roman" w:hAnsi="Times New Roman" w:cs="Times New Roman"/>
          <w:sz w:val="24"/>
          <w:szCs w:val="24"/>
        </w:rPr>
        <w:t>в сети Интернет</w:t>
      </w:r>
      <w:r w:rsidRPr="00FB2C8F">
        <w:rPr>
          <w:rFonts w:ascii="Times New Roman" w:hAnsi="Times New Roman" w:cs="Times New Roman"/>
          <w:i/>
          <w:sz w:val="24"/>
          <w:szCs w:val="24"/>
        </w:rPr>
        <w:t>:</w:t>
      </w:r>
      <w:r>
        <w:rPr>
          <w:rFonts w:ascii="Times New Roman" w:hAnsi="Times New Roman" w:cs="Times New Roman"/>
          <w:i/>
          <w:sz w:val="24"/>
          <w:szCs w:val="24"/>
        </w:rPr>
        <w:t xml:space="preserve"> </w:t>
      </w:r>
      <w:r w:rsidRPr="00FB2C8F">
        <w:rPr>
          <w:rFonts w:ascii="Times New Roman" w:hAnsi="Times New Roman" w:cs="Times New Roman"/>
          <w:i/>
          <w:sz w:val="24"/>
          <w:szCs w:val="24"/>
          <w:lang w:val="en-US"/>
        </w:rPr>
        <w:t>www</w:t>
      </w:r>
      <w:r w:rsidRPr="00FB2C8F">
        <w:rPr>
          <w:rFonts w:ascii="Times New Roman" w:hAnsi="Times New Roman" w:cs="Times New Roman"/>
          <w:i/>
          <w:sz w:val="24"/>
          <w:szCs w:val="24"/>
        </w:rPr>
        <w:t>.</w:t>
      </w:r>
      <w:proofErr w:type="spellStart"/>
      <w:r w:rsidRPr="00FB2C8F">
        <w:rPr>
          <w:rFonts w:ascii="Times New Roman" w:hAnsi="Times New Roman" w:cs="Times New Roman"/>
          <w:i/>
          <w:sz w:val="24"/>
          <w:szCs w:val="24"/>
          <w:lang w:val="en-US"/>
        </w:rPr>
        <w:t>podolsk</w:t>
      </w:r>
      <w:r>
        <w:rPr>
          <w:rFonts w:ascii="Times New Roman" w:hAnsi="Times New Roman" w:cs="Times New Roman"/>
          <w:i/>
          <w:sz w:val="24"/>
          <w:szCs w:val="24"/>
          <w:lang w:val="en-US"/>
        </w:rPr>
        <w:t>mfc</w:t>
      </w:r>
      <w:proofErr w:type="spellEnd"/>
      <w:r w:rsidRPr="00FB2C8F">
        <w:rPr>
          <w:rFonts w:ascii="Times New Roman" w:hAnsi="Times New Roman" w:cs="Times New Roman"/>
          <w:i/>
          <w:sz w:val="24"/>
          <w:szCs w:val="24"/>
        </w:rPr>
        <w:t>.</w:t>
      </w:r>
      <w:proofErr w:type="spellStart"/>
      <w:r w:rsidRPr="00FB2C8F">
        <w:rPr>
          <w:rFonts w:ascii="Times New Roman" w:hAnsi="Times New Roman" w:cs="Times New Roman"/>
          <w:i/>
          <w:sz w:val="24"/>
          <w:szCs w:val="24"/>
          <w:lang w:val="en-US"/>
        </w:rPr>
        <w:t>ru</w:t>
      </w:r>
      <w:proofErr w:type="spellEnd"/>
      <w:r w:rsidRPr="00FB2C8F">
        <w:rPr>
          <w:rFonts w:ascii="Times New Roman" w:hAnsi="Times New Roman" w:cs="Times New Roman"/>
          <w:i/>
          <w:sz w:val="24"/>
          <w:szCs w:val="24"/>
        </w:rPr>
        <w:t>.</w:t>
      </w:r>
    </w:p>
    <w:p w:rsidR="00DA561E" w:rsidRPr="00F51D72" w:rsidRDefault="00DA561E" w:rsidP="00DA561E">
      <w:pPr>
        <w:widowControl w:val="0"/>
        <w:autoSpaceDE w:val="0"/>
        <w:autoSpaceDN w:val="0"/>
        <w:adjustRightInd w:val="0"/>
        <w:jc w:val="both"/>
        <w:outlineLvl w:val="2"/>
        <w:rPr>
          <w:rFonts w:ascii="Times New Roman" w:hAnsi="Times New Roman" w:cs="Times New Roman"/>
          <w:i/>
          <w:sz w:val="24"/>
          <w:szCs w:val="24"/>
        </w:rPr>
      </w:pPr>
      <w:r w:rsidRPr="00FB2C8F">
        <w:rPr>
          <w:rFonts w:ascii="Times New Roman" w:hAnsi="Times New Roman" w:cs="Times New Roman"/>
          <w:sz w:val="24"/>
          <w:szCs w:val="24"/>
        </w:rPr>
        <w:t>Адрес электронной почты:</w:t>
      </w:r>
      <w:r w:rsidRPr="00F51D72">
        <w:rPr>
          <w:rFonts w:ascii="Times New Roman" w:hAnsi="Times New Roman" w:cs="Times New Roman"/>
          <w:i/>
          <w:sz w:val="24"/>
          <w:szCs w:val="24"/>
        </w:rPr>
        <w:t xml:space="preserve"> </w:t>
      </w:r>
      <w:proofErr w:type="spellStart"/>
      <w:r>
        <w:rPr>
          <w:rFonts w:ascii="Times New Roman" w:hAnsi="Times New Roman" w:cs="Times New Roman"/>
          <w:i/>
          <w:sz w:val="24"/>
          <w:szCs w:val="24"/>
          <w:lang w:val="en-US"/>
        </w:rPr>
        <w:t>mfc</w:t>
      </w:r>
      <w:proofErr w:type="spellEnd"/>
      <w:r w:rsidRPr="00F51D72">
        <w:rPr>
          <w:rFonts w:ascii="Times New Roman" w:hAnsi="Times New Roman" w:cs="Times New Roman"/>
          <w:i/>
          <w:sz w:val="24"/>
          <w:szCs w:val="24"/>
        </w:rPr>
        <w:t>-</w:t>
      </w:r>
      <w:proofErr w:type="spellStart"/>
      <w:r w:rsidRPr="00FB2C8F">
        <w:rPr>
          <w:rFonts w:ascii="Times New Roman" w:hAnsi="Times New Roman" w:cs="Times New Roman"/>
          <w:i/>
          <w:sz w:val="24"/>
          <w:szCs w:val="24"/>
          <w:lang w:val="en-US"/>
        </w:rPr>
        <w:t>podolsk</w:t>
      </w:r>
      <w:r>
        <w:rPr>
          <w:rFonts w:ascii="Times New Roman" w:hAnsi="Times New Roman" w:cs="Times New Roman"/>
          <w:i/>
          <w:sz w:val="24"/>
          <w:szCs w:val="24"/>
          <w:lang w:val="en-US"/>
        </w:rPr>
        <w:t>go</w:t>
      </w:r>
      <w:proofErr w:type="spellEnd"/>
      <w:r w:rsidRPr="00F51D72">
        <w:rPr>
          <w:rFonts w:ascii="Times New Roman" w:hAnsi="Times New Roman" w:cs="Times New Roman"/>
          <w:i/>
          <w:sz w:val="24"/>
          <w:szCs w:val="24"/>
        </w:rPr>
        <w:t>@</w:t>
      </w:r>
      <w:proofErr w:type="spellStart"/>
      <w:r>
        <w:rPr>
          <w:rFonts w:ascii="Times New Roman" w:hAnsi="Times New Roman" w:cs="Times New Roman"/>
          <w:i/>
          <w:sz w:val="24"/>
          <w:szCs w:val="24"/>
          <w:lang w:val="en-US"/>
        </w:rPr>
        <w:t>mosreg</w:t>
      </w:r>
      <w:proofErr w:type="spellEnd"/>
      <w:r w:rsidRPr="00F51D72">
        <w:rPr>
          <w:rFonts w:ascii="Times New Roman" w:hAnsi="Times New Roman" w:cs="Times New Roman"/>
          <w:i/>
          <w:sz w:val="24"/>
          <w:szCs w:val="24"/>
        </w:rPr>
        <w:t>.</w:t>
      </w:r>
      <w:proofErr w:type="spellStart"/>
      <w:r w:rsidRPr="00FB2C8F">
        <w:rPr>
          <w:rFonts w:ascii="Times New Roman" w:hAnsi="Times New Roman" w:cs="Times New Roman"/>
          <w:i/>
          <w:sz w:val="24"/>
          <w:szCs w:val="24"/>
          <w:lang w:val="en-US"/>
        </w:rPr>
        <w:t>ru</w:t>
      </w:r>
      <w:proofErr w:type="spellEnd"/>
      <w:r w:rsidRPr="00F51D72">
        <w:rPr>
          <w:rFonts w:ascii="Times New Roman" w:hAnsi="Times New Roman" w:cs="Times New Roman"/>
          <w:i/>
          <w:sz w:val="24"/>
          <w:szCs w:val="24"/>
        </w:rPr>
        <w:t>.</w:t>
      </w:r>
    </w:p>
    <w:p w:rsidR="00DA561E" w:rsidRPr="000265F9" w:rsidRDefault="00DA561E" w:rsidP="00DA561E">
      <w:pPr>
        <w:autoSpaceDE w:val="0"/>
        <w:autoSpaceDN w:val="0"/>
        <w:adjustRightInd w:val="0"/>
        <w:jc w:val="both"/>
        <w:rPr>
          <w:rFonts w:ascii="Times New Roman" w:hAnsi="Times New Roman" w:cs="Times New Roman"/>
          <w:sz w:val="24"/>
          <w:szCs w:val="24"/>
        </w:rPr>
      </w:pPr>
      <w:r w:rsidRPr="00FB2C8F">
        <w:rPr>
          <w:rFonts w:ascii="Times New Roman" w:hAnsi="Times New Roman" w:cs="Times New Roman"/>
          <w:sz w:val="24"/>
          <w:szCs w:val="24"/>
        </w:rPr>
        <w:t xml:space="preserve">Контактный телефон: </w:t>
      </w:r>
      <w:r>
        <w:rPr>
          <w:rFonts w:ascii="Times New Roman" w:hAnsi="Times New Roman" w:cs="Times New Roman"/>
          <w:sz w:val="24"/>
          <w:szCs w:val="24"/>
        </w:rPr>
        <w:t>8(4967)5</w:t>
      </w:r>
      <w:r w:rsidRPr="000265F9">
        <w:rPr>
          <w:rFonts w:ascii="Times New Roman" w:hAnsi="Times New Roman" w:cs="Times New Roman"/>
          <w:sz w:val="24"/>
          <w:szCs w:val="24"/>
        </w:rPr>
        <w:t>4-18-90</w:t>
      </w:r>
    </w:p>
    <w:p w:rsidR="00DA561E" w:rsidRPr="00F51D72" w:rsidRDefault="00DA561E" w:rsidP="00DA561E">
      <w:pPr>
        <w:autoSpaceDE w:val="0"/>
        <w:autoSpaceDN w:val="0"/>
        <w:adjustRightInd w:val="0"/>
        <w:jc w:val="both"/>
        <w:rPr>
          <w:rFonts w:ascii="Times New Roman" w:hAnsi="Times New Roman" w:cs="Times New Roman"/>
          <w:sz w:val="24"/>
          <w:szCs w:val="24"/>
        </w:rPr>
      </w:pPr>
      <w:r w:rsidRPr="000265F9">
        <w:rPr>
          <w:rFonts w:ascii="Times New Roman" w:hAnsi="Times New Roman" w:cs="Times New Roman"/>
          <w:sz w:val="24"/>
          <w:szCs w:val="24"/>
        </w:rPr>
        <w:tab/>
      </w:r>
      <w:r>
        <w:rPr>
          <w:rFonts w:ascii="Times New Roman" w:hAnsi="Times New Roman" w:cs="Times New Roman"/>
          <w:sz w:val="24"/>
          <w:szCs w:val="24"/>
        </w:rPr>
        <w:t>ф</w:t>
      </w:r>
      <w:r w:rsidRPr="00F51D72">
        <w:rPr>
          <w:rFonts w:ascii="Times New Roman" w:hAnsi="Times New Roman" w:cs="Times New Roman"/>
          <w:sz w:val="24"/>
          <w:szCs w:val="24"/>
        </w:rPr>
        <w:t xml:space="preserve">илиал </w:t>
      </w:r>
      <w:r>
        <w:rPr>
          <w:rFonts w:ascii="Times New Roman" w:hAnsi="Times New Roman" w:cs="Times New Roman"/>
          <w:sz w:val="24"/>
          <w:szCs w:val="24"/>
        </w:rPr>
        <w:t>«Климовский»</w:t>
      </w:r>
    </w:p>
    <w:p w:rsidR="00DA561E" w:rsidRPr="00685FEB" w:rsidRDefault="00DA561E" w:rsidP="00DA561E">
      <w:pPr>
        <w:autoSpaceDE w:val="0"/>
        <w:autoSpaceDN w:val="0"/>
        <w:adjustRightInd w:val="0"/>
        <w:jc w:val="both"/>
        <w:rPr>
          <w:rFonts w:ascii="Times New Roman" w:hAnsi="Times New Roman" w:cs="Times New Roman"/>
          <w:sz w:val="24"/>
          <w:szCs w:val="24"/>
        </w:rPr>
      </w:pPr>
      <w:r w:rsidRPr="00685FEB">
        <w:rPr>
          <w:rFonts w:ascii="Times New Roman" w:hAnsi="Times New Roman" w:cs="Times New Roman"/>
          <w:sz w:val="24"/>
          <w:szCs w:val="24"/>
        </w:rPr>
        <w:t>Место нахождения</w:t>
      </w:r>
      <w:r>
        <w:rPr>
          <w:rFonts w:ascii="Times New Roman" w:hAnsi="Times New Roman" w:cs="Times New Roman"/>
          <w:sz w:val="24"/>
          <w:szCs w:val="24"/>
        </w:rPr>
        <w:t>, почтовый адрес</w:t>
      </w:r>
      <w:r w:rsidRPr="00685FEB">
        <w:rPr>
          <w:rFonts w:ascii="Times New Roman" w:hAnsi="Times New Roman" w:cs="Times New Roman"/>
          <w:sz w:val="24"/>
          <w:szCs w:val="24"/>
        </w:rPr>
        <w:t>:</w:t>
      </w:r>
      <w:r>
        <w:rPr>
          <w:rFonts w:ascii="Times New Roman" w:hAnsi="Times New Roman" w:cs="Times New Roman"/>
          <w:sz w:val="24"/>
          <w:szCs w:val="24"/>
        </w:rPr>
        <w:t xml:space="preserve"> 142184,</w:t>
      </w:r>
      <w:r w:rsidRPr="00B20440">
        <w:rPr>
          <w:rFonts w:ascii="Times New Roman" w:hAnsi="Times New Roman"/>
          <w:sz w:val="26"/>
          <w:szCs w:val="26"/>
        </w:rPr>
        <w:t xml:space="preserve"> </w:t>
      </w:r>
      <w:r>
        <w:rPr>
          <w:rFonts w:ascii="Times New Roman" w:hAnsi="Times New Roman"/>
          <w:sz w:val="24"/>
          <w:szCs w:val="24"/>
        </w:rPr>
        <w:t xml:space="preserve">Московская область, </w:t>
      </w:r>
      <w:proofErr w:type="spellStart"/>
      <w:r>
        <w:rPr>
          <w:rFonts w:ascii="Times New Roman" w:hAnsi="Times New Roman"/>
          <w:sz w:val="24"/>
          <w:szCs w:val="24"/>
        </w:rPr>
        <w:t>Г.о.Подольск</w:t>
      </w:r>
      <w:proofErr w:type="spellEnd"/>
      <w:r>
        <w:rPr>
          <w:rFonts w:ascii="Times New Roman" w:hAnsi="Times New Roman"/>
          <w:sz w:val="24"/>
          <w:szCs w:val="24"/>
        </w:rPr>
        <w:t xml:space="preserve">, </w:t>
      </w:r>
      <w:r w:rsidRPr="00B20440">
        <w:rPr>
          <w:rFonts w:ascii="Times New Roman" w:hAnsi="Times New Roman"/>
          <w:sz w:val="24"/>
          <w:szCs w:val="24"/>
        </w:rPr>
        <w:t xml:space="preserve">г. Подольск, </w:t>
      </w:r>
      <w:r>
        <w:rPr>
          <w:rFonts w:ascii="Times New Roman" w:hAnsi="Times New Roman"/>
          <w:sz w:val="24"/>
          <w:szCs w:val="24"/>
        </w:rPr>
        <w:t xml:space="preserve">микрорайон Климовск, </w:t>
      </w:r>
      <w:proofErr w:type="spellStart"/>
      <w:r>
        <w:rPr>
          <w:rFonts w:ascii="Times New Roman" w:hAnsi="Times New Roman"/>
          <w:sz w:val="24"/>
          <w:szCs w:val="24"/>
        </w:rPr>
        <w:t>ул.Западная</w:t>
      </w:r>
      <w:proofErr w:type="spellEnd"/>
      <w:r>
        <w:rPr>
          <w:rFonts w:ascii="Times New Roman" w:hAnsi="Times New Roman"/>
          <w:sz w:val="24"/>
          <w:szCs w:val="24"/>
        </w:rPr>
        <w:t xml:space="preserve">, </w:t>
      </w:r>
      <w:r w:rsidRPr="00B20440">
        <w:rPr>
          <w:rFonts w:ascii="Times New Roman" w:hAnsi="Times New Roman"/>
          <w:sz w:val="24"/>
          <w:szCs w:val="24"/>
        </w:rPr>
        <w:t xml:space="preserve">д. </w:t>
      </w:r>
      <w:r>
        <w:rPr>
          <w:rFonts w:ascii="Times New Roman" w:hAnsi="Times New Roman"/>
          <w:sz w:val="24"/>
          <w:szCs w:val="24"/>
        </w:rPr>
        <w:t>11.</w:t>
      </w:r>
    </w:p>
    <w:p w:rsidR="00DA561E" w:rsidRDefault="00DA561E" w:rsidP="00DA561E">
      <w:pPr>
        <w:autoSpaceDE w:val="0"/>
        <w:autoSpaceDN w:val="0"/>
        <w:adjustRightInd w:val="0"/>
        <w:jc w:val="both"/>
        <w:rPr>
          <w:rFonts w:ascii="Times New Roman" w:hAnsi="Times New Roman" w:cs="Times New Roman"/>
          <w:sz w:val="24"/>
          <w:szCs w:val="24"/>
        </w:rPr>
      </w:pPr>
      <w:r w:rsidRPr="00FB2C8F">
        <w:rPr>
          <w:rFonts w:ascii="Times New Roman" w:hAnsi="Times New Roman" w:cs="Times New Roman"/>
          <w:sz w:val="24"/>
          <w:szCs w:val="24"/>
        </w:rPr>
        <w:t xml:space="preserve">Контактный телефон: </w:t>
      </w:r>
      <w:r>
        <w:rPr>
          <w:rFonts w:ascii="Times New Roman" w:hAnsi="Times New Roman" w:cs="Times New Roman"/>
          <w:sz w:val="24"/>
          <w:szCs w:val="24"/>
        </w:rPr>
        <w:t>8(499)707-15-40</w:t>
      </w:r>
    </w:p>
    <w:p w:rsidR="00DA561E" w:rsidRPr="00F51D72" w:rsidRDefault="00DA561E" w:rsidP="00DA561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t>ф</w:t>
      </w:r>
      <w:r w:rsidRPr="00F51D72">
        <w:rPr>
          <w:rFonts w:ascii="Times New Roman" w:hAnsi="Times New Roman" w:cs="Times New Roman"/>
          <w:sz w:val="24"/>
          <w:szCs w:val="24"/>
        </w:rPr>
        <w:t xml:space="preserve">илиал </w:t>
      </w:r>
      <w:r>
        <w:rPr>
          <w:rFonts w:ascii="Times New Roman" w:hAnsi="Times New Roman" w:cs="Times New Roman"/>
          <w:sz w:val="24"/>
          <w:szCs w:val="24"/>
        </w:rPr>
        <w:t>«Подольский»</w:t>
      </w:r>
    </w:p>
    <w:p w:rsidR="00DA561E" w:rsidRPr="00685FEB" w:rsidRDefault="00DA561E" w:rsidP="00DA561E">
      <w:pPr>
        <w:autoSpaceDE w:val="0"/>
        <w:autoSpaceDN w:val="0"/>
        <w:adjustRightInd w:val="0"/>
        <w:jc w:val="both"/>
        <w:rPr>
          <w:rFonts w:ascii="Times New Roman" w:hAnsi="Times New Roman" w:cs="Times New Roman"/>
          <w:sz w:val="24"/>
          <w:szCs w:val="24"/>
        </w:rPr>
      </w:pPr>
      <w:r w:rsidRPr="00685FEB">
        <w:rPr>
          <w:rFonts w:ascii="Times New Roman" w:hAnsi="Times New Roman" w:cs="Times New Roman"/>
          <w:sz w:val="24"/>
          <w:szCs w:val="24"/>
        </w:rPr>
        <w:t>Место нахождения</w:t>
      </w:r>
      <w:r>
        <w:rPr>
          <w:rFonts w:ascii="Times New Roman" w:hAnsi="Times New Roman" w:cs="Times New Roman"/>
          <w:sz w:val="24"/>
          <w:szCs w:val="24"/>
        </w:rPr>
        <w:t>, почтовый адрес</w:t>
      </w:r>
      <w:r w:rsidRPr="00685FEB">
        <w:rPr>
          <w:rFonts w:ascii="Times New Roman" w:hAnsi="Times New Roman" w:cs="Times New Roman"/>
          <w:sz w:val="24"/>
          <w:szCs w:val="24"/>
        </w:rPr>
        <w:t>:</w:t>
      </w:r>
      <w:r>
        <w:rPr>
          <w:rFonts w:ascii="Times New Roman" w:hAnsi="Times New Roman" w:cs="Times New Roman"/>
          <w:sz w:val="24"/>
          <w:szCs w:val="24"/>
        </w:rPr>
        <w:t xml:space="preserve"> 142117,</w:t>
      </w:r>
      <w:r w:rsidRPr="00B20440">
        <w:rPr>
          <w:rFonts w:ascii="Times New Roman" w:hAnsi="Times New Roman"/>
          <w:sz w:val="26"/>
          <w:szCs w:val="26"/>
        </w:rPr>
        <w:t xml:space="preserve"> </w:t>
      </w:r>
      <w:r>
        <w:rPr>
          <w:rFonts w:ascii="Times New Roman" w:hAnsi="Times New Roman"/>
          <w:sz w:val="24"/>
          <w:szCs w:val="24"/>
        </w:rPr>
        <w:t xml:space="preserve">Московская область, </w:t>
      </w:r>
      <w:proofErr w:type="spellStart"/>
      <w:r>
        <w:rPr>
          <w:rFonts w:ascii="Times New Roman" w:hAnsi="Times New Roman"/>
          <w:sz w:val="24"/>
          <w:szCs w:val="24"/>
        </w:rPr>
        <w:t>Г.о.Подольск</w:t>
      </w:r>
      <w:proofErr w:type="spellEnd"/>
      <w:r>
        <w:rPr>
          <w:rFonts w:ascii="Times New Roman" w:hAnsi="Times New Roman"/>
          <w:sz w:val="24"/>
          <w:szCs w:val="24"/>
        </w:rPr>
        <w:t xml:space="preserve">, </w:t>
      </w:r>
      <w:r w:rsidRPr="00B20440">
        <w:rPr>
          <w:rFonts w:ascii="Times New Roman" w:hAnsi="Times New Roman"/>
          <w:sz w:val="24"/>
          <w:szCs w:val="24"/>
        </w:rPr>
        <w:t xml:space="preserve">г. </w:t>
      </w:r>
      <w:proofErr w:type="gramStart"/>
      <w:r w:rsidRPr="00B20440">
        <w:rPr>
          <w:rFonts w:ascii="Times New Roman" w:hAnsi="Times New Roman"/>
          <w:sz w:val="24"/>
          <w:szCs w:val="24"/>
        </w:rPr>
        <w:t xml:space="preserve">Подольск, </w:t>
      </w:r>
      <w:r>
        <w:rPr>
          <w:rFonts w:ascii="Times New Roman" w:hAnsi="Times New Roman"/>
          <w:sz w:val="24"/>
          <w:szCs w:val="24"/>
        </w:rPr>
        <w:t xml:space="preserve"> </w:t>
      </w:r>
      <w:proofErr w:type="spellStart"/>
      <w:r>
        <w:rPr>
          <w:rFonts w:ascii="Times New Roman" w:hAnsi="Times New Roman"/>
          <w:sz w:val="24"/>
          <w:szCs w:val="24"/>
        </w:rPr>
        <w:t>ул.Высотная</w:t>
      </w:r>
      <w:proofErr w:type="spellEnd"/>
      <w:proofErr w:type="gramEnd"/>
      <w:r>
        <w:rPr>
          <w:rFonts w:ascii="Times New Roman" w:hAnsi="Times New Roman"/>
          <w:sz w:val="24"/>
          <w:szCs w:val="24"/>
        </w:rPr>
        <w:t xml:space="preserve">, </w:t>
      </w:r>
      <w:r w:rsidRPr="00B20440">
        <w:rPr>
          <w:rFonts w:ascii="Times New Roman" w:hAnsi="Times New Roman"/>
          <w:sz w:val="24"/>
          <w:szCs w:val="24"/>
        </w:rPr>
        <w:t xml:space="preserve">д. </w:t>
      </w:r>
      <w:r>
        <w:rPr>
          <w:rFonts w:ascii="Times New Roman" w:hAnsi="Times New Roman"/>
          <w:sz w:val="24"/>
          <w:szCs w:val="24"/>
        </w:rPr>
        <w:t>6.</w:t>
      </w:r>
    </w:p>
    <w:p w:rsidR="00DA561E" w:rsidRDefault="00DA561E" w:rsidP="00DA561E">
      <w:pPr>
        <w:autoSpaceDE w:val="0"/>
        <w:autoSpaceDN w:val="0"/>
        <w:adjustRightInd w:val="0"/>
        <w:jc w:val="both"/>
        <w:rPr>
          <w:rFonts w:ascii="Times New Roman" w:hAnsi="Times New Roman" w:cs="Times New Roman"/>
          <w:sz w:val="24"/>
          <w:szCs w:val="24"/>
        </w:rPr>
      </w:pPr>
      <w:r w:rsidRPr="00FB2C8F">
        <w:rPr>
          <w:rFonts w:ascii="Times New Roman" w:hAnsi="Times New Roman" w:cs="Times New Roman"/>
          <w:sz w:val="24"/>
          <w:szCs w:val="24"/>
        </w:rPr>
        <w:t xml:space="preserve">Контактный телефон: </w:t>
      </w:r>
      <w:r>
        <w:rPr>
          <w:rFonts w:ascii="Times New Roman" w:hAnsi="Times New Roman" w:cs="Times New Roman"/>
          <w:sz w:val="24"/>
          <w:szCs w:val="24"/>
        </w:rPr>
        <w:t>8(495)645-35-13, 8(4967)55-54-20</w:t>
      </w:r>
    </w:p>
    <w:p w:rsidR="00DA561E" w:rsidRPr="00F51D72" w:rsidRDefault="00DA561E" w:rsidP="00DA561E">
      <w:pPr>
        <w:autoSpaceDE w:val="0"/>
        <w:autoSpaceDN w:val="0"/>
        <w:adjustRightInd w:val="0"/>
        <w:jc w:val="both"/>
        <w:rPr>
          <w:rFonts w:ascii="Times New Roman" w:hAnsi="Times New Roman" w:cs="Times New Roman"/>
          <w:sz w:val="24"/>
          <w:szCs w:val="24"/>
        </w:rPr>
      </w:pPr>
    </w:p>
    <w:p w:rsidR="00DA561E" w:rsidRPr="00FB2C8F" w:rsidRDefault="00DA561E" w:rsidP="00DA561E">
      <w:pPr>
        <w:autoSpaceDE w:val="0"/>
        <w:autoSpaceDN w:val="0"/>
        <w:adjustRightInd w:val="0"/>
        <w:jc w:val="both"/>
        <w:rPr>
          <w:rFonts w:ascii="Times New Roman" w:hAnsi="Times New Roman" w:cs="Times New Roman"/>
          <w:sz w:val="24"/>
          <w:szCs w:val="24"/>
        </w:rPr>
      </w:pPr>
      <w:r w:rsidRPr="00FB2C8F">
        <w:rPr>
          <w:rFonts w:ascii="Times New Roman" w:hAnsi="Times New Roman" w:cs="Times New Roman"/>
          <w:sz w:val="24"/>
          <w:szCs w:val="24"/>
        </w:rPr>
        <w:t xml:space="preserve">График работы </w:t>
      </w:r>
      <w:r>
        <w:rPr>
          <w:rFonts w:ascii="Times New Roman" w:hAnsi="Times New Roman" w:cs="Times New Roman"/>
          <w:sz w:val="24"/>
          <w:szCs w:val="24"/>
        </w:rPr>
        <w:t>МФЦ</w:t>
      </w:r>
      <w:r w:rsidRPr="00FB2C8F">
        <w:rPr>
          <w:rFonts w:ascii="Times New Roman" w:hAnsi="Times New Roman" w:cs="Times New Roman"/>
          <w:i/>
          <w:sz w:val="24"/>
          <w:szCs w:val="24"/>
        </w:rPr>
        <w:t>:</w:t>
      </w:r>
    </w:p>
    <w:tbl>
      <w:tblPr>
        <w:tblW w:w="4708" w:type="pct"/>
        <w:jc w:val="center"/>
        <w:tblLook w:val="01E0" w:firstRow="1" w:lastRow="1" w:firstColumn="1" w:lastColumn="1" w:noHBand="0" w:noVBand="0"/>
      </w:tblPr>
      <w:tblGrid>
        <w:gridCol w:w="2143"/>
        <w:gridCol w:w="7136"/>
      </w:tblGrid>
      <w:tr w:rsidR="00DA561E" w:rsidRPr="00FB2C8F" w:rsidTr="00185DCB">
        <w:trPr>
          <w:jc w:val="center"/>
        </w:trPr>
        <w:tc>
          <w:tcPr>
            <w:tcW w:w="1155" w:type="pct"/>
            <w:shd w:val="clear" w:color="auto" w:fill="auto"/>
          </w:tcPr>
          <w:p w:rsidR="00DA561E" w:rsidRPr="00FB2C8F" w:rsidRDefault="00DA561E" w:rsidP="00185DCB">
            <w:pPr>
              <w:tabs>
                <w:tab w:val="left" w:pos="1276"/>
              </w:tabs>
              <w:spacing w:line="360" w:lineRule="auto"/>
              <w:rPr>
                <w:rFonts w:ascii="Times New Roman" w:hAnsi="Times New Roman" w:cs="Times New Roman"/>
                <w:color w:val="000000"/>
                <w:sz w:val="24"/>
                <w:szCs w:val="24"/>
              </w:rPr>
            </w:pPr>
            <w:r w:rsidRPr="00FB2C8F">
              <w:rPr>
                <w:rFonts w:ascii="Times New Roman" w:hAnsi="Times New Roman" w:cs="Times New Roman"/>
                <w:noProof/>
                <w:color w:val="000000"/>
                <w:sz w:val="24"/>
                <w:szCs w:val="24"/>
                <w:lang w:val="en-US"/>
              </w:rPr>
              <w:t>Понедельник</w:t>
            </w:r>
          </w:p>
        </w:tc>
        <w:tc>
          <w:tcPr>
            <w:tcW w:w="3845" w:type="pct"/>
            <w:shd w:val="clear" w:color="auto" w:fill="auto"/>
            <w:vAlign w:val="center"/>
          </w:tcPr>
          <w:p w:rsidR="00DA561E" w:rsidRPr="00FB2C8F" w:rsidRDefault="00DA561E" w:rsidP="00185DCB">
            <w:pPr>
              <w:tabs>
                <w:tab w:val="left" w:pos="1276"/>
              </w:tabs>
              <w:spacing w:line="240" w:lineRule="auto"/>
              <w:ind w:right="-108"/>
              <w:jc w:val="center"/>
              <w:rPr>
                <w:rFonts w:ascii="Times New Roman" w:hAnsi="Times New Roman" w:cs="Times New Roman"/>
                <w:i/>
                <w:color w:val="000000"/>
                <w:sz w:val="24"/>
                <w:szCs w:val="24"/>
              </w:rPr>
            </w:pPr>
            <w:r w:rsidRPr="00FB2C8F">
              <w:rPr>
                <w:rFonts w:ascii="Times New Roman" w:hAnsi="Times New Roman" w:cs="Times New Roman"/>
                <w:i/>
                <w:color w:val="000000"/>
                <w:sz w:val="24"/>
                <w:szCs w:val="24"/>
              </w:rPr>
              <w:t>с 0</w:t>
            </w:r>
            <w:r>
              <w:rPr>
                <w:rFonts w:ascii="Times New Roman" w:hAnsi="Times New Roman" w:cs="Times New Roman"/>
                <w:i/>
                <w:color w:val="000000"/>
                <w:sz w:val="24"/>
                <w:szCs w:val="24"/>
              </w:rPr>
              <w:t>8</w:t>
            </w:r>
            <w:r w:rsidRPr="00FB2C8F">
              <w:rPr>
                <w:rFonts w:ascii="Times New Roman" w:hAnsi="Times New Roman" w:cs="Times New Roman"/>
                <w:i/>
                <w:color w:val="000000"/>
                <w:sz w:val="24"/>
                <w:szCs w:val="24"/>
              </w:rPr>
              <w:t xml:space="preserve">.00 до </w:t>
            </w:r>
            <w:r>
              <w:rPr>
                <w:rFonts w:ascii="Times New Roman" w:hAnsi="Times New Roman" w:cs="Times New Roman"/>
                <w:i/>
                <w:color w:val="000000"/>
                <w:sz w:val="24"/>
                <w:szCs w:val="24"/>
              </w:rPr>
              <w:t>20.00</w:t>
            </w:r>
            <w:r w:rsidRPr="00FB2C8F">
              <w:rPr>
                <w:rFonts w:ascii="Times New Roman" w:hAnsi="Times New Roman" w:cs="Times New Roman"/>
                <w:i/>
                <w:color w:val="000000"/>
                <w:sz w:val="24"/>
                <w:szCs w:val="24"/>
              </w:rPr>
              <w:t xml:space="preserve"> </w:t>
            </w:r>
          </w:p>
          <w:p w:rsidR="00DA561E" w:rsidRPr="00FB2C8F" w:rsidRDefault="00DA561E" w:rsidP="00185DCB">
            <w:pPr>
              <w:tabs>
                <w:tab w:val="left" w:pos="1276"/>
              </w:tabs>
              <w:spacing w:line="240" w:lineRule="auto"/>
              <w:ind w:right="-108"/>
              <w:jc w:val="center"/>
              <w:rPr>
                <w:rFonts w:ascii="Times New Roman" w:hAnsi="Times New Roman" w:cs="Times New Roman"/>
                <w:i/>
                <w:color w:val="000000"/>
                <w:sz w:val="24"/>
                <w:szCs w:val="24"/>
              </w:rPr>
            </w:pPr>
          </w:p>
        </w:tc>
      </w:tr>
      <w:tr w:rsidR="00DA561E" w:rsidRPr="00FB2C8F" w:rsidTr="00185DCB">
        <w:trPr>
          <w:jc w:val="center"/>
        </w:trPr>
        <w:tc>
          <w:tcPr>
            <w:tcW w:w="1155" w:type="pct"/>
            <w:shd w:val="clear" w:color="auto" w:fill="auto"/>
          </w:tcPr>
          <w:p w:rsidR="00DA561E" w:rsidRPr="00FB2C8F" w:rsidRDefault="00DA561E" w:rsidP="00185DCB">
            <w:pPr>
              <w:tabs>
                <w:tab w:val="left" w:pos="1276"/>
              </w:tabs>
              <w:spacing w:line="360" w:lineRule="auto"/>
              <w:rPr>
                <w:rFonts w:ascii="Times New Roman" w:hAnsi="Times New Roman" w:cs="Times New Roman"/>
                <w:color w:val="000000"/>
                <w:sz w:val="24"/>
                <w:szCs w:val="24"/>
              </w:rPr>
            </w:pPr>
            <w:r w:rsidRPr="00FB2C8F">
              <w:rPr>
                <w:rFonts w:ascii="Times New Roman" w:hAnsi="Times New Roman" w:cs="Times New Roman"/>
                <w:noProof/>
                <w:color w:val="000000"/>
                <w:sz w:val="24"/>
                <w:szCs w:val="24"/>
              </w:rPr>
              <w:t>Вторник</w:t>
            </w:r>
          </w:p>
        </w:tc>
        <w:tc>
          <w:tcPr>
            <w:tcW w:w="3845" w:type="pct"/>
            <w:shd w:val="clear" w:color="auto" w:fill="auto"/>
            <w:vAlign w:val="center"/>
          </w:tcPr>
          <w:p w:rsidR="00DA561E" w:rsidRPr="00FB2C8F" w:rsidRDefault="00DA561E" w:rsidP="00185DCB">
            <w:pPr>
              <w:tabs>
                <w:tab w:val="left" w:pos="1276"/>
              </w:tabs>
              <w:spacing w:line="240" w:lineRule="auto"/>
              <w:ind w:right="-108"/>
              <w:jc w:val="center"/>
              <w:rPr>
                <w:rFonts w:ascii="Times New Roman" w:hAnsi="Times New Roman" w:cs="Times New Roman"/>
                <w:i/>
                <w:color w:val="000000"/>
                <w:sz w:val="24"/>
                <w:szCs w:val="24"/>
              </w:rPr>
            </w:pPr>
            <w:r w:rsidRPr="00FB2C8F">
              <w:rPr>
                <w:rFonts w:ascii="Times New Roman" w:hAnsi="Times New Roman" w:cs="Times New Roman"/>
                <w:i/>
                <w:color w:val="000000"/>
                <w:sz w:val="24"/>
                <w:szCs w:val="24"/>
              </w:rPr>
              <w:t>с 0</w:t>
            </w:r>
            <w:r>
              <w:rPr>
                <w:rFonts w:ascii="Times New Roman" w:hAnsi="Times New Roman" w:cs="Times New Roman"/>
                <w:i/>
                <w:color w:val="000000"/>
                <w:sz w:val="24"/>
                <w:szCs w:val="24"/>
              </w:rPr>
              <w:t>8</w:t>
            </w:r>
            <w:r w:rsidRPr="00FB2C8F">
              <w:rPr>
                <w:rFonts w:ascii="Times New Roman" w:hAnsi="Times New Roman" w:cs="Times New Roman"/>
                <w:i/>
                <w:color w:val="000000"/>
                <w:sz w:val="24"/>
                <w:szCs w:val="24"/>
              </w:rPr>
              <w:t xml:space="preserve">.00 до </w:t>
            </w:r>
            <w:r>
              <w:rPr>
                <w:rFonts w:ascii="Times New Roman" w:hAnsi="Times New Roman" w:cs="Times New Roman"/>
                <w:i/>
                <w:color w:val="000000"/>
                <w:sz w:val="24"/>
                <w:szCs w:val="24"/>
              </w:rPr>
              <w:t>20.00</w:t>
            </w:r>
            <w:r w:rsidRPr="00FB2C8F">
              <w:rPr>
                <w:rFonts w:ascii="Times New Roman" w:hAnsi="Times New Roman" w:cs="Times New Roman"/>
                <w:i/>
                <w:color w:val="000000"/>
                <w:sz w:val="24"/>
                <w:szCs w:val="24"/>
              </w:rPr>
              <w:t xml:space="preserve"> </w:t>
            </w:r>
          </w:p>
          <w:p w:rsidR="00DA561E" w:rsidRPr="00FB2C8F" w:rsidRDefault="00DA561E" w:rsidP="00185DCB">
            <w:pPr>
              <w:tabs>
                <w:tab w:val="left" w:pos="1276"/>
              </w:tabs>
              <w:spacing w:line="240" w:lineRule="auto"/>
              <w:ind w:right="-108"/>
              <w:jc w:val="center"/>
              <w:rPr>
                <w:rFonts w:ascii="Times New Roman" w:hAnsi="Times New Roman" w:cs="Times New Roman"/>
                <w:i/>
                <w:color w:val="000000"/>
                <w:sz w:val="24"/>
                <w:szCs w:val="24"/>
              </w:rPr>
            </w:pPr>
          </w:p>
        </w:tc>
      </w:tr>
      <w:tr w:rsidR="00DA561E" w:rsidRPr="00FB2C8F" w:rsidTr="00185DCB">
        <w:trPr>
          <w:jc w:val="center"/>
        </w:trPr>
        <w:tc>
          <w:tcPr>
            <w:tcW w:w="1155" w:type="pct"/>
            <w:shd w:val="clear" w:color="auto" w:fill="auto"/>
          </w:tcPr>
          <w:p w:rsidR="00DA561E" w:rsidRPr="00FB2C8F" w:rsidRDefault="00DA561E" w:rsidP="00185DCB">
            <w:pPr>
              <w:tabs>
                <w:tab w:val="left" w:pos="1276"/>
              </w:tabs>
              <w:spacing w:line="360" w:lineRule="auto"/>
              <w:rPr>
                <w:rFonts w:ascii="Times New Roman" w:hAnsi="Times New Roman" w:cs="Times New Roman"/>
                <w:noProof/>
                <w:color w:val="000000"/>
                <w:sz w:val="24"/>
                <w:szCs w:val="24"/>
              </w:rPr>
            </w:pPr>
            <w:r w:rsidRPr="00FB2C8F">
              <w:rPr>
                <w:rFonts w:ascii="Times New Roman" w:hAnsi="Times New Roman" w:cs="Times New Roman"/>
                <w:noProof/>
                <w:color w:val="000000"/>
                <w:sz w:val="24"/>
                <w:szCs w:val="24"/>
                <w:lang w:val="en-US"/>
              </w:rPr>
              <w:t>С</w:t>
            </w:r>
            <w:r w:rsidRPr="00FB2C8F">
              <w:rPr>
                <w:rFonts w:ascii="Times New Roman" w:hAnsi="Times New Roman" w:cs="Times New Roman"/>
                <w:noProof/>
                <w:color w:val="000000"/>
                <w:sz w:val="24"/>
                <w:szCs w:val="24"/>
              </w:rPr>
              <w:t>реда</w:t>
            </w:r>
          </w:p>
        </w:tc>
        <w:tc>
          <w:tcPr>
            <w:tcW w:w="3845" w:type="pct"/>
            <w:shd w:val="clear" w:color="auto" w:fill="auto"/>
            <w:vAlign w:val="center"/>
          </w:tcPr>
          <w:p w:rsidR="00DA561E" w:rsidRPr="00FB2C8F" w:rsidRDefault="00DA561E" w:rsidP="00185DCB">
            <w:pPr>
              <w:tabs>
                <w:tab w:val="left" w:pos="1276"/>
              </w:tabs>
              <w:spacing w:line="240" w:lineRule="auto"/>
              <w:ind w:right="-108"/>
              <w:jc w:val="center"/>
              <w:rPr>
                <w:rFonts w:ascii="Times New Roman" w:hAnsi="Times New Roman" w:cs="Times New Roman"/>
                <w:i/>
                <w:color w:val="000000"/>
                <w:sz w:val="24"/>
                <w:szCs w:val="24"/>
              </w:rPr>
            </w:pPr>
            <w:r w:rsidRPr="00FB2C8F">
              <w:rPr>
                <w:rFonts w:ascii="Times New Roman" w:hAnsi="Times New Roman" w:cs="Times New Roman"/>
                <w:i/>
                <w:color w:val="000000"/>
                <w:sz w:val="24"/>
                <w:szCs w:val="24"/>
              </w:rPr>
              <w:t>с 0</w:t>
            </w:r>
            <w:r>
              <w:rPr>
                <w:rFonts w:ascii="Times New Roman" w:hAnsi="Times New Roman" w:cs="Times New Roman"/>
                <w:i/>
                <w:color w:val="000000"/>
                <w:sz w:val="24"/>
                <w:szCs w:val="24"/>
              </w:rPr>
              <w:t>8</w:t>
            </w:r>
            <w:r w:rsidRPr="00FB2C8F">
              <w:rPr>
                <w:rFonts w:ascii="Times New Roman" w:hAnsi="Times New Roman" w:cs="Times New Roman"/>
                <w:i/>
                <w:color w:val="000000"/>
                <w:sz w:val="24"/>
                <w:szCs w:val="24"/>
              </w:rPr>
              <w:t xml:space="preserve">.00 до </w:t>
            </w:r>
            <w:r>
              <w:rPr>
                <w:rFonts w:ascii="Times New Roman" w:hAnsi="Times New Roman" w:cs="Times New Roman"/>
                <w:i/>
                <w:color w:val="000000"/>
                <w:sz w:val="24"/>
                <w:szCs w:val="24"/>
              </w:rPr>
              <w:t>20.00</w:t>
            </w:r>
            <w:r w:rsidRPr="00FB2C8F">
              <w:rPr>
                <w:rFonts w:ascii="Times New Roman" w:hAnsi="Times New Roman" w:cs="Times New Roman"/>
                <w:i/>
                <w:color w:val="000000"/>
                <w:sz w:val="24"/>
                <w:szCs w:val="24"/>
              </w:rPr>
              <w:t xml:space="preserve"> </w:t>
            </w:r>
          </w:p>
          <w:p w:rsidR="00DA561E" w:rsidRPr="00FB2C8F" w:rsidRDefault="00DA561E" w:rsidP="00185DCB">
            <w:pPr>
              <w:tabs>
                <w:tab w:val="left" w:pos="1276"/>
              </w:tabs>
              <w:spacing w:line="240" w:lineRule="auto"/>
              <w:ind w:right="-108"/>
              <w:jc w:val="center"/>
              <w:rPr>
                <w:rFonts w:ascii="Times New Roman" w:hAnsi="Times New Roman" w:cs="Times New Roman"/>
                <w:i/>
                <w:color w:val="000000"/>
                <w:sz w:val="24"/>
                <w:szCs w:val="24"/>
              </w:rPr>
            </w:pPr>
          </w:p>
        </w:tc>
      </w:tr>
      <w:tr w:rsidR="00DA561E" w:rsidRPr="00FB2C8F" w:rsidTr="00185DCB">
        <w:trPr>
          <w:jc w:val="center"/>
        </w:trPr>
        <w:tc>
          <w:tcPr>
            <w:tcW w:w="1155" w:type="pct"/>
            <w:shd w:val="clear" w:color="auto" w:fill="auto"/>
          </w:tcPr>
          <w:p w:rsidR="00DA561E" w:rsidRPr="00FB2C8F" w:rsidRDefault="00DA561E" w:rsidP="00185DCB">
            <w:pPr>
              <w:tabs>
                <w:tab w:val="left" w:pos="1276"/>
              </w:tabs>
              <w:spacing w:line="360" w:lineRule="auto"/>
              <w:rPr>
                <w:rFonts w:ascii="Times New Roman" w:hAnsi="Times New Roman" w:cs="Times New Roman"/>
                <w:color w:val="000000"/>
                <w:sz w:val="24"/>
                <w:szCs w:val="24"/>
              </w:rPr>
            </w:pPr>
            <w:r w:rsidRPr="00FB2C8F">
              <w:rPr>
                <w:rFonts w:ascii="Times New Roman" w:hAnsi="Times New Roman" w:cs="Times New Roman"/>
                <w:noProof/>
                <w:color w:val="000000"/>
                <w:sz w:val="24"/>
                <w:szCs w:val="24"/>
              </w:rPr>
              <w:t>Четверг</w:t>
            </w:r>
          </w:p>
        </w:tc>
        <w:tc>
          <w:tcPr>
            <w:tcW w:w="3845" w:type="pct"/>
            <w:shd w:val="clear" w:color="auto" w:fill="auto"/>
            <w:vAlign w:val="center"/>
          </w:tcPr>
          <w:p w:rsidR="00DA561E" w:rsidRPr="00FB2C8F" w:rsidRDefault="00DA561E" w:rsidP="00185DCB">
            <w:pPr>
              <w:tabs>
                <w:tab w:val="left" w:pos="1276"/>
              </w:tabs>
              <w:spacing w:line="240" w:lineRule="auto"/>
              <w:ind w:right="-108"/>
              <w:jc w:val="center"/>
              <w:rPr>
                <w:rFonts w:ascii="Times New Roman" w:hAnsi="Times New Roman" w:cs="Times New Roman"/>
                <w:i/>
                <w:color w:val="000000"/>
                <w:sz w:val="24"/>
                <w:szCs w:val="24"/>
              </w:rPr>
            </w:pPr>
            <w:r w:rsidRPr="00FB2C8F">
              <w:rPr>
                <w:rFonts w:ascii="Times New Roman" w:hAnsi="Times New Roman" w:cs="Times New Roman"/>
                <w:i/>
                <w:color w:val="000000"/>
                <w:sz w:val="24"/>
                <w:szCs w:val="24"/>
              </w:rPr>
              <w:t>с 0</w:t>
            </w:r>
            <w:r>
              <w:rPr>
                <w:rFonts w:ascii="Times New Roman" w:hAnsi="Times New Roman" w:cs="Times New Roman"/>
                <w:i/>
                <w:color w:val="000000"/>
                <w:sz w:val="24"/>
                <w:szCs w:val="24"/>
              </w:rPr>
              <w:t>8</w:t>
            </w:r>
            <w:r w:rsidRPr="00FB2C8F">
              <w:rPr>
                <w:rFonts w:ascii="Times New Roman" w:hAnsi="Times New Roman" w:cs="Times New Roman"/>
                <w:i/>
                <w:color w:val="000000"/>
                <w:sz w:val="24"/>
                <w:szCs w:val="24"/>
              </w:rPr>
              <w:t xml:space="preserve">.00 до </w:t>
            </w:r>
            <w:r>
              <w:rPr>
                <w:rFonts w:ascii="Times New Roman" w:hAnsi="Times New Roman" w:cs="Times New Roman"/>
                <w:i/>
                <w:color w:val="000000"/>
                <w:sz w:val="24"/>
                <w:szCs w:val="24"/>
              </w:rPr>
              <w:t>20.00</w:t>
            </w:r>
            <w:r w:rsidRPr="00FB2C8F">
              <w:rPr>
                <w:rFonts w:ascii="Times New Roman" w:hAnsi="Times New Roman" w:cs="Times New Roman"/>
                <w:i/>
                <w:color w:val="000000"/>
                <w:sz w:val="24"/>
                <w:szCs w:val="24"/>
              </w:rPr>
              <w:t xml:space="preserve"> </w:t>
            </w:r>
          </w:p>
          <w:p w:rsidR="00DA561E" w:rsidRPr="00FB2C8F" w:rsidRDefault="00DA561E" w:rsidP="00185DCB">
            <w:pPr>
              <w:tabs>
                <w:tab w:val="left" w:pos="1276"/>
              </w:tabs>
              <w:spacing w:line="240" w:lineRule="auto"/>
              <w:ind w:right="-108"/>
              <w:jc w:val="center"/>
              <w:rPr>
                <w:rFonts w:ascii="Times New Roman" w:hAnsi="Times New Roman" w:cs="Times New Roman"/>
                <w:i/>
                <w:color w:val="000000"/>
                <w:sz w:val="24"/>
                <w:szCs w:val="24"/>
              </w:rPr>
            </w:pPr>
          </w:p>
        </w:tc>
      </w:tr>
      <w:tr w:rsidR="00DA561E" w:rsidRPr="00FB2C8F" w:rsidTr="00185DCB">
        <w:trPr>
          <w:jc w:val="center"/>
        </w:trPr>
        <w:tc>
          <w:tcPr>
            <w:tcW w:w="1155" w:type="pct"/>
            <w:shd w:val="clear" w:color="auto" w:fill="auto"/>
          </w:tcPr>
          <w:p w:rsidR="00DA561E" w:rsidRPr="00FB2C8F" w:rsidRDefault="00DA561E" w:rsidP="00185DCB">
            <w:pPr>
              <w:tabs>
                <w:tab w:val="left" w:pos="1276"/>
              </w:tabs>
              <w:spacing w:line="360" w:lineRule="auto"/>
              <w:rPr>
                <w:rFonts w:ascii="Times New Roman" w:hAnsi="Times New Roman" w:cs="Times New Roman"/>
                <w:noProof/>
                <w:color w:val="000000"/>
                <w:sz w:val="24"/>
                <w:szCs w:val="24"/>
              </w:rPr>
            </w:pPr>
            <w:r w:rsidRPr="00FB2C8F">
              <w:rPr>
                <w:rFonts w:ascii="Times New Roman" w:hAnsi="Times New Roman" w:cs="Times New Roman"/>
                <w:noProof/>
                <w:color w:val="000000"/>
                <w:sz w:val="24"/>
                <w:szCs w:val="24"/>
                <w:lang w:val="en-US"/>
              </w:rPr>
              <w:t>Пятница</w:t>
            </w:r>
          </w:p>
        </w:tc>
        <w:tc>
          <w:tcPr>
            <w:tcW w:w="3845" w:type="pct"/>
            <w:shd w:val="clear" w:color="auto" w:fill="auto"/>
            <w:vAlign w:val="center"/>
          </w:tcPr>
          <w:p w:rsidR="00DA561E" w:rsidRPr="00FB2C8F" w:rsidRDefault="00DA561E" w:rsidP="00185DCB">
            <w:pPr>
              <w:tabs>
                <w:tab w:val="left" w:pos="1276"/>
              </w:tabs>
              <w:spacing w:line="240" w:lineRule="auto"/>
              <w:ind w:right="-108"/>
              <w:jc w:val="center"/>
              <w:rPr>
                <w:rFonts w:ascii="Times New Roman" w:hAnsi="Times New Roman" w:cs="Times New Roman"/>
                <w:i/>
                <w:color w:val="000000"/>
                <w:sz w:val="24"/>
                <w:szCs w:val="24"/>
              </w:rPr>
            </w:pPr>
            <w:r w:rsidRPr="00FB2C8F">
              <w:rPr>
                <w:rFonts w:ascii="Times New Roman" w:hAnsi="Times New Roman" w:cs="Times New Roman"/>
                <w:i/>
                <w:color w:val="000000"/>
                <w:sz w:val="24"/>
                <w:szCs w:val="24"/>
              </w:rPr>
              <w:t>с 0</w:t>
            </w:r>
            <w:r>
              <w:rPr>
                <w:rFonts w:ascii="Times New Roman" w:hAnsi="Times New Roman" w:cs="Times New Roman"/>
                <w:i/>
                <w:color w:val="000000"/>
                <w:sz w:val="24"/>
                <w:szCs w:val="24"/>
              </w:rPr>
              <w:t>8</w:t>
            </w:r>
            <w:r w:rsidRPr="00FB2C8F">
              <w:rPr>
                <w:rFonts w:ascii="Times New Roman" w:hAnsi="Times New Roman" w:cs="Times New Roman"/>
                <w:i/>
                <w:color w:val="000000"/>
                <w:sz w:val="24"/>
                <w:szCs w:val="24"/>
              </w:rPr>
              <w:t xml:space="preserve">.00 до </w:t>
            </w:r>
            <w:r>
              <w:rPr>
                <w:rFonts w:ascii="Times New Roman" w:hAnsi="Times New Roman" w:cs="Times New Roman"/>
                <w:i/>
                <w:color w:val="000000"/>
                <w:sz w:val="24"/>
                <w:szCs w:val="24"/>
              </w:rPr>
              <w:t>20.00</w:t>
            </w:r>
            <w:r w:rsidRPr="00FB2C8F">
              <w:rPr>
                <w:rFonts w:ascii="Times New Roman" w:hAnsi="Times New Roman" w:cs="Times New Roman"/>
                <w:i/>
                <w:color w:val="000000"/>
                <w:sz w:val="24"/>
                <w:szCs w:val="24"/>
              </w:rPr>
              <w:t xml:space="preserve"> </w:t>
            </w:r>
          </w:p>
          <w:p w:rsidR="00DA561E" w:rsidRPr="00FB2C8F" w:rsidRDefault="00DA561E" w:rsidP="00185DCB">
            <w:pPr>
              <w:tabs>
                <w:tab w:val="left" w:pos="1276"/>
              </w:tabs>
              <w:spacing w:line="240" w:lineRule="auto"/>
              <w:ind w:right="-108"/>
              <w:jc w:val="center"/>
              <w:rPr>
                <w:rFonts w:ascii="Times New Roman" w:hAnsi="Times New Roman" w:cs="Times New Roman"/>
                <w:i/>
                <w:color w:val="000000"/>
                <w:sz w:val="24"/>
                <w:szCs w:val="24"/>
              </w:rPr>
            </w:pPr>
          </w:p>
        </w:tc>
      </w:tr>
      <w:tr w:rsidR="00DA561E" w:rsidRPr="00FB2C8F" w:rsidTr="00185DCB">
        <w:trPr>
          <w:jc w:val="center"/>
        </w:trPr>
        <w:tc>
          <w:tcPr>
            <w:tcW w:w="1155" w:type="pct"/>
            <w:shd w:val="clear" w:color="auto" w:fill="auto"/>
          </w:tcPr>
          <w:p w:rsidR="00DA561E" w:rsidRPr="00FB2C8F" w:rsidRDefault="00DA561E" w:rsidP="00185DCB">
            <w:pPr>
              <w:tabs>
                <w:tab w:val="left" w:pos="1276"/>
              </w:tabs>
              <w:spacing w:line="360" w:lineRule="auto"/>
              <w:rPr>
                <w:rFonts w:ascii="Times New Roman" w:hAnsi="Times New Roman" w:cs="Times New Roman"/>
                <w:noProof/>
                <w:color w:val="000000"/>
                <w:sz w:val="24"/>
                <w:szCs w:val="24"/>
                <w:lang w:val="en-US"/>
              </w:rPr>
            </w:pPr>
            <w:r w:rsidRPr="00FB2C8F">
              <w:rPr>
                <w:rFonts w:ascii="Times New Roman" w:hAnsi="Times New Roman" w:cs="Times New Roman"/>
                <w:noProof/>
                <w:color w:val="000000"/>
                <w:sz w:val="24"/>
                <w:szCs w:val="24"/>
                <w:lang w:val="en-US"/>
              </w:rPr>
              <w:t>Суббота</w:t>
            </w:r>
          </w:p>
        </w:tc>
        <w:tc>
          <w:tcPr>
            <w:tcW w:w="3845" w:type="pct"/>
            <w:shd w:val="clear" w:color="auto" w:fill="auto"/>
            <w:vAlign w:val="center"/>
          </w:tcPr>
          <w:p w:rsidR="00DA561E" w:rsidRPr="00FB2C8F" w:rsidRDefault="00DA561E" w:rsidP="00185DCB">
            <w:pPr>
              <w:tabs>
                <w:tab w:val="left" w:pos="1276"/>
              </w:tabs>
              <w:spacing w:line="240" w:lineRule="auto"/>
              <w:ind w:right="-108"/>
              <w:jc w:val="center"/>
              <w:rPr>
                <w:rFonts w:ascii="Times New Roman" w:hAnsi="Times New Roman" w:cs="Times New Roman"/>
                <w:i/>
                <w:color w:val="000000"/>
                <w:sz w:val="24"/>
                <w:szCs w:val="24"/>
              </w:rPr>
            </w:pPr>
            <w:r w:rsidRPr="00FB2C8F">
              <w:rPr>
                <w:rFonts w:ascii="Times New Roman" w:hAnsi="Times New Roman" w:cs="Times New Roman"/>
                <w:i/>
                <w:color w:val="000000"/>
                <w:sz w:val="24"/>
                <w:szCs w:val="24"/>
              </w:rPr>
              <w:t>с 0</w:t>
            </w:r>
            <w:r>
              <w:rPr>
                <w:rFonts w:ascii="Times New Roman" w:hAnsi="Times New Roman" w:cs="Times New Roman"/>
                <w:i/>
                <w:color w:val="000000"/>
                <w:sz w:val="24"/>
                <w:szCs w:val="24"/>
              </w:rPr>
              <w:t>8</w:t>
            </w:r>
            <w:r w:rsidRPr="00FB2C8F">
              <w:rPr>
                <w:rFonts w:ascii="Times New Roman" w:hAnsi="Times New Roman" w:cs="Times New Roman"/>
                <w:i/>
                <w:color w:val="000000"/>
                <w:sz w:val="24"/>
                <w:szCs w:val="24"/>
              </w:rPr>
              <w:t xml:space="preserve">.00 до </w:t>
            </w:r>
            <w:r>
              <w:rPr>
                <w:rFonts w:ascii="Times New Roman" w:hAnsi="Times New Roman" w:cs="Times New Roman"/>
                <w:i/>
                <w:color w:val="000000"/>
                <w:sz w:val="24"/>
                <w:szCs w:val="24"/>
              </w:rPr>
              <w:t>20.00</w:t>
            </w:r>
            <w:r w:rsidRPr="00FB2C8F">
              <w:rPr>
                <w:rFonts w:ascii="Times New Roman" w:hAnsi="Times New Roman" w:cs="Times New Roman"/>
                <w:i/>
                <w:color w:val="000000"/>
                <w:sz w:val="24"/>
                <w:szCs w:val="24"/>
              </w:rPr>
              <w:t xml:space="preserve"> </w:t>
            </w:r>
          </w:p>
          <w:p w:rsidR="00DA561E" w:rsidRPr="00FB2C8F" w:rsidRDefault="00DA561E" w:rsidP="00185DCB">
            <w:pPr>
              <w:tabs>
                <w:tab w:val="left" w:pos="1276"/>
              </w:tabs>
              <w:spacing w:line="360" w:lineRule="auto"/>
              <w:jc w:val="center"/>
              <w:rPr>
                <w:rFonts w:ascii="Times New Roman" w:hAnsi="Times New Roman" w:cs="Times New Roman"/>
                <w:i/>
                <w:noProof/>
                <w:color w:val="000000"/>
                <w:sz w:val="24"/>
                <w:szCs w:val="24"/>
              </w:rPr>
            </w:pPr>
          </w:p>
        </w:tc>
      </w:tr>
      <w:tr w:rsidR="00DA561E" w:rsidRPr="00FB2C8F" w:rsidTr="00185DCB">
        <w:trPr>
          <w:jc w:val="center"/>
        </w:trPr>
        <w:tc>
          <w:tcPr>
            <w:tcW w:w="1155" w:type="pct"/>
            <w:shd w:val="clear" w:color="auto" w:fill="auto"/>
          </w:tcPr>
          <w:p w:rsidR="00DA561E" w:rsidRPr="00FB2C8F" w:rsidRDefault="00DA561E" w:rsidP="00185DCB">
            <w:pPr>
              <w:tabs>
                <w:tab w:val="left" w:pos="1276"/>
              </w:tabs>
              <w:spacing w:line="360" w:lineRule="auto"/>
              <w:rPr>
                <w:rFonts w:ascii="Times New Roman" w:hAnsi="Times New Roman" w:cs="Times New Roman"/>
                <w:noProof/>
                <w:color w:val="000000"/>
                <w:sz w:val="24"/>
                <w:szCs w:val="24"/>
              </w:rPr>
            </w:pPr>
            <w:r w:rsidRPr="00FB2C8F">
              <w:rPr>
                <w:rFonts w:ascii="Times New Roman" w:hAnsi="Times New Roman" w:cs="Times New Roman"/>
                <w:noProof/>
                <w:color w:val="000000"/>
                <w:sz w:val="24"/>
                <w:szCs w:val="24"/>
                <w:lang w:val="en-US"/>
              </w:rPr>
              <w:t>Воскресенье</w:t>
            </w:r>
          </w:p>
        </w:tc>
        <w:tc>
          <w:tcPr>
            <w:tcW w:w="3845" w:type="pct"/>
            <w:shd w:val="clear" w:color="auto" w:fill="auto"/>
            <w:vAlign w:val="center"/>
          </w:tcPr>
          <w:p w:rsidR="00DA561E" w:rsidRPr="00FB2C8F" w:rsidRDefault="00DA561E" w:rsidP="00185DCB">
            <w:pPr>
              <w:tabs>
                <w:tab w:val="left" w:pos="1276"/>
              </w:tabs>
              <w:spacing w:line="360" w:lineRule="auto"/>
              <w:jc w:val="center"/>
              <w:rPr>
                <w:rFonts w:ascii="Times New Roman" w:hAnsi="Times New Roman" w:cs="Times New Roman"/>
                <w:i/>
                <w:noProof/>
                <w:color w:val="000000"/>
                <w:sz w:val="24"/>
                <w:szCs w:val="24"/>
              </w:rPr>
            </w:pPr>
            <w:r w:rsidRPr="00FB2C8F">
              <w:rPr>
                <w:rFonts w:ascii="Times New Roman" w:hAnsi="Times New Roman" w:cs="Times New Roman"/>
                <w:i/>
                <w:noProof/>
                <w:color w:val="000000"/>
                <w:sz w:val="24"/>
                <w:szCs w:val="24"/>
                <w:lang w:val="en-US"/>
              </w:rPr>
              <w:t>выходной ден</w:t>
            </w:r>
            <w:r w:rsidRPr="00FB2C8F">
              <w:rPr>
                <w:rFonts w:ascii="Times New Roman" w:hAnsi="Times New Roman" w:cs="Times New Roman"/>
                <w:i/>
                <w:noProof/>
                <w:color w:val="000000"/>
                <w:sz w:val="24"/>
                <w:szCs w:val="24"/>
              </w:rPr>
              <w:t>ь</w:t>
            </w:r>
          </w:p>
        </w:tc>
      </w:tr>
    </w:tbl>
    <w:p w:rsidR="00DA561E" w:rsidRDefault="00DA561E" w:rsidP="00DA561E">
      <w:pPr>
        <w:pStyle w:val="1-0"/>
        <w:jc w:val="left"/>
        <w:rPr>
          <w:sz w:val="24"/>
          <w:szCs w:val="24"/>
        </w:rPr>
        <w:sectPr w:rsidR="00DA561E" w:rsidSect="00C87CF9">
          <w:headerReference w:type="default" r:id="rId10"/>
          <w:footerReference w:type="default" r:id="rId11"/>
          <w:pgSz w:w="11906" w:h="16838" w:code="9"/>
          <w:pgMar w:top="567" w:right="567" w:bottom="567" w:left="1701" w:header="720" w:footer="720" w:gutter="0"/>
          <w:cols w:space="720"/>
          <w:noEndnote/>
          <w:docGrid w:linePitch="299"/>
        </w:sectPr>
      </w:pPr>
    </w:p>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2. Справочная информация о месте нахождения МФЦ, действующих на территории Московской области, графике работы, контактных телефонах, адресах электронной почты</w:t>
      </w:r>
    </w:p>
    <w:tbl>
      <w:tblPr>
        <w:tblpPr w:leftFromText="180" w:rightFromText="180" w:vertAnchor="text" w:horzAnchor="margin" w:tblpY="94"/>
        <w:tblW w:w="5000" w:type="pct"/>
        <w:tblLayout w:type="fixed"/>
        <w:tblCellMar>
          <w:left w:w="0" w:type="dxa"/>
          <w:right w:w="0" w:type="dxa"/>
        </w:tblCellMar>
        <w:tblLook w:val="04A0" w:firstRow="1" w:lastRow="0" w:firstColumn="1" w:lastColumn="0" w:noHBand="0" w:noVBand="1"/>
      </w:tblPr>
      <w:tblGrid>
        <w:gridCol w:w="2053"/>
        <w:gridCol w:w="2995"/>
        <w:gridCol w:w="1545"/>
        <w:gridCol w:w="3981"/>
        <w:gridCol w:w="3238"/>
      </w:tblGrid>
      <w:tr w:rsidR="00DA2E7B" w:rsidRPr="00DA2E7B" w:rsidTr="0003748F">
        <w:trPr>
          <w:trHeight w:val="1046"/>
          <w:tblHeader/>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Наименование муниципального образования</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Адрес МФЦ</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Телефон</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Адрес электронной почты</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Сайт в Интернете</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График работы</w:t>
            </w:r>
          </w:p>
        </w:tc>
      </w:tr>
      <w:tr w:rsidR="00DA2E7B" w:rsidRPr="00DA2E7B" w:rsidTr="0003748F">
        <w:trPr>
          <w:trHeight w:val="1005"/>
        </w:trPr>
        <w:tc>
          <w:tcPr>
            <w:tcW w:w="743"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Городской округ Балашиха</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143912, Московская область, г. Балашиха, ул. Советская, д. 4,</w:t>
            </w:r>
          </w:p>
        </w:tc>
        <w:tc>
          <w:tcPr>
            <w:tcW w:w="559"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8(495) 151-20-02</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8(495) 151-92-29</w:t>
            </w:r>
          </w:p>
        </w:tc>
        <w:tc>
          <w:tcPr>
            <w:tcW w:w="1441"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val="en-US" w:eastAsia="ru-RU"/>
              </w:rPr>
              <w:t>mfc</w:t>
            </w:r>
            <w:proofErr w:type="spellEnd"/>
            <w:r w:rsidRPr="00DA2E7B">
              <w:rPr>
                <w:rFonts w:ascii="Times New Roman" w:eastAsia="Times New Roman" w:hAnsi="Times New Roman" w:cs="Times New Roman"/>
                <w:sz w:val="24"/>
                <w:szCs w:val="24"/>
                <w:lang w:eastAsia="ru-RU"/>
              </w:rPr>
              <w:t>-</w:t>
            </w:r>
            <w:proofErr w:type="spellStart"/>
            <w:r w:rsidRPr="00DA2E7B">
              <w:rPr>
                <w:rFonts w:ascii="Times New Roman" w:eastAsia="Times New Roman" w:hAnsi="Times New Roman" w:cs="Times New Roman"/>
                <w:sz w:val="24"/>
                <w:szCs w:val="24"/>
                <w:lang w:val="en-US" w:eastAsia="ru-RU"/>
              </w:rPr>
              <w:t>balashiha</w:t>
            </w:r>
            <w:proofErr w:type="spellEnd"/>
            <w:r w:rsidRPr="00DA2E7B">
              <w:rPr>
                <w:rFonts w:ascii="Times New Roman" w:eastAsia="Times New Roman" w:hAnsi="Times New Roman" w:cs="Times New Roman"/>
                <w:sz w:val="24"/>
                <w:szCs w:val="24"/>
                <w:lang w:eastAsia="ru-RU"/>
              </w:rPr>
              <w:t>@</w:t>
            </w:r>
            <w:proofErr w:type="spellStart"/>
            <w:r w:rsidRPr="00DA2E7B">
              <w:rPr>
                <w:rFonts w:ascii="Times New Roman" w:eastAsia="Times New Roman" w:hAnsi="Times New Roman" w:cs="Times New Roman"/>
                <w:sz w:val="24"/>
                <w:szCs w:val="24"/>
                <w:lang w:val="en-US" w:eastAsia="ru-RU"/>
              </w:rPr>
              <w:t>mosreg</w:t>
            </w:r>
            <w:proofErr w:type="spellEnd"/>
            <w:r w:rsidRPr="00DA2E7B">
              <w:rPr>
                <w:rFonts w:ascii="Times New Roman" w:eastAsia="Times New Roman" w:hAnsi="Times New Roman" w:cs="Times New Roman"/>
                <w:sz w:val="24"/>
                <w:szCs w:val="24"/>
                <w:lang w:eastAsia="ru-RU"/>
              </w:rPr>
              <w:t>.</w:t>
            </w:r>
            <w:proofErr w:type="spellStart"/>
            <w:r w:rsidRPr="00DA2E7B">
              <w:rPr>
                <w:rFonts w:ascii="Times New Roman" w:eastAsia="Times New Roman" w:hAnsi="Times New Roman" w:cs="Times New Roman"/>
                <w:sz w:val="24"/>
                <w:szCs w:val="24"/>
                <w:lang w:val="en-US" w:eastAsia="ru-RU"/>
              </w:rPr>
              <w:t>ru</w:t>
            </w:r>
            <w:proofErr w:type="spellEnd"/>
          </w:p>
          <w:p w:rsidR="00DA2E7B" w:rsidRPr="00DA2E7B" w:rsidRDefault="00DA2E7B" w:rsidP="00DA2E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www.bmfc.ru</w:t>
            </w:r>
          </w:p>
        </w:tc>
        <w:tc>
          <w:tcPr>
            <w:tcW w:w="1172"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900"/>
        </w:trPr>
        <w:tc>
          <w:tcPr>
            <w:tcW w:w="743" w:type="pct"/>
            <w:vMerge/>
            <w:tcBorders>
              <w:top w:val="single" w:sz="6" w:space="0" w:color="000000"/>
              <w:left w:val="single" w:sz="6" w:space="0" w:color="000000"/>
              <w:bottom w:val="single" w:sz="6"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143900, Московская область, г. Балашиха, </w:t>
            </w:r>
            <w:proofErr w:type="spellStart"/>
            <w:r w:rsidRPr="00DA2E7B">
              <w:rPr>
                <w:rFonts w:ascii="Times New Roman" w:eastAsia="Times New Roman" w:hAnsi="Times New Roman" w:cs="Times New Roman"/>
                <w:sz w:val="24"/>
                <w:szCs w:val="24"/>
                <w:lang w:eastAsia="ru-RU"/>
              </w:rPr>
              <w:t>мкр</w:t>
            </w:r>
            <w:proofErr w:type="spellEnd"/>
            <w:r w:rsidRPr="00DA2E7B">
              <w:rPr>
                <w:rFonts w:ascii="Times New Roman" w:eastAsia="Times New Roman" w:hAnsi="Times New Roman" w:cs="Times New Roman"/>
                <w:sz w:val="24"/>
                <w:szCs w:val="24"/>
                <w:lang w:eastAsia="ru-RU"/>
              </w:rPr>
              <w:t>-н Заря, ул. Ленина, д.11А</w:t>
            </w:r>
          </w:p>
        </w:tc>
        <w:tc>
          <w:tcPr>
            <w:tcW w:w="559" w:type="pct"/>
            <w:vMerge/>
            <w:tcBorders>
              <w:top w:val="single" w:sz="6" w:space="0" w:color="000000"/>
              <w:left w:val="single" w:sz="6" w:space="0" w:color="000000"/>
              <w:bottom w:val="single" w:sz="6"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441" w:type="pct"/>
            <w:vMerge/>
            <w:tcBorders>
              <w:top w:val="single" w:sz="6" w:space="0" w:color="000000"/>
              <w:left w:val="single" w:sz="6" w:space="0" w:color="000000"/>
              <w:bottom w:val="single" w:sz="6"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172" w:type="pct"/>
            <w:vMerge/>
            <w:tcBorders>
              <w:top w:val="single" w:sz="6" w:space="0" w:color="000000"/>
              <w:left w:val="single" w:sz="6" w:space="0" w:color="000000"/>
              <w:bottom w:val="single" w:sz="6"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r>
      <w:tr w:rsidR="00DA2E7B" w:rsidRPr="00DA2E7B" w:rsidTr="0003748F">
        <w:trPr>
          <w:trHeight w:val="900"/>
        </w:trPr>
        <w:tc>
          <w:tcPr>
            <w:tcW w:w="743" w:type="pct"/>
            <w:vMerge/>
            <w:tcBorders>
              <w:top w:val="single" w:sz="6" w:space="0" w:color="000000"/>
              <w:left w:val="single" w:sz="6" w:space="0" w:color="000000"/>
              <w:bottom w:val="single" w:sz="6"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143987, Московская область, г. Балашиха, </w:t>
            </w:r>
            <w:proofErr w:type="spellStart"/>
            <w:r w:rsidRPr="00DA2E7B">
              <w:rPr>
                <w:rFonts w:ascii="Times New Roman" w:eastAsia="Times New Roman" w:hAnsi="Times New Roman" w:cs="Times New Roman"/>
                <w:sz w:val="24"/>
                <w:szCs w:val="24"/>
                <w:lang w:eastAsia="ru-RU"/>
              </w:rPr>
              <w:t>мкр</w:t>
            </w:r>
            <w:proofErr w:type="spellEnd"/>
            <w:r w:rsidRPr="00DA2E7B">
              <w:rPr>
                <w:rFonts w:ascii="Times New Roman" w:eastAsia="Times New Roman" w:hAnsi="Times New Roman" w:cs="Times New Roman"/>
                <w:sz w:val="24"/>
                <w:szCs w:val="24"/>
                <w:lang w:eastAsia="ru-RU"/>
              </w:rPr>
              <w:t>-н Железнодорожный, ул. Советская, д. 57</w:t>
            </w:r>
          </w:p>
        </w:tc>
        <w:tc>
          <w:tcPr>
            <w:tcW w:w="559" w:type="pct"/>
            <w:vMerge/>
            <w:tcBorders>
              <w:top w:val="single" w:sz="6" w:space="0" w:color="000000"/>
              <w:left w:val="single" w:sz="6" w:space="0" w:color="000000"/>
              <w:bottom w:val="single" w:sz="6"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441" w:type="pct"/>
            <w:vMerge/>
            <w:tcBorders>
              <w:top w:val="single" w:sz="6" w:space="0" w:color="000000"/>
              <w:left w:val="single" w:sz="6" w:space="0" w:color="000000"/>
              <w:bottom w:val="single" w:sz="6"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172" w:type="pct"/>
            <w:vMerge/>
            <w:tcBorders>
              <w:top w:val="single" w:sz="6" w:space="0" w:color="000000"/>
              <w:left w:val="single" w:sz="6" w:space="0" w:color="000000"/>
              <w:bottom w:val="single" w:sz="6"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r>
      <w:tr w:rsidR="00DA2E7B" w:rsidRPr="00DA2E7B" w:rsidTr="0003748F">
        <w:trPr>
          <w:trHeight w:val="600"/>
        </w:trPr>
        <w:tc>
          <w:tcPr>
            <w:tcW w:w="74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Городской округ Бронницы</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140170, Московская область, г. Бронницы, ул. </w:t>
            </w:r>
            <w:proofErr w:type="spellStart"/>
            <w:r w:rsidRPr="00DA2E7B">
              <w:rPr>
                <w:rFonts w:ascii="Times New Roman" w:eastAsia="Times New Roman" w:hAnsi="Times New Roman" w:cs="Times New Roman"/>
                <w:sz w:val="24"/>
                <w:szCs w:val="24"/>
                <w:lang w:eastAsia="ru-RU"/>
              </w:rPr>
              <w:t>Кожурновская</w:t>
            </w:r>
            <w:proofErr w:type="spellEnd"/>
            <w:r w:rsidRPr="00DA2E7B">
              <w:rPr>
                <w:rFonts w:ascii="Times New Roman" w:eastAsia="Times New Roman" w:hAnsi="Times New Roman" w:cs="Times New Roman"/>
                <w:sz w:val="24"/>
                <w:szCs w:val="24"/>
                <w:lang w:eastAsia="ru-RU"/>
              </w:rPr>
              <w:t xml:space="preserve"> д.73</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8(496)464-45-03</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mfc-bronnitsygo@mosreg.ru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Городской округ </w:t>
            </w:r>
            <w:proofErr w:type="spellStart"/>
            <w:r w:rsidRPr="00DA2E7B">
              <w:rPr>
                <w:rFonts w:ascii="Times New Roman" w:eastAsia="Times New Roman" w:hAnsi="Times New Roman" w:cs="Times New Roman"/>
                <w:sz w:val="24"/>
                <w:szCs w:val="24"/>
                <w:lang w:eastAsia="ru-RU"/>
              </w:rPr>
              <w:t>Власиха</w:t>
            </w:r>
            <w:proofErr w:type="spellEnd"/>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gramStart"/>
            <w:r w:rsidRPr="00DA2E7B">
              <w:rPr>
                <w:rFonts w:ascii="Times New Roman" w:eastAsia="Times New Roman" w:hAnsi="Times New Roman" w:cs="Times New Roman"/>
                <w:sz w:val="24"/>
                <w:szCs w:val="24"/>
                <w:lang w:eastAsia="ru-RU"/>
              </w:rPr>
              <w:t>143010,Московская</w:t>
            </w:r>
            <w:proofErr w:type="gramEnd"/>
            <w:r w:rsidRPr="00DA2E7B">
              <w:rPr>
                <w:rFonts w:ascii="Times New Roman" w:eastAsia="Times New Roman" w:hAnsi="Times New Roman" w:cs="Times New Roman"/>
                <w:sz w:val="24"/>
                <w:szCs w:val="24"/>
                <w:lang w:eastAsia="ru-RU"/>
              </w:rPr>
              <w:t xml:space="preserve"> область, п. </w:t>
            </w:r>
            <w:proofErr w:type="spellStart"/>
            <w:r w:rsidRPr="00DA2E7B">
              <w:rPr>
                <w:rFonts w:ascii="Times New Roman" w:eastAsia="Times New Roman" w:hAnsi="Times New Roman" w:cs="Times New Roman"/>
                <w:sz w:val="24"/>
                <w:szCs w:val="24"/>
                <w:lang w:eastAsia="ru-RU"/>
              </w:rPr>
              <w:t>Власиха</w:t>
            </w:r>
            <w:proofErr w:type="spellEnd"/>
            <w:r w:rsidRPr="00DA2E7B">
              <w:rPr>
                <w:rFonts w:ascii="Times New Roman" w:eastAsia="Times New Roman" w:hAnsi="Times New Roman" w:cs="Times New Roman"/>
                <w:sz w:val="24"/>
                <w:szCs w:val="24"/>
                <w:lang w:eastAsia="ru-RU"/>
              </w:rPr>
              <w:t>, ул. Маршала Жукова, д.10</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after="100" w:afterAutospacing="1"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8(498) 696-45-35</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mfc-vlasihago@mosreg.ru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Пн.-Пт.</w:t>
            </w:r>
          </w:p>
          <w:p w:rsidR="00DA2E7B" w:rsidRPr="00DA2E7B" w:rsidRDefault="00DA2E7B" w:rsidP="00DA2E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 до 20:00</w:t>
            </w:r>
          </w:p>
          <w:p w:rsidR="00DA2E7B" w:rsidRPr="00DA2E7B" w:rsidRDefault="00DA2E7B" w:rsidP="00DA2E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Сб. с 8:00 до 20:00</w:t>
            </w:r>
          </w:p>
          <w:p w:rsidR="00DA2E7B" w:rsidRPr="00DA2E7B" w:rsidRDefault="00DA2E7B" w:rsidP="00DA2E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525"/>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Волоколамский муниципальный район</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143600, Московская область, г. Волоколамск, ул. Революционная, д.3</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8(496)363-20-94, 8(496)363-20-70</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mfc-volokolamskmr@mosreg.ru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www.mfc-volokolamsk.com</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1602"/>
        </w:trPr>
        <w:tc>
          <w:tcPr>
            <w:tcW w:w="743" w:type="pct"/>
            <w:vMerge w:val="restart"/>
            <w:tcBorders>
              <w:top w:val="single" w:sz="4" w:space="0" w:color="auto"/>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 xml:space="preserve">Воскресенский </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муниципальный район</w:t>
            </w:r>
          </w:p>
        </w:tc>
        <w:tc>
          <w:tcPr>
            <w:tcW w:w="1084" w:type="pct"/>
            <w:tcBorders>
              <w:top w:val="single" w:sz="4" w:space="0" w:color="auto"/>
              <w:left w:val="single" w:sz="6" w:space="0" w:color="000000"/>
              <w:bottom w:val="nil"/>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140209, Московская область, г. Воскресенск, ул. Энгельса,</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д. 14а</w:t>
            </w:r>
          </w:p>
        </w:tc>
        <w:tc>
          <w:tcPr>
            <w:tcW w:w="559" w:type="pct"/>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 (496)44-48-133</w:t>
            </w:r>
          </w:p>
        </w:tc>
        <w:tc>
          <w:tcPr>
            <w:tcW w:w="1441"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mfc-voskresenskmr@mosreg.ru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vmr-mo.ru</w:t>
            </w:r>
          </w:p>
        </w:tc>
        <w:tc>
          <w:tcPr>
            <w:tcW w:w="1172"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795"/>
        </w:trPr>
        <w:tc>
          <w:tcPr>
            <w:tcW w:w="743" w:type="pct"/>
            <w:vMerge/>
            <w:tcBorders>
              <w:top w:val="single" w:sz="4" w:space="0" w:color="auto"/>
              <w:left w:val="single" w:sz="6" w:space="0" w:color="000000"/>
              <w:bottom w:val="single" w:sz="2"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140250, Московская область, Воскресенский </w:t>
            </w:r>
            <w:proofErr w:type="gramStart"/>
            <w:r w:rsidRPr="00DA2E7B">
              <w:rPr>
                <w:rFonts w:ascii="Times New Roman" w:eastAsia="Times New Roman" w:hAnsi="Times New Roman" w:cs="Times New Roman"/>
                <w:sz w:val="24"/>
                <w:szCs w:val="24"/>
                <w:lang w:eastAsia="ru-RU"/>
              </w:rPr>
              <w:t xml:space="preserve">район,  </w:t>
            </w:r>
            <w:proofErr w:type="spellStart"/>
            <w:r w:rsidRPr="00DA2E7B">
              <w:rPr>
                <w:rFonts w:ascii="Times New Roman" w:eastAsia="Times New Roman" w:hAnsi="Times New Roman" w:cs="Times New Roman"/>
                <w:sz w:val="24"/>
                <w:szCs w:val="24"/>
                <w:lang w:eastAsia="ru-RU"/>
              </w:rPr>
              <w:t>пгт</w:t>
            </w:r>
            <w:proofErr w:type="spellEnd"/>
            <w:proofErr w:type="gramEnd"/>
            <w:r w:rsidRPr="00DA2E7B">
              <w:rPr>
                <w:rFonts w:ascii="Times New Roman" w:eastAsia="Times New Roman" w:hAnsi="Times New Roman" w:cs="Times New Roman"/>
                <w:sz w:val="24"/>
                <w:szCs w:val="24"/>
                <w:lang w:eastAsia="ru-RU"/>
              </w:rPr>
              <w:t xml:space="preserve">. </w:t>
            </w:r>
            <w:proofErr w:type="spellStart"/>
            <w:r w:rsidRPr="00DA2E7B">
              <w:rPr>
                <w:rFonts w:ascii="Times New Roman" w:eastAsia="Times New Roman" w:hAnsi="Times New Roman" w:cs="Times New Roman"/>
                <w:sz w:val="24"/>
                <w:szCs w:val="24"/>
                <w:lang w:eastAsia="ru-RU"/>
              </w:rPr>
              <w:t>Белоозерский</w:t>
            </w:r>
            <w:proofErr w:type="spellEnd"/>
            <w:r w:rsidRPr="00DA2E7B">
              <w:rPr>
                <w:rFonts w:ascii="Times New Roman" w:eastAsia="Times New Roman" w:hAnsi="Times New Roman" w:cs="Times New Roman"/>
                <w:sz w:val="24"/>
                <w:szCs w:val="24"/>
                <w:lang w:eastAsia="ru-RU"/>
              </w:rPr>
              <w:t>, ул. 60 лет Октября, д. 8</w:t>
            </w:r>
          </w:p>
        </w:tc>
        <w:tc>
          <w:tcPr>
            <w:tcW w:w="559"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8(496)44-55-777</w:t>
            </w:r>
          </w:p>
        </w:tc>
        <w:tc>
          <w:tcPr>
            <w:tcW w:w="1441"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mfc-beloozerskiy@mosreg.ru</w:t>
            </w:r>
          </w:p>
        </w:tc>
        <w:tc>
          <w:tcPr>
            <w:tcW w:w="1172" w:type="pct"/>
            <w:vMerge/>
            <w:tcBorders>
              <w:top w:val="single" w:sz="6" w:space="0" w:color="000000"/>
              <w:left w:val="single" w:sz="6" w:space="0" w:color="000000"/>
              <w:bottom w:val="single" w:sz="6"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r>
      <w:tr w:rsidR="00DA2E7B" w:rsidRPr="00DA2E7B" w:rsidTr="0003748F">
        <w:trPr>
          <w:trHeight w:val="795"/>
        </w:trPr>
        <w:tc>
          <w:tcPr>
            <w:tcW w:w="743" w:type="pct"/>
            <w:tcBorders>
              <w:top w:val="nil"/>
              <w:left w:val="single" w:sz="6" w:space="0" w:color="000000"/>
              <w:bottom w:val="single" w:sz="2" w:space="0" w:color="000000"/>
              <w:right w:val="single" w:sz="6" w:space="0" w:color="000000"/>
            </w:tcBorders>
            <w:tcMar>
              <w:top w:w="15" w:type="dxa"/>
              <w:left w:w="15" w:type="dxa"/>
              <w:bottom w:w="15" w:type="dxa"/>
              <w:right w:w="15"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Городской округ Восход</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143562, Московская область, поселок Восход, д.12</w:t>
            </w:r>
          </w:p>
        </w:tc>
        <w:tc>
          <w:tcPr>
            <w:tcW w:w="559"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8(498)729-60-84</w:t>
            </w:r>
          </w:p>
        </w:tc>
        <w:tc>
          <w:tcPr>
            <w:tcW w:w="1441"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mfc-voshodgo@mosreg.ru</w:t>
            </w:r>
          </w:p>
        </w:tc>
        <w:tc>
          <w:tcPr>
            <w:tcW w:w="1172" w:type="pct"/>
            <w:tcBorders>
              <w:top w:val="nil"/>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Пн-Сб</w:t>
            </w:r>
            <w:proofErr w:type="spellEnd"/>
            <w:r w:rsidRPr="00DA2E7B">
              <w:rPr>
                <w:rFonts w:ascii="Times New Roman" w:eastAsia="Times New Roman" w:hAnsi="Times New Roman" w:cs="Times New Roman"/>
                <w:sz w:val="24"/>
                <w:szCs w:val="24"/>
                <w:lang w:eastAsia="ru-RU"/>
              </w:rPr>
              <w:t xml:space="preserve">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выходной</w:t>
            </w:r>
          </w:p>
        </w:tc>
      </w:tr>
      <w:tr w:rsidR="00DA2E7B" w:rsidRPr="00DA2E7B" w:rsidTr="0003748F">
        <w:trPr>
          <w:trHeight w:val="600"/>
        </w:trPr>
        <w:tc>
          <w:tcPr>
            <w:tcW w:w="74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Городской округ Дзержинский</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140091, Московская область, г. Дзержинский, ул. </w:t>
            </w:r>
            <w:proofErr w:type="spellStart"/>
            <w:r w:rsidRPr="00DA2E7B">
              <w:rPr>
                <w:rFonts w:ascii="Times New Roman" w:eastAsia="Times New Roman" w:hAnsi="Times New Roman" w:cs="Times New Roman"/>
                <w:sz w:val="24"/>
                <w:szCs w:val="24"/>
                <w:lang w:eastAsia="ru-RU"/>
              </w:rPr>
              <w:t>Угрешская</w:t>
            </w:r>
            <w:proofErr w:type="spellEnd"/>
            <w:r w:rsidRPr="00DA2E7B">
              <w:rPr>
                <w:rFonts w:ascii="Times New Roman" w:eastAsia="Times New Roman" w:hAnsi="Times New Roman" w:cs="Times New Roman"/>
                <w:sz w:val="24"/>
                <w:szCs w:val="24"/>
                <w:lang w:eastAsia="ru-RU"/>
              </w:rPr>
              <w:t>, д. 22</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8(498)742-03-84</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mfc-dzerzhinskiygo@mosreg.ru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mfc.mosreg.ru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Ежедневно</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 до 20:00</w:t>
            </w:r>
          </w:p>
        </w:tc>
      </w:tr>
      <w:tr w:rsidR="00DA2E7B" w:rsidRPr="00DA2E7B" w:rsidTr="0003748F">
        <w:trPr>
          <w:trHeight w:val="600"/>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Дмитровский муниципальный район</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141800, Московская область, г. Дмитров, </w:t>
            </w:r>
            <w:proofErr w:type="spellStart"/>
            <w:r w:rsidRPr="00DA2E7B">
              <w:rPr>
                <w:rFonts w:ascii="Times New Roman" w:eastAsia="Times New Roman" w:hAnsi="Times New Roman" w:cs="Times New Roman"/>
                <w:sz w:val="24"/>
                <w:szCs w:val="24"/>
                <w:lang w:eastAsia="ru-RU"/>
              </w:rPr>
              <w:t>мкрн</w:t>
            </w:r>
            <w:proofErr w:type="spellEnd"/>
            <w:r w:rsidRPr="00DA2E7B">
              <w:rPr>
                <w:rFonts w:ascii="Times New Roman" w:eastAsia="Times New Roman" w:hAnsi="Times New Roman" w:cs="Times New Roman"/>
                <w:sz w:val="24"/>
                <w:szCs w:val="24"/>
                <w:lang w:eastAsia="ru-RU"/>
              </w:rPr>
              <w:t xml:space="preserve"> Махалина, д. 20</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8(496)227-01-72</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mfc-dmitrovmr@mosreg.ru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mfc-dmitrov.ru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Ежедневно</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 до 20:00</w:t>
            </w:r>
          </w:p>
        </w:tc>
      </w:tr>
      <w:tr w:rsidR="00DA2E7B" w:rsidRPr="00DA2E7B" w:rsidTr="0003748F">
        <w:trPr>
          <w:trHeight w:val="600"/>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Городской округ Долгопрудный</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141707, Московская область, г. Долгопрудный, ул. Первомайская, д. 11</w:t>
            </w:r>
          </w:p>
        </w:tc>
        <w:tc>
          <w:tcPr>
            <w:tcW w:w="559" w:type="pct"/>
            <w:tcBorders>
              <w:top w:val="single" w:sz="6" w:space="0" w:color="000000"/>
              <w:left w:val="single" w:sz="6" w:space="0" w:color="000000"/>
              <w:bottom w:val="single" w:sz="6" w:space="0" w:color="000000"/>
              <w:right w:val="single" w:sz="6" w:space="0" w:color="000000"/>
            </w:tcBorders>
            <w:tcMar>
              <w:top w:w="105" w:type="dxa"/>
              <w:left w:w="57" w:type="dxa"/>
              <w:bottom w:w="105" w:type="dxa"/>
              <w:right w:w="57"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8(495)576-82-00,</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8(495)134-44-75</w:t>
            </w:r>
          </w:p>
        </w:tc>
        <w:tc>
          <w:tcPr>
            <w:tcW w:w="144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mfc-dolgoprudniygo@mosreg.ru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www.dol-mfc.ru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Вс. – Выходной с 01.07.16г. с </w:t>
            </w: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-Вс.</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безвыходных.</w:t>
            </w:r>
          </w:p>
        </w:tc>
      </w:tr>
      <w:tr w:rsidR="00DA2E7B" w:rsidRPr="00DA2E7B" w:rsidTr="0003748F">
        <w:trPr>
          <w:trHeight w:val="600"/>
        </w:trPr>
        <w:tc>
          <w:tcPr>
            <w:tcW w:w="743"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Городской округ Домодедово</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142005, Московская область, г. Домодедово, ул. Советская, д. 19 корп.1</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8(496)792-45-60</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mfc-domodedovogo@mosreg.ru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mfcdomodedovo.ru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vMerge/>
            <w:tcBorders>
              <w:top w:val="single" w:sz="6" w:space="0" w:color="000000"/>
              <w:left w:val="single" w:sz="6" w:space="0" w:color="000000"/>
              <w:bottom w:val="single" w:sz="6"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142000, Московская область, г. Домодедово, 1-й Советский пр., д. 5</w:t>
            </w:r>
          </w:p>
        </w:tc>
        <w:tc>
          <w:tcPr>
            <w:tcW w:w="55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8(496)792-44-87</w:t>
            </w:r>
          </w:p>
        </w:tc>
        <w:tc>
          <w:tcPr>
            <w:tcW w:w="144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mfc-domodedovogo@mosreg.ru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mfcdomodedovo.ru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Городской округ Дубна</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141980, Московская область, г. Дубна, ул. </w:t>
            </w:r>
            <w:r w:rsidRPr="00DA2E7B">
              <w:rPr>
                <w:rFonts w:ascii="Times New Roman" w:eastAsia="Times New Roman" w:hAnsi="Times New Roman" w:cs="Times New Roman"/>
                <w:sz w:val="24"/>
                <w:szCs w:val="24"/>
                <w:lang w:eastAsia="ru-RU"/>
              </w:rPr>
              <w:lastRenderedPageBreak/>
              <w:t>Академика Балдина, д. 2</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8(496)215-07-17</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mfc-dubnago@mosreg.ru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mfc-dubna.ru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Вс. - Выходной</w:t>
            </w:r>
          </w:p>
        </w:tc>
      </w:tr>
      <w:tr w:rsidR="00DA2E7B" w:rsidRPr="00DA2E7B" w:rsidTr="0003748F">
        <w:trPr>
          <w:trHeight w:val="600"/>
        </w:trPr>
        <w:tc>
          <w:tcPr>
            <w:tcW w:w="743" w:type="pct"/>
            <w:vMerge/>
            <w:tcBorders>
              <w:top w:val="single" w:sz="6" w:space="0" w:color="000000"/>
              <w:left w:val="single" w:sz="6" w:space="0" w:color="000000"/>
              <w:bottom w:val="single" w:sz="6"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141983, Московская область, г. Дубна, ул. Свободы, д. 20</w:t>
            </w:r>
          </w:p>
        </w:tc>
        <w:tc>
          <w:tcPr>
            <w:tcW w:w="55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8(496)215-07-37</w:t>
            </w:r>
          </w:p>
        </w:tc>
        <w:tc>
          <w:tcPr>
            <w:tcW w:w="144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mfc-dubnago@mosreg.ru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mfc-dubna.ru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1440"/>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Городской округ Егорьевск</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140301, Московская область, г. Егорьевск, ул. Карла Маркса, д. 25/19</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8(496)404-98-93</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mfc-egoryevskmr@mosreg.ru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Городской округ Жуковский</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140180, Московская область, г. Жуковский, ул. Энергетическая, д.9</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8(499)515-32-22,</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8(495)556-96-52</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mfc-zhukovskiygo@mosreg.ru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mfc-zhukovskiy.ru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Зарайский муниципальный район</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140600, Московская область, г. Зарайск, ул. Советская, д. 23</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8(496)667-30-07; 8(496)667-30-08.</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mfc-zarayskmr@mosreg.ru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Городской округ Звездный городок</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141160, Московская область, г. Звездный городок, д. 46</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8(498)950-00-30</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mfc-zvgorodokgo@mosreg.ru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zato-zvezdny.ru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9:00-20:00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1111"/>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Городской округ Звенигород</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143180, Московская область, г. Звенигород, ул. Почтовая, д. 12</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8(495)597-12-86</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8(498)715-78-58</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mfc-zvenigorodgo@mosreg.ru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mfc.zvenigorod.ru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Городской округ Ивантеевка</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141282, Московская область, г. Ивантеевка, ул. Центральный </w:t>
            </w:r>
            <w:proofErr w:type="gramStart"/>
            <w:r w:rsidRPr="00DA2E7B">
              <w:rPr>
                <w:rFonts w:ascii="Times New Roman" w:eastAsia="Times New Roman" w:hAnsi="Times New Roman" w:cs="Times New Roman"/>
                <w:sz w:val="24"/>
                <w:szCs w:val="24"/>
                <w:lang w:eastAsia="ru-RU"/>
              </w:rPr>
              <w:t>проезд ,</w:t>
            </w:r>
            <w:proofErr w:type="gramEnd"/>
            <w:r w:rsidRPr="00DA2E7B">
              <w:rPr>
                <w:rFonts w:ascii="Times New Roman" w:eastAsia="Times New Roman" w:hAnsi="Times New Roman" w:cs="Times New Roman"/>
                <w:sz w:val="24"/>
                <w:szCs w:val="24"/>
                <w:lang w:eastAsia="ru-RU"/>
              </w:rPr>
              <w:t xml:space="preserve"> д. 4</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8(496)506-11-61,</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8(496)506-11-62,</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8(496)506-11-63</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mfc-ivanteevkago@mosreg.ru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http://mfc.mosreg.ru/mfc/ivanteevka</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Вс. - Выходной </w:t>
            </w:r>
          </w:p>
        </w:tc>
      </w:tr>
      <w:tr w:rsidR="00DA2E7B" w:rsidRPr="00DA2E7B" w:rsidTr="0003748F">
        <w:trPr>
          <w:trHeight w:val="885"/>
        </w:trPr>
        <w:tc>
          <w:tcPr>
            <w:tcW w:w="743"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Истринский муниципальный район</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143500, Московская область, г. Истра, Площадь Революции, д. 2</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8(498)314-02-70</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mfc-istramr@mosreg.ru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http://mfcistra.ru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735"/>
        </w:trPr>
        <w:tc>
          <w:tcPr>
            <w:tcW w:w="743" w:type="pct"/>
            <w:vMerge/>
            <w:tcBorders>
              <w:top w:val="single" w:sz="6" w:space="0" w:color="000000"/>
              <w:left w:val="single" w:sz="6" w:space="0" w:color="000000"/>
              <w:bottom w:val="single" w:sz="2"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143530, Московская область, Истринский р-н., г. Дедовск, ул. Ударная, д. 3А</w:t>
            </w:r>
          </w:p>
        </w:tc>
        <w:tc>
          <w:tcPr>
            <w:tcW w:w="55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8(498)729-03-45</w:t>
            </w:r>
          </w:p>
        </w:tc>
        <w:tc>
          <w:tcPr>
            <w:tcW w:w="144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mfc-dedovsk@mosreg.ru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http://mfcistra.ru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Городской округ Кашира</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142903, Московская область, г. Кашира, ул. Ленина, д.2</w:t>
            </w:r>
          </w:p>
        </w:tc>
        <w:tc>
          <w:tcPr>
            <w:tcW w:w="559" w:type="pct"/>
            <w:tcBorders>
              <w:top w:val="single" w:sz="6" w:space="0" w:color="000000"/>
              <w:left w:val="single" w:sz="6" w:space="0" w:color="000000"/>
              <w:bottom w:val="single" w:sz="6" w:space="0" w:color="0072C6"/>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8(496)692-85-11</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8(496)692-87-11</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mfc-kashiramr@mosreg.ru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kashira.org</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Клинский муниципальный район</w:t>
            </w:r>
          </w:p>
        </w:tc>
        <w:tc>
          <w:tcPr>
            <w:tcW w:w="1084" w:type="pct"/>
            <w:tcBorders>
              <w:top w:val="single" w:sz="6" w:space="0" w:color="000000"/>
              <w:left w:val="single" w:sz="6" w:space="0" w:color="000000"/>
              <w:bottom w:val="single" w:sz="6" w:space="0" w:color="000000"/>
              <w:right w:val="single" w:sz="6" w:space="0" w:color="0072C6"/>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141600. Московская область,</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 Клин, ул. Советская площадь, д.18А</w:t>
            </w:r>
          </w:p>
        </w:tc>
        <w:tc>
          <w:tcPr>
            <w:tcW w:w="559" w:type="pct"/>
            <w:tcBorders>
              <w:top w:val="single" w:sz="6" w:space="0" w:color="0072C6"/>
              <w:left w:val="single" w:sz="6" w:space="0" w:color="0072C6"/>
              <w:bottom w:val="single" w:sz="6" w:space="0" w:color="0072C6"/>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 (496)247-80-48</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 (496)243-39-02</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mfc-klinmr@mosreg.ru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mfcklin.ru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Городской округ Коломна</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140400, Московская область, г. Коломна, ул. Уманская, д. 20</w:t>
            </w:r>
          </w:p>
        </w:tc>
        <w:tc>
          <w:tcPr>
            <w:tcW w:w="559" w:type="pct"/>
            <w:tcBorders>
              <w:top w:val="single" w:sz="6" w:space="0" w:color="0072C6"/>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8(496)615-66-20</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mfc-kolomnago@mosreg.ru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http://mfc.mosreg.ru/mfc/kolomna</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Коломенский муниципальный район</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140483, Московская область, Коломенский район, пос. Радужный д.34</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8(496)617-09-18</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mfc-kolomnamr@mosreg.ru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-Пт.</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 до 17:00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Сб., Вс.-выходной</w:t>
            </w:r>
          </w:p>
        </w:tc>
      </w:tr>
      <w:tr w:rsidR="00DA2E7B" w:rsidRPr="00DA2E7B" w:rsidTr="0003748F">
        <w:trPr>
          <w:trHeight w:val="1305"/>
        </w:trPr>
        <w:tc>
          <w:tcPr>
            <w:tcW w:w="743"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Городской округ Королёв</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141069, Московская область, г. Королёв, </w:t>
            </w:r>
            <w:proofErr w:type="spellStart"/>
            <w:r w:rsidRPr="00DA2E7B">
              <w:rPr>
                <w:rFonts w:ascii="Times New Roman" w:eastAsia="Times New Roman" w:hAnsi="Times New Roman" w:cs="Times New Roman"/>
                <w:sz w:val="24"/>
                <w:szCs w:val="24"/>
                <w:lang w:eastAsia="ru-RU"/>
              </w:rPr>
              <w:t>мкр</w:t>
            </w:r>
            <w:proofErr w:type="spellEnd"/>
            <w:r w:rsidRPr="00DA2E7B">
              <w:rPr>
                <w:rFonts w:ascii="Times New Roman" w:eastAsia="Times New Roman" w:hAnsi="Times New Roman" w:cs="Times New Roman"/>
                <w:sz w:val="24"/>
                <w:szCs w:val="24"/>
                <w:lang w:eastAsia="ru-RU"/>
              </w:rPr>
              <w:t>. Первомайский, ул. Советская, д. 42</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8(495)515-06-18</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mfc-korolevgo@mosreg.ru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mfc-korolev.ru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1020"/>
        </w:trPr>
        <w:tc>
          <w:tcPr>
            <w:tcW w:w="743" w:type="pct"/>
            <w:vMerge/>
            <w:tcBorders>
              <w:top w:val="single" w:sz="6" w:space="0" w:color="000000"/>
              <w:left w:val="single" w:sz="6" w:space="0" w:color="000000"/>
              <w:bottom w:val="single" w:sz="2"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141090, Московская область, г. Юбилейный, ул. Пионерская, д.1/4</w:t>
            </w:r>
          </w:p>
        </w:tc>
        <w:tc>
          <w:tcPr>
            <w:tcW w:w="55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8(495)515-20-15</w:t>
            </w:r>
          </w:p>
        </w:tc>
        <w:tc>
          <w:tcPr>
            <w:tcW w:w="144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mfc-yubileyniygo@mosreg.ru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mfc-korolev.ru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885"/>
        </w:trPr>
        <w:tc>
          <w:tcPr>
            <w:tcW w:w="743" w:type="pct"/>
            <w:vMerge/>
            <w:tcBorders>
              <w:top w:val="single" w:sz="6" w:space="0" w:color="000000"/>
              <w:left w:val="single" w:sz="6" w:space="0" w:color="000000"/>
              <w:bottom w:val="single" w:sz="2"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Московская область, г. Королев, Проспект Космонавтов, д. 20 "А"</w:t>
            </w:r>
          </w:p>
        </w:tc>
        <w:tc>
          <w:tcPr>
            <w:tcW w:w="55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8(495)230-06-71</w:t>
            </w:r>
          </w:p>
        </w:tc>
        <w:tc>
          <w:tcPr>
            <w:tcW w:w="144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mfc-korolevgo@mosreg.ru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mfc-korolev.ru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885"/>
        </w:trPr>
        <w:tc>
          <w:tcPr>
            <w:tcW w:w="74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Городской округ Котельники</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140054, обл. Московская, г. Котельники, ул. Новая, д. 14</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8(498)659-88-90</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mfc-kotelnikigo@mosreg.ru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Ежедневно</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 до 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выходной</w:t>
            </w:r>
          </w:p>
        </w:tc>
      </w:tr>
      <w:tr w:rsidR="00DA2E7B" w:rsidRPr="00DA2E7B" w:rsidTr="0003748F">
        <w:trPr>
          <w:trHeight w:val="600"/>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Городской округ Красноармейск</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141292, Московская область, г. Красноармейск, проспект Испытателей, д.7</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8(496)588-00-73</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mfc-krasnoarmeyskgo@mosreg.ru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900"/>
        </w:trPr>
        <w:tc>
          <w:tcPr>
            <w:tcW w:w="743"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Красногорский</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муниципальный район</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143401, Московская область, г. Красногорск, Оптический пер., д. 4</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8(498)505-65-91</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8(495)505-65-88</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mfc-krasnogorskmr@mosreg.ru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www.mfckrasnogorsk.ru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 до 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выходной</w:t>
            </w:r>
          </w:p>
        </w:tc>
      </w:tr>
      <w:tr w:rsidR="00DA2E7B" w:rsidRPr="00DA2E7B" w:rsidTr="0003748F">
        <w:trPr>
          <w:trHeight w:val="108"/>
        </w:trPr>
        <w:tc>
          <w:tcPr>
            <w:tcW w:w="743" w:type="pct"/>
            <w:vMerge/>
            <w:tcBorders>
              <w:top w:val="single" w:sz="6" w:space="0" w:color="000000"/>
              <w:left w:val="single" w:sz="6" w:space="0" w:color="000000"/>
              <w:bottom w:val="single" w:sz="2"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108" w:lineRule="atLeast"/>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143405, Московская область, г. Красногорск, «</w:t>
            </w:r>
            <w:proofErr w:type="spellStart"/>
            <w:r w:rsidRPr="00DA2E7B">
              <w:rPr>
                <w:rFonts w:ascii="Times New Roman" w:eastAsia="Times New Roman" w:hAnsi="Times New Roman" w:cs="Times New Roman"/>
                <w:sz w:val="24"/>
                <w:szCs w:val="24"/>
                <w:lang w:eastAsia="ru-RU"/>
              </w:rPr>
              <w:t>Павшинская</w:t>
            </w:r>
            <w:proofErr w:type="spellEnd"/>
            <w:r w:rsidRPr="00DA2E7B">
              <w:rPr>
                <w:rFonts w:ascii="Times New Roman" w:eastAsia="Times New Roman" w:hAnsi="Times New Roman" w:cs="Times New Roman"/>
                <w:sz w:val="24"/>
                <w:szCs w:val="24"/>
                <w:lang w:eastAsia="ru-RU"/>
              </w:rPr>
              <w:t xml:space="preserve"> пойма» Ильинский бульвар, д.4</w:t>
            </w:r>
          </w:p>
        </w:tc>
        <w:tc>
          <w:tcPr>
            <w:tcW w:w="55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8(498)786-14-99</w:t>
            </w:r>
          </w:p>
          <w:p w:rsidR="00DA2E7B" w:rsidRPr="00DA2E7B" w:rsidRDefault="00DA2E7B" w:rsidP="00DA2E7B">
            <w:pPr>
              <w:spacing w:line="108" w:lineRule="atLeast"/>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c>
          <w:tcPr>
            <w:tcW w:w="144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mfckrasnogorsk_poima@mosreg.ru</w:t>
            </w:r>
          </w:p>
          <w:p w:rsidR="00DA2E7B" w:rsidRPr="00DA2E7B" w:rsidRDefault="00DA2E7B" w:rsidP="00DA2E7B">
            <w:pPr>
              <w:spacing w:before="100" w:beforeAutospacing="1" w:line="108" w:lineRule="atLeast"/>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www.mfckrasnogorsk.ru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108" w:lineRule="atLeast"/>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1458"/>
        </w:trPr>
        <w:tc>
          <w:tcPr>
            <w:tcW w:w="743" w:type="pct"/>
            <w:vMerge/>
            <w:tcBorders>
              <w:top w:val="single" w:sz="6" w:space="0" w:color="000000"/>
              <w:left w:val="single" w:sz="6" w:space="0" w:color="000000"/>
              <w:bottom w:val="single" w:sz="2"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gramStart"/>
            <w:r w:rsidRPr="00DA2E7B">
              <w:rPr>
                <w:rFonts w:ascii="Times New Roman" w:eastAsia="Times New Roman" w:hAnsi="Times New Roman" w:cs="Times New Roman"/>
                <w:sz w:val="24"/>
                <w:szCs w:val="24"/>
                <w:lang w:eastAsia="ru-RU"/>
              </w:rPr>
              <w:t>143404,Московская</w:t>
            </w:r>
            <w:proofErr w:type="gramEnd"/>
            <w:r w:rsidRPr="00DA2E7B">
              <w:rPr>
                <w:rFonts w:ascii="Times New Roman" w:eastAsia="Times New Roman" w:hAnsi="Times New Roman" w:cs="Times New Roman"/>
                <w:sz w:val="24"/>
                <w:szCs w:val="24"/>
                <w:lang w:eastAsia="ru-RU"/>
              </w:rPr>
              <w:t xml:space="preserve"> область, г. Красногорск, ул. Дачная, д.11а</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c>
          <w:tcPr>
            <w:tcW w:w="55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8(498)786-15-05</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8(498)78615-03</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8(498)786-15-04</w:t>
            </w:r>
          </w:p>
        </w:tc>
        <w:tc>
          <w:tcPr>
            <w:tcW w:w="144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mfc-krasnogorskmr@mosreg.ru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www.mfckrasnogorsk.ru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795"/>
        </w:trPr>
        <w:tc>
          <w:tcPr>
            <w:tcW w:w="743" w:type="pct"/>
            <w:vMerge/>
            <w:tcBorders>
              <w:top w:val="single" w:sz="6" w:space="0" w:color="000000"/>
              <w:left w:val="single" w:sz="6" w:space="0" w:color="000000"/>
              <w:bottom w:val="single" w:sz="2"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gramStart"/>
            <w:r w:rsidRPr="00DA2E7B">
              <w:rPr>
                <w:rFonts w:ascii="Times New Roman" w:eastAsia="Times New Roman" w:hAnsi="Times New Roman" w:cs="Times New Roman"/>
                <w:sz w:val="24"/>
                <w:szCs w:val="24"/>
                <w:lang w:eastAsia="ru-RU"/>
              </w:rPr>
              <w:t>143422,Московская</w:t>
            </w:r>
            <w:proofErr w:type="gramEnd"/>
            <w:r w:rsidRPr="00DA2E7B">
              <w:rPr>
                <w:rFonts w:ascii="Times New Roman" w:eastAsia="Times New Roman" w:hAnsi="Times New Roman" w:cs="Times New Roman"/>
                <w:sz w:val="24"/>
                <w:szCs w:val="24"/>
                <w:lang w:eastAsia="ru-RU"/>
              </w:rPr>
              <w:t xml:space="preserve"> область, </w:t>
            </w:r>
            <w:proofErr w:type="spellStart"/>
            <w:r w:rsidRPr="00DA2E7B">
              <w:rPr>
                <w:rFonts w:ascii="Times New Roman" w:eastAsia="Times New Roman" w:hAnsi="Times New Roman" w:cs="Times New Roman"/>
                <w:sz w:val="24"/>
                <w:szCs w:val="24"/>
                <w:lang w:eastAsia="ru-RU"/>
              </w:rPr>
              <w:t>с.п</w:t>
            </w:r>
            <w:proofErr w:type="spellEnd"/>
            <w:r w:rsidRPr="00DA2E7B">
              <w:rPr>
                <w:rFonts w:ascii="Times New Roman" w:eastAsia="Times New Roman" w:hAnsi="Times New Roman" w:cs="Times New Roman"/>
                <w:sz w:val="24"/>
                <w:szCs w:val="24"/>
                <w:lang w:eastAsia="ru-RU"/>
              </w:rPr>
              <w:t xml:space="preserve">. </w:t>
            </w:r>
            <w:proofErr w:type="spellStart"/>
            <w:r w:rsidRPr="00DA2E7B">
              <w:rPr>
                <w:rFonts w:ascii="Times New Roman" w:eastAsia="Times New Roman" w:hAnsi="Times New Roman" w:cs="Times New Roman"/>
                <w:sz w:val="24"/>
                <w:szCs w:val="24"/>
                <w:lang w:eastAsia="ru-RU"/>
              </w:rPr>
              <w:t>Ильинское</w:t>
            </w:r>
            <w:proofErr w:type="spellEnd"/>
            <w:r w:rsidRPr="00DA2E7B">
              <w:rPr>
                <w:rFonts w:ascii="Times New Roman" w:eastAsia="Times New Roman" w:hAnsi="Times New Roman" w:cs="Times New Roman"/>
                <w:sz w:val="24"/>
                <w:szCs w:val="24"/>
                <w:lang w:eastAsia="ru-RU"/>
              </w:rPr>
              <w:t>,</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пос. Мечникова, д.22</w:t>
            </w:r>
          </w:p>
        </w:tc>
        <w:tc>
          <w:tcPr>
            <w:tcW w:w="55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8(498)786-15-09</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8(498)786-15-10</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8(498)786-15-11</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8(498)786-15-13</w:t>
            </w:r>
          </w:p>
        </w:tc>
        <w:tc>
          <w:tcPr>
            <w:tcW w:w="144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mfc_mechnikovo@mosreg.ru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www.mfckrasnogorsk.ru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705"/>
        </w:trPr>
        <w:tc>
          <w:tcPr>
            <w:tcW w:w="743" w:type="pct"/>
            <w:vMerge/>
            <w:tcBorders>
              <w:top w:val="single" w:sz="6" w:space="0" w:color="000000"/>
              <w:left w:val="single" w:sz="6" w:space="0" w:color="000000"/>
              <w:bottom w:val="single" w:sz="2"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gramStart"/>
            <w:r w:rsidRPr="00DA2E7B">
              <w:rPr>
                <w:rFonts w:ascii="Times New Roman" w:eastAsia="Times New Roman" w:hAnsi="Times New Roman" w:cs="Times New Roman"/>
                <w:sz w:val="24"/>
                <w:szCs w:val="24"/>
                <w:lang w:eastAsia="ru-RU"/>
              </w:rPr>
              <w:t>143432,Московская</w:t>
            </w:r>
            <w:proofErr w:type="gramEnd"/>
            <w:r w:rsidRPr="00DA2E7B">
              <w:rPr>
                <w:rFonts w:ascii="Times New Roman" w:eastAsia="Times New Roman" w:hAnsi="Times New Roman" w:cs="Times New Roman"/>
                <w:sz w:val="24"/>
                <w:szCs w:val="24"/>
                <w:lang w:eastAsia="ru-RU"/>
              </w:rPr>
              <w:t xml:space="preserve"> область, </w:t>
            </w:r>
            <w:proofErr w:type="spellStart"/>
            <w:r w:rsidRPr="00DA2E7B">
              <w:rPr>
                <w:rFonts w:ascii="Times New Roman" w:eastAsia="Times New Roman" w:hAnsi="Times New Roman" w:cs="Times New Roman"/>
                <w:sz w:val="24"/>
                <w:szCs w:val="24"/>
                <w:lang w:eastAsia="ru-RU"/>
              </w:rPr>
              <w:t>г.п</w:t>
            </w:r>
            <w:proofErr w:type="spellEnd"/>
            <w:r w:rsidRPr="00DA2E7B">
              <w:rPr>
                <w:rFonts w:ascii="Times New Roman" w:eastAsia="Times New Roman" w:hAnsi="Times New Roman" w:cs="Times New Roman"/>
                <w:sz w:val="24"/>
                <w:szCs w:val="24"/>
                <w:lang w:eastAsia="ru-RU"/>
              </w:rPr>
              <w:t>. Нахабино,</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ул. Панфилова, д.25, пом.6</w:t>
            </w:r>
          </w:p>
        </w:tc>
        <w:tc>
          <w:tcPr>
            <w:tcW w:w="55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8(498)786-15-02</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8(498)786-14-95</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8(498)786-15-01</w:t>
            </w:r>
          </w:p>
        </w:tc>
        <w:tc>
          <w:tcPr>
            <w:tcW w:w="144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mfc_nahabino@mosreg.ru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www.mfckrasnogorsk.ru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Городской округ  </w:t>
            </w:r>
          </w:p>
          <w:p w:rsidR="00DA2E7B" w:rsidRPr="00DA2E7B" w:rsidRDefault="00DA2E7B" w:rsidP="00DA2E7B">
            <w:pPr>
              <w:spacing w:before="100" w:beforeAutospacing="1" w:line="240" w:lineRule="auto"/>
              <w:contextualSpacing/>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Краснознаменск</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143090, Московская область, г.  Краснознаменск, ул. Генерала </w:t>
            </w:r>
            <w:proofErr w:type="spellStart"/>
            <w:r w:rsidRPr="00DA2E7B">
              <w:rPr>
                <w:rFonts w:ascii="Times New Roman" w:eastAsia="Times New Roman" w:hAnsi="Times New Roman" w:cs="Times New Roman"/>
                <w:sz w:val="24"/>
                <w:szCs w:val="24"/>
                <w:lang w:eastAsia="ru-RU"/>
              </w:rPr>
              <w:t>Шлыкова</w:t>
            </w:r>
            <w:proofErr w:type="spellEnd"/>
            <w:r w:rsidRPr="00DA2E7B">
              <w:rPr>
                <w:rFonts w:ascii="Times New Roman" w:eastAsia="Times New Roman" w:hAnsi="Times New Roman" w:cs="Times New Roman"/>
                <w:sz w:val="24"/>
                <w:szCs w:val="24"/>
                <w:lang w:eastAsia="ru-RU"/>
              </w:rPr>
              <w:t>, д.1</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8(498)676-18-88</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mfc-krasnoznamenskgo@mosreg.ru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kmfc.ru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Ленинский муниципальный район</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142700, Московская область, Ленинский район, г. Видное, ул. Школьная, д.77</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8(495)548-17-88;</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8(495)548-00-83;</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8(495)548-00-92</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mfc-leninskiymr@mosreg.ru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http://mfcvidnoe.ru/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Ежедневно</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 до 20:00</w:t>
            </w:r>
          </w:p>
        </w:tc>
      </w:tr>
      <w:tr w:rsidR="00DA2E7B" w:rsidRPr="00DA2E7B" w:rsidTr="0003748F">
        <w:trPr>
          <w:trHeight w:val="600"/>
        </w:trPr>
        <w:tc>
          <w:tcPr>
            <w:tcW w:w="743"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Городской округ Лобня</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141730, Московская область, г. Лобня, ул. Ленина, д. 21</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8(495)902-53-03</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mfc-lobnya@mosreg.ru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www.mfclobnya.ru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vMerge/>
            <w:tcBorders>
              <w:top w:val="single" w:sz="6" w:space="0" w:color="000000"/>
              <w:left w:val="single" w:sz="6" w:space="0" w:color="000000"/>
              <w:bottom w:val="single" w:sz="6"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141730, Московская область, г. Лобня, ул. Молодежная, д. 14Б</w:t>
            </w:r>
          </w:p>
        </w:tc>
        <w:tc>
          <w:tcPr>
            <w:tcW w:w="55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8(495)902-53-03</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c>
          <w:tcPr>
            <w:tcW w:w="144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mfc-lobnya@mosreg.ru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www.mfclobnya.ru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Городской округ </w:t>
            </w:r>
            <w:proofErr w:type="spellStart"/>
            <w:r w:rsidRPr="00DA2E7B">
              <w:rPr>
                <w:rFonts w:ascii="Times New Roman" w:eastAsia="Times New Roman" w:hAnsi="Times New Roman" w:cs="Times New Roman"/>
                <w:sz w:val="24"/>
                <w:szCs w:val="24"/>
                <w:lang w:eastAsia="ru-RU"/>
              </w:rPr>
              <w:t>Лосино</w:t>
            </w:r>
            <w:proofErr w:type="spellEnd"/>
            <w:r w:rsidRPr="00DA2E7B">
              <w:rPr>
                <w:rFonts w:ascii="Times New Roman" w:eastAsia="Times New Roman" w:hAnsi="Times New Roman" w:cs="Times New Roman"/>
                <w:sz w:val="24"/>
                <w:szCs w:val="24"/>
                <w:lang w:eastAsia="ru-RU"/>
              </w:rPr>
              <w:t>-Петровский</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141151, Московская область, г. </w:t>
            </w:r>
            <w:proofErr w:type="spellStart"/>
            <w:r w:rsidRPr="00DA2E7B">
              <w:rPr>
                <w:rFonts w:ascii="Times New Roman" w:eastAsia="Times New Roman" w:hAnsi="Times New Roman" w:cs="Times New Roman"/>
                <w:sz w:val="24"/>
                <w:szCs w:val="24"/>
                <w:lang w:eastAsia="ru-RU"/>
              </w:rPr>
              <w:t>Лосино</w:t>
            </w:r>
            <w:proofErr w:type="spellEnd"/>
            <w:r w:rsidRPr="00DA2E7B">
              <w:rPr>
                <w:rFonts w:ascii="Times New Roman" w:eastAsia="Times New Roman" w:hAnsi="Times New Roman" w:cs="Times New Roman"/>
                <w:sz w:val="24"/>
                <w:szCs w:val="24"/>
                <w:lang w:eastAsia="ru-RU"/>
              </w:rPr>
              <w:t>-Петровский, ул. Горького, д. 24А</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8(496)252-50-48</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mfc-lospetgo@mosreg.ru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mfc.lospet.ru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Лотошинский муниципальный район</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143800, Московская область, г. Лотошино, ул. Школьная, д. 19, пом.1а</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8(496)287-35-15</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mfc-lotoshinomr@mosreg.ru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Луховицкий муниципальный район</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140501, Московская область, г. Луховицы, пер. Советский, д. 4, комната 5</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8(496)639-11-99</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mfc-luhovitsy@mosreg.ru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Городской округ Лыткарино</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140083, Московская область, г. Лыткарино, квартал 3а, д.9</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8(495)775-48-38</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mfc-lytkarinogo@mosreg.ru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val="en-US" w:eastAsia="ru-RU"/>
              </w:rPr>
              <w:t>www</w:t>
            </w:r>
            <w:r w:rsidRPr="00DA2E7B">
              <w:rPr>
                <w:rFonts w:ascii="Times New Roman" w:eastAsia="Times New Roman" w:hAnsi="Times New Roman" w:cs="Times New Roman"/>
                <w:sz w:val="24"/>
                <w:szCs w:val="24"/>
                <w:lang w:eastAsia="ru-RU"/>
              </w:rPr>
              <w:t>.</w:t>
            </w:r>
            <w:proofErr w:type="spellStart"/>
            <w:r w:rsidRPr="00DA2E7B">
              <w:rPr>
                <w:rFonts w:ascii="Times New Roman" w:eastAsia="Times New Roman" w:hAnsi="Times New Roman" w:cs="Times New Roman"/>
                <w:sz w:val="24"/>
                <w:szCs w:val="24"/>
                <w:lang w:val="en-US" w:eastAsia="ru-RU"/>
              </w:rPr>
              <w:t>mfc</w:t>
            </w:r>
            <w:proofErr w:type="spellEnd"/>
            <w:r w:rsidRPr="00DA2E7B">
              <w:rPr>
                <w:rFonts w:ascii="Times New Roman" w:eastAsia="Times New Roman" w:hAnsi="Times New Roman" w:cs="Times New Roman"/>
                <w:sz w:val="24"/>
                <w:szCs w:val="24"/>
                <w:lang w:eastAsia="ru-RU"/>
              </w:rPr>
              <w:t>50.</w:t>
            </w:r>
            <w:proofErr w:type="spellStart"/>
            <w:r w:rsidRPr="00DA2E7B">
              <w:rPr>
                <w:rFonts w:ascii="Times New Roman" w:eastAsia="Times New Roman" w:hAnsi="Times New Roman" w:cs="Times New Roman"/>
                <w:sz w:val="24"/>
                <w:szCs w:val="24"/>
                <w:lang w:val="en-US" w:eastAsia="ru-RU"/>
              </w:rPr>
              <w:t>ru</w:t>
            </w:r>
            <w:proofErr w:type="spellEnd"/>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Ежедневно</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 до 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Вс.-выходной.</w:t>
            </w:r>
          </w:p>
        </w:tc>
      </w:tr>
      <w:tr w:rsidR="00DA2E7B" w:rsidRPr="00DA2E7B" w:rsidTr="0003748F">
        <w:trPr>
          <w:trHeight w:val="900"/>
        </w:trPr>
        <w:tc>
          <w:tcPr>
            <w:tcW w:w="743"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 xml:space="preserve">Люберецкий муниципальный район </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140000, Московская область, г. Люберцы, Октябрьский проспект, д. 190, 1-ый этаж в здании Администрации</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8(495)255-19-69</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mfc-lyubertsymr@mosreg.ru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lubmfc.ru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60"/>
        </w:trPr>
        <w:tc>
          <w:tcPr>
            <w:tcW w:w="743" w:type="pct"/>
            <w:vMerge/>
            <w:tcBorders>
              <w:top w:val="single" w:sz="6" w:space="0" w:color="000000"/>
              <w:left w:val="single" w:sz="6" w:space="0" w:color="000000"/>
              <w:bottom w:val="single" w:sz="6"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140002, Московская область, г. Люберцы, Октябрьский проспект, д. 18, корп. 3</w:t>
            </w:r>
          </w:p>
        </w:tc>
        <w:tc>
          <w:tcPr>
            <w:tcW w:w="55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8(495)255-19-69</w:t>
            </w:r>
          </w:p>
        </w:tc>
        <w:tc>
          <w:tcPr>
            <w:tcW w:w="144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mfc-lyubertsymr@mosreg.ru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lubmfc.ru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vMerge/>
            <w:tcBorders>
              <w:top w:val="single" w:sz="6" w:space="0" w:color="000000"/>
              <w:left w:val="single" w:sz="6" w:space="0" w:color="000000"/>
              <w:bottom w:val="single" w:sz="6"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140010, Московская область, г. Люберцы, проспект Гагарина, д. 22, корп. 2</w:t>
            </w:r>
          </w:p>
        </w:tc>
        <w:tc>
          <w:tcPr>
            <w:tcW w:w="55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8(495)255-19-69</w:t>
            </w:r>
          </w:p>
        </w:tc>
        <w:tc>
          <w:tcPr>
            <w:tcW w:w="144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mfc-lyubertsymr@mosreg.ru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lubmfc.ru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900"/>
        </w:trPr>
        <w:tc>
          <w:tcPr>
            <w:tcW w:w="743" w:type="pct"/>
            <w:vMerge/>
            <w:tcBorders>
              <w:top w:val="single" w:sz="6" w:space="0" w:color="000000"/>
              <w:left w:val="single" w:sz="6" w:space="0" w:color="000000"/>
              <w:bottom w:val="single" w:sz="6"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140050, Московская область, Люберецкий район, п. </w:t>
            </w:r>
            <w:proofErr w:type="spellStart"/>
            <w:r w:rsidRPr="00DA2E7B">
              <w:rPr>
                <w:rFonts w:ascii="Times New Roman" w:eastAsia="Times New Roman" w:hAnsi="Times New Roman" w:cs="Times New Roman"/>
                <w:sz w:val="24"/>
                <w:szCs w:val="24"/>
                <w:lang w:eastAsia="ru-RU"/>
              </w:rPr>
              <w:t>Красково</w:t>
            </w:r>
            <w:proofErr w:type="spellEnd"/>
            <w:r w:rsidRPr="00DA2E7B">
              <w:rPr>
                <w:rFonts w:ascii="Times New Roman" w:eastAsia="Times New Roman" w:hAnsi="Times New Roman" w:cs="Times New Roman"/>
                <w:sz w:val="24"/>
                <w:szCs w:val="24"/>
                <w:lang w:eastAsia="ru-RU"/>
              </w:rPr>
              <w:t>, ул. Школьная, д. 5</w:t>
            </w:r>
          </w:p>
        </w:tc>
        <w:tc>
          <w:tcPr>
            <w:tcW w:w="55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8(495)255-19-69</w:t>
            </w:r>
          </w:p>
        </w:tc>
        <w:tc>
          <w:tcPr>
            <w:tcW w:w="144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mfc-lyubertsymr@mosreg.ru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lubmfc.ru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900"/>
        </w:trPr>
        <w:tc>
          <w:tcPr>
            <w:tcW w:w="743" w:type="pct"/>
            <w:vMerge/>
            <w:tcBorders>
              <w:top w:val="single" w:sz="6" w:space="0" w:color="000000"/>
              <w:left w:val="single" w:sz="6" w:space="0" w:color="000000"/>
              <w:bottom w:val="single" w:sz="6"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140032, Московская область, Люберецкий район, п. </w:t>
            </w:r>
            <w:proofErr w:type="spellStart"/>
            <w:r w:rsidRPr="00DA2E7B">
              <w:rPr>
                <w:rFonts w:ascii="Times New Roman" w:eastAsia="Times New Roman" w:hAnsi="Times New Roman" w:cs="Times New Roman"/>
                <w:sz w:val="24"/>
                <w:szCs w:val="24"/>
                <w:lang w:eastAsia="ru-RU"/>
              </w:rPr>
              <w:t>Малаховка</w:t>
            </w:r>
            <w:proofErr w:type="spellEnd"/>
            <w:r w:rsidRPr="00DA2E7B">
              <w:rPr>
                <w:rFonts w:ascii="Times New Roman" w:eastAsia="Times New Roman" w:hAnsi="Times New Roman" w:cs="Times New Roman"/>
                <w:sz w:val="24"/>
                <w:szCs w:val="24"/>
                <w:lang w:eastAsia="ru-RU"/>
              </w:rPr>
              <w:t>, ул. Сакко и Ванцетти, д.1</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c>
          <w:tcPr>
            <w:tcW w:w="55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8(495)255-19-69</w:t>
            </w:r>
          </w:p>
        </w:tc>
        <w:tc>
          <w:tcPr>
            <w:tcW w:w="144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mfc-lyubertsymr@mosreg.ru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lubmfc.ru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900"/>
        </w:trPr>
        <w:tc>
          <w:tcPr>
            <w:tcW w:w="743" w:type="pct"/>
            <w:vMerge/>
            <w:tcBorders>
              <w:top w:val="single" w:sz="6" w:space="0" w:color="000000"/>
              <w:left w:val="single" w:sz="6" w:space="0" w:color="000000"/>
              <w:bottom w:val="single" w:sz="6"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140073, Московская область, Люберецкий р-н, п. </w:t>
            </w:r>
            <w:proofErr w:type="spellStart"/>
            <w:r w:rsidRPr="00DA2E7B">
              <w:rPr>
                <w:rFonts w:ascii="Times New Roman" w:eastAsia="Times New Roman" w:hAnsi="Times New Roman" w:cs="Times New Roman"/>
                <w:sz w:val="24"/>
                <w:szCs w:val="24"/>
                <w:lang w:eastAsia="ru-RU"/>
              </w:rPr>
              <w:t>Томилино</w:t>
            </w:r>
            <w:proofErr w:type="spellEnd"/>
            <w:r w:rsidRPr="00DA2E7B">
              <w:rPr>
                <w:rFonts w:ascii="Times New Roman" w:eastAsia="Times New Roman" w:hAnsi="Times New Roman" w:cs="Times New Roman"/>
                <w:sz w:val="24"/>
                <w:szCs w:val="24"/>
                <w:lang w:eastAsia="ru-RU"/>
              </w:rPr>
              <w:t xml:space="preserve">, </w:t>
            </w:r>
            <w:proofErr w:type="spellStart"/>
            <w:r w:rsidRPr="00DA2E7B">
              <w:rPr>
                <w:rFonts w:ascii="Times New Roman" w:eastAsia="Times New Roman" w:hAnsi="Times New Roman" w:cs="Times New Roman"/>
                <w:sz w:val="24"/>
                <w:szCs w:val="24"/>
                <w:lang w:eastAsia="ru-RU"/>
              </w:rPr>
              <w:t>мкрн</w:t>
            </w:r>
            <w:proofErr w:type="spellEnd"/>
            <w:r w:rsidRPr="00DA2E7B">
              <w:rPr>
                <w:rFonts w:ascii="Times New Roman" w:eastAsia="Times New Roman" w:hAnsi="Times New Roman" w:cs="Times New Roman"/>
                <w:sz w:val="24"/>
                <w:szCs w:val="24"/>
                <w:lang w:eastAsia="ru-RU"/>
              </w:rPr>
              <w:t xml:space="preserve"> Птицефабрика, д.4, к. 1, пом. 33</w:t>
            </w:r>
          </w:p>
        </w:tc>
        <w:tc>
          <w:tcPr>
            <w:tcW w:w="55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8(495)255-19-69</w:t>
            </w:r>
          </w:p>
        </w:tc>
        <w:tc>
          <w:tcPr>
            <w:tcW w:w="144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mfc-lyubertsymr@mosreg.ru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lubmfc.ru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Можайский муниципальный район</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143200, Московская область, г. Можайск, ул. Московская, д. 15</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8(496)382-06-71;</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8(496)382-09-74;</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8(496)382-09-35</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mfc-mozhayskmr@mosreg.ru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www.moz-mfc.ru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 xml:space="preserve">Городской округ </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Молодёжный</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143355, Московская область, Наро-Фоминский район, Молодежный, д. 28</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val="en-US" w:eastAsia="ru-RU"/>
              </w:rPr>
              <w:t>8(496)356-44-44</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val="en-US" w:eastAsia="ru-RU"/>
              </w:rPr>
              <w:t>mfc-molodezhniygo@mosreg.ru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1080"/>
        </w:trPr>
        <w:tc>
          <w:tcPr>
            <w:tcW w:w="743"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Городской округ Мытищи</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141021, Московская область, г. Мытищи, ул. Летная, д. 20, корп. 3</w:t>
            </w:r>
          </w:p>
        </w:tc>
        <w:tc>
          <w:tcPr>
            <w:tcW w:w="559"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8(495)505-59-49</w:t>
            </w:r>
          </w:p>
        </w:tc>
        <w:tc>
          <w:tcPr>
            <w:tcW w:w="1441"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mfc-mytishimr@mosreg.ru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mfcmmr.ru</w:t>
            </w:r>
          </w:p>
        </w:tc>
        <w:tc>
          <w:tcPr>
            <w:tcW w:w="1172"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vMerge/>
            <w:tcBorders>
              <w:top w:val="single" w:sz="6" w:space="0" w:color="000000"/>
              <w:left w:val="single" w:sz="6" w:space="0" w:color="000000"/>
              <w:bottom w:val="single" w:sz="6"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141009, Московская область, г. Мытищи, ул. Карла Маркса, д. 4</w:t>
            </w:r>
          </w:p>
        </w:tc>
        <w:tc>
          <w:tcPr>
            <w:tcW w:w="559" w:type="pct"/>
            <w:vMerge/>
            <w:tcBorders>
              <w:top w:val="single" w:sz="6" w:space="0" w:color="000000"/>
              <w:left w:val="single" w:sz="6" w:space="0" w:color="000000"/>
              <w:bottom w:val="single" w:sz="6"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441" w:type="pct"/>
            <w:vMerge/>
            <w:tcBorders>
              <w:top w:val="single" w:sz="6" w:space="0" w:color="000000"/>
              <w:left w:val="single" w:sz="6" w:space="0" w:color="000000"/>
              <w:bottom w:val="single" w:sz="6"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172" w:type="pct"/>
            <w:vMerge/>
            <w:tcBorders>
              <w:top w:val="single" w:sz="6" w:space="0" w:color="000000"/>
              <w:left w:val="single" w:sz="6" w:space="0" w:color="000000"/>
              <w:bottom w:val="single" w:sz="6"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r>
      <w:tr w:rsidR="00DA2E7B" w:rsidRPr="00DA2E7B" w:rsidTr="0003748F">
        <w:trPr>
          <w:trHeight w:val="600"/>
        </w:trPr>
        <w:tc>
          <w:tcPr>
            <w:tcW w:w="743"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Наро-Фоминский муниципальный район</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br/>
            </w:r>
            <w:r w:rsidRPr="00DA2E7B">
              <w:rPr>
                <w:rFonts w:ascii="Times New Roman" w:eastAsia="Times New Roman" w:hAnsi="Times New Roman" w:cs="Times New Roman"/>
                <w:sz w:val="24"/>
                <w:szCs w:val="24"/>
                <w:lang w:eastAsia="ru-RU"/>
              </w:rPr>
              <w:br/>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DA2E7B" w:rsidRPr="00DA2E7B" w:rsidRDefault="00DA2E7B" w:rsidP="00DA2E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143302, Московская область, г. Наро-Фоминск, ул. Полубоярова, строение 8 (деловой центр, 2 </w:t>
            </w:r>
            <w:proofErr w:type="spellStart"/>
            <w:r w:rsidRPr="00DA2E7B">
              <w:rPr>
                <w:rFonts w:ascii="Times New Roman" w:eastAsia="Times New Roman" w:hAnsi="Times New Roman" w:cs="Times New Roman"/>
                <w:sz w:val="24"/>
                <w:szCs w:val="24"/>
                <w:lang w:eastAsia="ru-RU"/>
              </w:rPr>
              <w:t>эт</w:t>
            </w:r>
            <w:proofErr w:type="spellEnd"/>
            <w:r w:rsidRPr="00DA2E7B">
              <w:rPr>
                <w:rFonts w:ascii="Times New Roman" w:eastAsia="Times New Roman" w:hAnsi="Times New Roman" w:cs="Times New Roman"/>
                <w:sz w:val="24"/>
                <w:szCs w:val="24"/>
                <w:lang w:eastAsia="ru-RU"/>
              </w:rPr>
              <w:t>.)</w:t>
            </w:r>
          </w:p>
        </w:tc>
        <w:tc>
          <w:tcPr>
            <w:tcW w:w="559"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8(496)347-77-77</w:t>
            </w:r>
          </w:p>
        </w:tc>
        <w:tc>
          <w:tcPr>
            <w:tcW w:w="1441"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narofominskmr@mosreg.ru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htt</w:t>
            </w:r>
            <w:proofErr w:type="spellEnd"/>
            <w:r w:rsidRPr="00DA2E7B">
              <w:rPr>
                <w:rFonts w:ascii="Times New Roman" w:eastAsia="Times New Roman" w:hAnsi="Times New Roman" w:cs="Times New Roman"/>
                <w:sz w:val="24"/>
                <w:szCs w:val="24"/>
                <w:lang w:eastAsia="ru-RU"/>
              </w:rPr>
              <w:t>:/mfcmonf.ru/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vMerge/>
            <w:tcBorders>
              <w:top w:val="single" w:sz="6" w:space="0" w:color="000000"/>
              <w:left w:val="single" w:sz="6" w:space="0" w:color="000000"/>
              <w:bottom w:val="single" w:sz="2"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DA2E7B" w:rsidRPr="00DA2E7B" w:rsidRDefault="00DA2E7B" w:rsidP="00DA2E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143360, Московская область, Наро-Фоминский район г. Апрелевка, ул. Пар </w:t>
            </w:r>
            <w:proofErr w:type="spellStart"/>
            <w:r w:rsidRPr="00DA2E7B">
              <w:rPr>
                <w:rFonts w:ascii="Times New Roman" w:eastAsia="Times New Roman" w:hAnsi="Times New Roman" w:cs="Times New Roman"/>
                <w:sz w:val="24"/>
                <w:szCs w:val="24"/>
                <w:lang w:eastAsia="ru-RU"/>
              </w:rPr>
              <w:t>ковая</w:t>
            </w:r>
            <w:proofErr w:type="spellEnd"/>
            <w:r w:rsidRPr="00DA2E7B">
              <w:rPr>
                <w:rFonts w:ascii="Times New Roman" w:eastAsia="Times New Roman" w:hAnsi="Times New Roman" w:cs="Times New Roman"/>
                <w:sz w:val="24"/>
                <w:szCs w:val="24"/>
                <w:lang w:eastAsia="ru-RU"/>
              </w:rPr>
              <w:t xml:space="preserve">, уч.1Б, (1 </w:t>
            </w:r>
            <w:proofErr w:type="spellStart"/>
            <w:r w:rsidRPr="00DA2E7B">
              <w:rPr>
                <w:rFonts w:ascii="Times New Roman" w:eastAsia="Times New Roman" w:hAnsi="Times New Roman" w:cs="Times New Roman"/>
                <w:sz w:val="24"/>
                <w:szCs w:val="24"/>
                <w:lang w:eastAsia="ru-RU"/>
              </w:rPr>
              <w:t>эт</w:t>
            </w:r>
            <w:proofErr w:type="spellEnd"/>
            <w:r w:rsidRPr="00DA2E7B">
              <w:rPr>
                <w:rFonts w:ascii="Times New Roman" w:eastAsia="Times New Roman" w:hAnsi="Times New Roman" w:cs="Times New Roman"/>
                <w:sz w:val="24"/>
                <w:szCs w:val="24"/>
                <w:lang w:eastAsia="ru-RU"/>
              </w:rPr>
              <w:t>).</w:t>
            </w:r>
          </w:p>
        </w:tc>
        <w:tc>
          <w:tcPr>
            <w:tcW w:w="559" w:type="pct"/>
            <w:tcBorders>
              <w:top w:val="single" w:sz="4" w:space="0" w:color="auto"/>
              <w:left w:val="single" w:sz="6" w:space="0" w:color="000000"/>
              <w:bottom w:val="single" w:sz="4" w:space="0" w:color="auto"/>
              <w:right w:val="single" w:sz="6" w:space="0" w:color="000000"/>
            </w:tcBorders>
            <w:tcMar>
              <w:top w:w="0" w:type="dxa"/>
              <w:left w:w="57" w:type="dxa"/>
              <w:bottom w:w="0" w:type="dxa"/>
              <w:right w:w="57"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8(496)347-77-57</w:t>
            </w:r>
          </w:p>
        </w:tc>
        <w:tc>
          <w:tcPr>
            <w:tcW w:w="1441"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narofominskmr@mosreg.ru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htt</w:t>
            </w:r>
            <w:proofErr w:type="spellEnd"/>
            <w:r w:rsidRPr="00DA2E7B">
              <w:rPr>
                <w:rFonts w:ascii="Times New Roman" w:eastAsia="Times New Roman" w:hAnsi="Times New Roman" w:cs="Times New Roman"/>
                <w:sz w:val="24"/>
                <w:szCs w:val="24"/>
                <w:lang w:eastAsia="ru-RU"/>
              </w:rPr>
              <w:t>:/mfcmonf.ru/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vMerge/>
            <w:tcBorders>
              <w:top w:val="single" w:sz="6" w:space="0" w:color="000000"/>
              <w:left w:val="single" w:sz="6" w:space="0" w:color="000000"/>
              <w:bottom w:val="single" w:sz="2"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DA2E7B" w:rsidRPr="00DA2E7B" w:rsidRDefault="00DA2E7B" w:rsidP="00DA2E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143370, Московская область, Наро-Фоминский район, поселение </w:t>
            </w:r>
            <w:proofErr w:type="spellStart"/>
            <w:r w:rsidRPr="00DA2E7B">
              <w:rPr>
                <w:rFonts w:ascii="Times New Roman" w:eastAsia="Times New Roman" w:hAnsi="Times New Roman" w:cs="Times New Roman"/>
                <w:sz w:val="24"/>
                <w:szCs w:val="24"/>
                <w:lang w:eastAsia="ru-RU"/>
              </w:rPr>
              <w:t>Калининец</w:t>
            </w:r>
            <w:proofErr w:type="spellEnd"/>
            <w:r w:rsidRPr="00DA2E7B">
              <w:rPr>
                <w:rFonts w:ascii="Times New Roman" w:eastAsia="Times New Roman" w:hAnsi="Times New Roman" w:cs="Times New Roman"/>
                <w:sz w:val="24"/>
                <w:szCs w:val="24"/>
                <w:lang w:eastAsia="ru-RU"/>
              </w:rPr>
              <w:t xml:space="preserve">, д. </w:t>
            </w:r>
            <w:proofErr w:type="spellStart"/>
            <w:r w:rsidRPr="00DA2E7B">
              <w:rPr>
                <w:rFonts w:ascii="Times New Roman" w:eastAsia="Times New Roman" w:hAnsi="Times New Roman" w:cs="Times New Roman"/>
                <w:sz w:val="24"/>
                <w:szCs w:val="24"/>
                <w:lang w:eastAsia="ru-RU"/>
              </w:rPr>
              <w:t>Тарасково</w:t>
            </w:r>
            <w:proofErr w:type="spellEnd"/>
            <w:r w:rsidRPr="00DA2E7B">
              <w:rPr>
                <w:rFonts w:ascii="Times New Roman" w:eastAsia="Times New Roman" w:hAnsi="Times New Roman" w:cs="Times New Roman"/>
                <w:sz w:val="24"/>
                <w:szCs w:val="24"/>
                <w:lang w:eastAsia="ru-RU"/>
              </w:rPr>
              <w:t xml:space="preserve"> ул. Центральная д.1А.(2эт)</w:t>
            </w:r>
          </w:p>
        </w:tc>
        <w:tc>
          <w:tcPr>
            <w:tcW w:w="559"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8(496)347-77-67</w:t>
            </w:r>
          </w:p>
        </w:tc>
        <w:tc>
          <w:tcPr>
            <w:tcW w:w="144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narofominskmr@mosreg.ru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htt</w:t>
            </w:r>
            <w:proofErr w:type="spellEnd"/>
            <w:r w:rsidRPr="00DA2E7B">
              <w:rPr>
                <w:rFonts w:ascii="Times New Roman" w:eastAsia="Times New Roman" w:hAnsi="Times New Roman" w:cs="Times New Roman"/>
                <w:sz w:val="24"/>
                <w:szCs w:val="24"/>
                <w:lang w:eastAsia="ru-RU"/>
              </w:rPr>
              <w:t>:/mfcmonf.ru/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975"/>
        </w:trPr>
        <w:tc>
          <w:tcPr>
            <w:tcW w:w="743"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Ногинский муниципальный район</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142400, Московская область, г. Ногинск, ул.3-го Интернационала, д. 80</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8(496)514-50-40</w:t>
            </w:r>
          </w:p>
        </w:tc>
        <w:tc>
          <w:tcPr>
            <w:tcW w:w="1441"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val="en-US" w:eastAsia="ru-RU"/>
              </w:rPr>
              <w:t>mfcnoginsk</w:t>
            </w:r>
            <w:proofErr w:type="spellEnd"/>
            <w:r w:rsidRPr="00DA2E7B">
              <w:rPr>
                <w:rFonts w:ascii="Times New Roman" w:eastAsia="Times New Roman" w:hAnsi="Times New Roman" w:cs="Times New Roman"/>
                <w:sz w:val="24"/>
                <w:szCs w:val="24"/>
                <w:lang w:eastAsia="ru-RU"/>
              </w:rPr>
              <w:t>@</w:t>
            </w:r>
            <w:proofErr w:type="spellStart"/>
            <w:r w:rsidRPr="00DA2E7B">
              <w:rPr>
                <w:rFonts w:ascii="Times New Roman" w:eastAsia="Times New Roman" w:hAnsi="Times New Roman" w:cs="Times New Roman"/>
                <w:sz w:val="24"/>
                <w:szCs w:val="24"/>
                <w:lang w:val="en-US" w:eastAsia="ru-RU"/>
              </w:rPr>
              <w:t>mosreg</w:t>
            </w:r>
            <w:proofErr w:type="spellEnd"/>
            <w:r w:rsidRPr="00DA2E7B">
              <w:rPr>
                <w:rFonts w:ascii="Times New Roman" w:eastAsia="Times New Roman" w:hAnsi="Times New Roman" w:cs="Times New Roman"/>
                <w:sz w:val="24"/>
                <w:szCs w:val="24"/>
                <w:lang w:eastAsia="ru-RU"/>
              </w:rPr>
              <w:t>.</w:t>
            </w:r>
            <w:proofErr w:type="spellStart"/>
            <w:r w:rsidRPr="00DA2E7B">
              <w:rPr>
                <w:rFonts w:ascii="Times New Roman" w:eastAsia="Times New Roman" w:hAnsi="Times New Roman" w:cs="Times New Roman"/>
                <w:sz w:val="24"/>
                <w:szCs w:val="24"/>
                <w:lang w:val="en-US" w:eastAsia="ru-RU"/>
              </w:rPr>
              <w:t>ru</w:t>
            </w:r>
            <w:proofErr w:type="spellEnd"/>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val="en-US" w:eastAsia="ru-RU"/>
              </w:rPr>
              <w:t>www</w:t>
            </w:r>
            <w:r w:rsidRPr="00DA2E7B">
              <w:rPr>
                <w:rFonts w:ascii="Times New Roman" w:eastAsia="Times New Roman" w:hAnsi="Times New Roman" w:cs="Times New Roman"/>
                <w:sz w:val="24"/>
                <w:szCs w:val="24"/>
                <w:lang w:eastAsia="ru-RU"/>
              </w:rPr>
              <w:t>.</w:t>
            </w:r>
            <w:proofErr w:type="spellStart"/>
            <w:r w:rsidRPr="00DA2E7B">
              <w:rPr>
                <w:rFonts w:ascii="Times New Roman" w:eastAsia="Times New Roman" w:hAnsi="Times New Roman" w:cs="Times New Roman"/>
                <w:sz w:val="24"/>
                <w:szCs w:val="24"/>
                <w:lang w:val="en-US" w:eastAsia="ru-RU"/>
              </w:rPr>
              <w:t>mfcnoginsk</w:t>
            </w:r>
            <w:proofErr w:type="spellEnd"/>
            <w:r w:rsidRPr="00DA2E7B">
              <w:rPr>
                <w:rFonts w:ascii="Times New Roman" w:eastAsia="Times New Roman" w:hAnsi="Times New Roman" w:cs="Times New Roman"/>
                <w:sz w:val="24"/>
                <w:szCs w:val="24"/>
                <w:lang w:eastAsia="ru-RU"/>
              </w:rPr>
              <w:t>.</w:t>
            </w:r>
            <w:proofErr w:type="spellStart"/>
            <w:r w:rsidRPr="00DA2E7B">
              <w:rPr>
                <w:rFonts w:ascii="Times New Roman" w:eastAsia="Times New Roman" w:hAnsi="Times New Roman" w:cs="Times New Roman"/>
                <w:sz w:val="24"/>
                <w:szCs w:val="24"/>
                <w:lang w:val="en-US" w:eastAsia="ru-RU"/>
              </w:rPr>
              <w:t>ru</w:t>
            </w:r>
            <w:proofErr w:type="spellEnd"/>
          </w:p>
        </w:tc>
        <w:tc>
          <w:tcPr>
            <w:tcW w:w="1172"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45"/>
        </w:trPr>
        <w:tc>
          <w:tcPr>
            <w:tcW w:w="743" w:type="pct"/>
            <w:vMerge/>
            <w:tcBorders>
              <w:top w:val="single" w:sz="2" w:space="0" w:color="000000"/>
              <w:left w:val="single" w:sz="6" w:space="0" w:color="000000"/>
              <w:bottom w:val="single" w:sz="2"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142450, Московская область, Ногинский район, поселение Старая Купавна ул. Кирова д.4</w:t>
            </w:r>
          </w:p>
        </w:tc>
        <w:tc>
          <w:tcPr>
            <w:tcW w:w="55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8(496)519-62-02</w:t>
            </w:r>
          </w:p>
        </w:tc>
        <w:tc>
          <w:tcPr>
            <w:tcW w:w="1441" w:type="pct"/>
            <w:vMerge/>
            <w:tcBorders>
              <w:top w:val="single" w:sz="6" w:space="0" w:color="000000"/>
              <w:left w:val="single" w:sz="6" w:space="0" w:color="000000"/>
              <w:bottom w:val="single" w:sz="6"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172" w:type="pct"/>
            <w:vMerge/>
            <w:tcBorders>
              <w:top w:val="single" w:sz="6" w:space="0" w:color="000000"/>
              <w:left w:val="single" w:sz="6" w:space="0" w:color="000000"/>
              <w:bottom w:val="single" w:sz="6"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r>
      <w:tr w:rsidR="00DA2E7B" w:rsidRPr="00DA2E7B" w:rsidTr="0003748F">
        <w:trPr>
          <w:trHeight w:val="495"/>
        </w:trPr>
        <w:tc>
          <w:tcPr>
            <w:tcW w:w="743" w:type="pct"/>
            <w:vMerge/>
            <w:tcBorders>
              <w:top w:val="single" w:sz="2" w:space="0" w:color="000000"/>
              <w:left w:val="single" w:sz="6" w:space="0" w:color="000000"/>
              <w:bottom w:val="single" w:sz="2"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142455, Московская область, Ногинский район, </w:t>
            </w:r>
            <w:r w:rsidRPr="00DA2E7B">
              <w:rPr>
                <w:rFonts w:ascii="Times New Roman" w:eastAsia="Times New Roman" w:hAnsi="Times New Roman" w:cs="Times New Roman"/>
                <w:sz w:val="24"/>
                <w:szCs w:val="24"/>
                <w:lang w:eastAsia="ru-RU"/>
              </w:rPr>
              <w:lastRenderedPageBreak/>
              <w:t>поселение Электроугли,</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ул. Парковая, д.14</w:t>
            </w:r>
          </w:p>
        </w:tc>
        <w:tc>
          <w:tcPr>
            <w:tcW w:w="55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8(496)519-62-01</w:t>
            </w:r>
          </w:p>
        </w:tc>
        <w:tc>
          <w:tcPr>
            <w:tcW w:w="1441" w:type="pct"/>
            <w:vMerge/>
            <w:tcBorders>
              <w:top w:val="single" w:sz="6" w:space="0" w:color="000000"/>
              <w:left w:val="single" w:sz="6" w:space="0" w:color="000000"/>
              <w:bottom w:val="single" w:sz="6"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172" w:type="pct"/>
            <w:vMerge/>
            <w:tcBorders>
              <w:top w:val="single" w:sz="6" w:space="0" w:color="000000"/>
              <w:left w:val="single" w:sz="6" w:space="0" w:color="000000"/>
              <w:bottom w:val="single" w:sz="6"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r>
      <w:tr w:rsidR="00DA2E7B" w:rsidRPr="00DA2E7B" w:rsidTr="0003748F">
        <w:trPr>
          <w:trHeight w:val="1238"/>
        </w:trPr>
        <w:tc>
          <w:tcPr>
            <w:tcW w:w="743"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Одинцовский </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муниципальный район</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143007, Московская область, г. Одинцово, ул. Можайское шоссе, д. 71, 6 этаж</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8(495)640-62-00 доб. 3000</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mfc-odintsovomr@mosreg.ru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www.odinmfc.ru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Ежедневно</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 до 20:00</w:t>
            </w:r>
          </w:p>
        </w:tc>
      </w:tr>
      <w:tr w:rsidR="00DA2E7B" w:rsidRPr="00DA2E7B" w:rsidTr="0003748F">
        <w:trPr>
          <w:trHeight w:val="600"/>
        </w:trPr>
        <w:tc>
          <w:tcPr>
            <w:tcW w:w="743" w:type="pct"/>
            <w:vMerge/>
            <w:tcBorders>
              <w:top w:val="single" w:sz="2" w:space="0" w:color="000000"/>
              <w:left w:val="single" w:sz="6" w:space="0" w:color="000000"/>
              <w:bottom w:val="single" w:sz="2"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143079, Московская область Одинцовский</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gramStart"/>
            <w:r w:rsidRPr="00DA2E7B">
              <w:rPr>
                <w:rFonts w:ascii="Times New Roman" w:eastAsia="Times New Roman" w:hAnsi="Times New Roman" w:cs="Times New Roman"/>
                <w:sz w:val="24"/>
                <w:szCs w:val="24"/>
                <w:lang w:eastAsia="ru-RU"/>
              </w:rPr>
              <w:t>район,   </w:t>
            </w:r>
            <w:proofErr w:type="gramEnd"/>
            <w:r w:rsidRPr="00DA2E7B">
              <w:rPr>
                <w:rFonts w:ascii="Times New Roman" w:eastAsia="Times New Roman" w:hAnsi="Times New Roman" w:cs="Times New Roman"/>
                <w:sz w:val="24"/>
                <w:szCs w:val="24"/>
                <w:lang w:eastAsia="ru-RU"/>
              </w:rPr>
              <w:t xml:space="preserve"> </w:t>
            </w:r>
            <w:proofErr w:type="spellStart"/>
            <w:r w:rsidRPr="00DA2E7B">
              <w:rPr>
                <w:rFonts w:ascii="Times New Roman" w:eastAsia="Times New Roman" w:hAnsi="Times New Roman" w:cs="Times New Roman"/>
                <w:sz w:val="24"/>
                <w:szCs w:val="24"/>
                <w:lang w:eastAsia="ru-RU"/>
              </w:rPr>
              <w:t>с.п</w:t>
            </w:r>
            <w:proofErr w:type="spellEnd"/>
            <w:r w:rsidRPr="00DA2E7B">
              <w:rPr>
                <w:rFonts w:ascii="Times New Roman" w:eastAsia="Times New Roman" w:hAnsi="Times New Roman" w:cs="Times New Roman"/>
                <w:sz w:val="24"/>
                <w:szCs w:val="24"/>
                <w:lang w:eastAsia="ru-RU"/>
              </w:rPr>
              <w:t>. Никольское   п. Старый городок, ул. Школьная, д. 1</w:t>
            </w:r>
          </w:p>
        </w:tc>
        <w:tc>
          <w:tcPr>
            <w:tcW w:w="55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8(495)640-62-00 доб. 6000</w:t>
            </w:r>
          </w:p>
        </w:tc>
        <w:tc>
          <w:tcPr>
            <w:tcW w:w="144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mfc-nikolskoe@mosreg.ru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www.odinmfc.ru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Ежедневно</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 до 20:00</w:t>
            </w:r>
          </w:p>
        </w:tc>
      </w:tr>
      <w:tr w:rsidR="00DA2E7B" w:rsidRPr="00DA2E7B" w:rsidTr="0003748F">
        <w:trPr>
          <w:trHeight w:val="345"/>
        </w:trPr>
        <w:tc>
          <w:tcPr>
            <w:tcW w:w="743" w:type="pct"/>
            <w:vMerge/>
            <w:tcBorders>
              <w:top w:val="single" w:sz="2" w:space="0" w:color="000000"/>
              <w:left w:val="single" w:sz="6" w:space="0" w:color="000000"/>
              <w:bottom w:val="single" w:sz="2"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143070, Московская </w:t>
            </w:r>
            <w:proofErr w:type="gramStart"/>
            <w:r w:rsidRPr="00DA2E7B">
              <w:rPr>
                <w:rFonts w:ascii="Times New Roman" w:eastAsia="Times New Roman" w:hAnsi="Times New Roman" w:cs="Times New Roman"/>
                <w:sz w:val="24"/>
                <w:szCs w:val="24"/>
                <w:lang w:eastAsia="ru-RU"/>
              </w:rPr>
              <w:t xml:space="preserve">область,   </w:t>
            </w:r>
            <w:proofErr w:type="gramEnd"/>
            <w:r w:rsidRPr="00DA2E7B">
              <w:rPr>
                <w:rFonts w:ascii="Times New Roman" w:eastAsia="Times New Roman" w:hAnsi="Times New Roman" w:cs="Times New Roman"/>
                <w:sz w:val="24"/>
                <w:szCs w:val="24"/>
                <w:lang w:eastAsia="ru-RU"/>
              </w:rPr>
              <w:t>Одинцовский</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район, г. Кубинка, Наро-Фоминское ш. д.23А</w:t>
            </w:r>
          </w:p>
        </w:tc>
        <w:tc>
          <w:tcPr>
            <w:tcW w:w="55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8(495)640-62-00 доб. 5000</w:t>
            </w:r>
          </w:p>
        </w:tc>
        <w:tc>
          <w:tcPr>
            <w:tcW w:w="144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mfc-kubinka@mosreg.ru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www.odinmfc.ru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Ежедневно</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 до 20:00</w:t>
            </w:r>
          </w:p>
        </w:tc>
      </w:tr>
      <w:tr w:rsidR="00DA2E7B" w:rsidRPr="00DA2E7B" w:rsidTr="0003748F">
        <w:trPr>
          <w:trHeight w:val="600"/>
        </w:trPr>
        <w:tc>
          <w:tcPr>
            <w:tcW w:w="74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Городской округ Озеры</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140560, Московская область, г. Озёры, площадь Советская, д. 1</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8(496)702-35-35</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mfc-ozerymr@mosreg.ru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www.mfc-ozery.ru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Пн., Вт.</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 до 18.00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Ср.</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 до 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Чт., Пт.</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 до 18.00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9.00 до 13.00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Городской округ Орехово-Зуево</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142600, Московская область, г. Орехово-Зуево, ул. Ленина, д.96А</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8(961)110-61-16</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mfc-orehovo-zuevogo@mosreg.ru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www.mfcozmo.ru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353"/>
        </w:trPr>
        <w:tc>
          <w:tcPr>
            <w:tcW w:w="743"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Орехово-Зуевский муниципальный </w:t>
            </w:r>
            <w:r w:rsidRPr="00DA2E7B">
              <w:rPr>
                <w:rFonts w:ascii="Times New Roman" w:eastAsia="Times New Roman" w:hAnsi="Times New Roman" w:cs="Times New Roman"/>
                <w:sz w:val="24"/>
                <w:szCs w:val="24"/>
                <w:lang w:eastAsia="ru-RU"/>
              </w:rPr>
              <w:lastRenderedPageBreak/>
              <w:t>район</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142670, Московская область, г. Ликино-</w:t>
            </w:r>
            <w:proofErr w:type="spellStart"/>
            <w:r w:rsidRPr="00DA2E7B">
              <w:rPr>
                <w:rFonts w:ascii="Times New Roman" w:eastAsia="Times New Roman" w:hAnsi="Times New Roman" w:cs="Times New Roman"/>
                <w:sz w:val="24"/>
                <w:szCs w:val="24"/>
                <w:lang w:eastAsia="ru-RU"/>
              </w:rPr>
              <w:t>Дулёво</w:t>
            </w:r>
            <w:proofErr w:type="spellEnd"/>
            <w:r w:rsidRPr="00DA2E7B">
              <w:rPr>
                <w:rFonts w:ascii="Times New Roman" w:eastAsia="Times New Roman" w:hAnsi="Times New Roman" w:cs="Times New Roman"/>
                <w:sz w:val="24"/>
                <w:szCs w:val="24"/>
                <w:lang w:eastAsia="ru-RU"/>
              </w:rPr>
              <w:t>, ул. Ленина, д.15</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8(496)414-90-49</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mfc-orehovozuevomr@mosreg.ru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www.ld-mfc.ru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Ежедневно</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 до 20:00</w:t>
            </w:r>
          </w:p>
        </w:tc>
      </w:tr>
      <w:tr w:rsidR="00DA2E7B" w:rsidRPr="00DA2E7B" w:rsidTr="0003748F">
        <w:trPr>
          <w:trHeight w:val="735"/>
        </w:trPr>
        <w:tc>
          <w:tcPr>
            <w:tcW w:w="743" w:type="pct"/>
            <w:vMerge/>
            <w:tcBorders>
              <w:top w:val="single" w:sz="6" w:space="0" w:color="000000"/>
              <w:left w:val="single" w:sz="6" w:space="0" w:color="000000"/>
              <w:bottom w:val="single" w:sz="2"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142670, Московская </w:t>
            </w:r>
            <w:proofErr w:type="spellStart"/>
            <w:proofErr w:type="gramStart"/>
            <w:r w:rsidRPr="00DA2E7B">
              <w:rPr>
                <w:rFonts w:ascii="Times New Roman" w:eastAsia="Times New Roman" w:hAnsi="Times New Roman" w:cs="Times New Roman"/>
                <w:sz w:val="24"/>
                <w:szCs w:val="24"/>
                <w:lang w:eastAsia="ru-RU"/>
              </w:rPr>
              <w:t>область,Орехово</w:t>
            </w:r>
            <w:proofErr w:type="spellEnd"/>
            <w:proofErr w:type="gramEnd"/>
            <w:r w:rsidRPr="00DA2E7B">
              <w:rPr>
                <w:rFonts w:ascii="Times New Roman" w:eastAsia="Times New Roman" w:hAnsi="Times New Roman" w:cs="Times New Roman"/>
                <w:sz w:val="24"/>
                <w:szCs w:val="24"/>
                <w:lang w:eastAsia="ru-RU"/>
              </w:rPr>
              <w:t xml:space="preserve">-Зуевский район, г. Куровское, </w:t>
            </w:r>
            <w:proofErr w:type="spellStart"/>
            <w:r w:rsidRPr="00DA2E7B">
              <w:rPr>
                <w:rFonts w:ascii="Times New Roman" w:eastAsia="Times New Roman" w:hAnsi="Times New Roman" w:cs="Times New Roman"/>
                <w:sz w:val="24"/>
                <w:szCs w:val="24"/>
                <w:lang w:eastAsia="ru-RU"/>
              </w:rPr>
              <w:t>Новинское</w:t>
            </w:r>
            <w:proofErr w:type="spellEnd"/>
            <w:r w:rsidRPr="00DA2E7B">
              <w:rPr>
                <w:rFonts w:ascii="Times New Roman" w:eastAsia="Times New Roman" w:hAnsi="Times New Roman" w:cs="Times New Roman"/>
                <w:sz w:val="24"/>
                <w:szCs w:val="24"/>
                <w:lang w:eastAsia="ru-RU"/>
              </w:rPr>
              <w:t xml:space="preserve"> ш., д. 10</w:t>
            </w:r>
          </w:p>
        </w:tc>
        <w:tc>
          <w:tcPr>
            <w:tcW w:w="55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8(496)411-04-94</w:t>
            </w:r>
          </w:p>
        </w:tc>
        <w:tc>
          <w:tcPr>
            <w:tcW w:w="144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mfc-orehovozuevomr@mosreg.ru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www.ld-mfc.ru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Ежедневно</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 до 20:00</w:t>
            </w:r>
          </w:p>
        </w:tc>
      </w:tr>
      <w:tr w:rsidR="00DA2E7B" w:rsidRPr="00DA2E7B" w:rsidTr="0003748F">
        <w:trPr>
          <w:trHeight w:val="645"/>
        </w:trPr>
        <w:tc>
          <w:tcPr>
            <w:tcW w:w="743"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Павлово-Посадский муниципальный район</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142500, Московская </w:t>
            </w:r>
            <w:proofErr w:type="spellStart"/>
            <w:proofErr w:type="gramStart"/>
            <w:r w:rsidRPr="00DA2E7B">
              <w:rPr>
                <w:rFonts w:ascii="Times New Roman" w:eastAsia="Times New Roman" w:hAnsi="Times New Roman" w:cs="Times New Roman"/>
                <w:sz w:val="24"/>
                <w:szCs w:val="24"/>
                <w:lang w:eastAsia="ru-RU"/>
              </w:rPr>
              <w:t>область,г.Павловский</w:t>
            </w:r>
            <w:proofErr w:type="spellEnd"/>
            <w:proofErr w:type="gramEnd"/>
            <w:r w:rsidRPr="00DA2E7B">
              <w:rPr>
                <w:rFonts w:ascii="Times New Roman" w:eastAsia="Times New Roman" w:hAnsi="Times New Roman" w:cs="Times New Roman"/>
                <w:sz w:val="24"/>
                <w:szCs w:val="24"/>
                <w:lang w:eastAsia="ru-RU"/>
              </w:rPr>
              <w:t xml:space="preserve"> Посад, ул. Б, Покровская д. 42/1</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8(496)432-33-99</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mfc-pavposmr@mosreg.ru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www.mfcpavpos.ru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540"/>
        </w:trPr>
        <w:tc>
          <w:tcPr>
            <w:tcW w:w="743" w:type="pct"/>
            <w:vMerge/>
            <w:tcBorders>
              <w:top w:val="single" w:sz="2" w:space="0" w:color="000000"/>
              <w:left w:val="single" w:sz="6" w:space="0" w:color="000000"/>
              <w:bottom w:val="single" w:sz="2"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142500, Московская область, г. Павловский Посад, ул. Кропоткина, д.32</w:t>
            </w:r>
          </w:p>
        </w:tc>
        <w:tc>
          <w:tcPr>
            <w:tcW w:w="55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8(496)432-33-83</w:t>
            </w:r>
          </w:p>
        </w:tc>
        <w:tc>
          <w:tcPr>
            <w:tcW w:w="1441" w:type="pct"/>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mfc-pavposmr@mosreg.ru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www.mfcpavpos.ru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Городской округ Подольск</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142110, Московская область, г. Подольск, Кирова, д.39</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8(496)754-18-90</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mfc-podolskgo@mosreg.ru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podolskmfc.ru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vMerge/>
            <w:tcBorders>
              <w:top w:val="single" w:sz="2" w:space="0" w:color="000000"/>
              <w:left w:val="single" w:sz="6" w:space="0" w:color="000000"/>
              <w:bottom w:val="single" w:sz="2"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142117, Московская область, г. Подольск, ул. Высотная, д. 6</w:t>
            </w:r>
          </w:p>
        </w:tc>
        <w:tc>
          <w:tcPr>
            <w:tcW w:w="559" w:type="pct"/>
            <w:tcBorders>
              <w:top w:val="single" w:sz="6" w:space="0" w:color="000000"/>
              <w:left w:val="single" w:sz="6" w:space="0" w:color="000000"/>
              <w:bottom w:val="single" w:sz="6" w:space="0" w:color="0072C6"/>
              <w:right w:val="single" w:sz="6" w:space="0" w:color="000000"/>
            </w:tcBorders>
            <w:tcMar>
              <w:top w:w="0" w:type="dxa"/>
              <w:left w:w="57" w:type="dxa"/>
              <w:bottom w:w="0" w:type="dxa"/>
              <w:right w:w="57"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8(496)755-54-20</w:t>
            </w:r>
          </w:p>
        </w:tc>
        <w:tc>
          <w:tcPr>
            <w:tcW w:w="1441" w:type="pct"/>
            <w:tcBorders>
              <w:top w:val="single" w:sz="6" w:space="0" w:color="000000"/>
              <w:left w:val="single" w:sz="6" w:space="0" w:color="000000"/>
              <w:bottom w:val="single" w:sz="6" w:space="0" w:color="0072C6"/>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mfc-podolskmr@mosreg.ru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http://podolskmfc.ru/</w:t>
            </w:r>
          </w:p>
          <w:p w:rsidR="00DA2E7B" w:rsidRPr="00DA2E7B" w:rsidRDefault="00DA2E7B" w:rsidP="00DA2E7B">
            <w:pPr>
              <w:spacing w:before="100" w:beforeAutospacing="1" w:line="240" w:lineRule="auto"/>
              <w:contextualSpacing/>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vMerge/>
            <w:tcBorders>
              <w:top w:val="single" w:sz="2" w:space="0" w:color="000000"/>
              <w:left w:val="single" w:sz="6" w:space="0" w:color="000000"/>
              <w:bottom w:val="single" w:sz="2"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72C6"/>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142184, Московская область, </w:t>
            </w:r>
            <w:proofErr w:type="spellStart"/>
            <w:r w:rsidRPr="00DA2E7B">
              <w:rPr>
                <w:rFonts w:ascii="Times New Roman" w:eastAsia="Times New Roman" w:hAnsi="Times New Roman" w:cs="Times New Roman"/>
                <w:sz w:val="24"/>
                <w:szCs w:val="24"/>
                <w:lang w:eastAsia="ru-RU"/>
              </w:rPr>
              <w:t>мкр</w:t>
            </w:r>
            <w:proofErr w:type="spellEnd"/>
            <w:r w:rsidRPr="00DA2E7B">
              <w:rPr>
                <w:rFonts w:ascii="Times New Roman" w:eastAsia="Times New Roman" w:hAnsi="Times New Roman" w:cs="Times New Roman"/>
                <w:sz w:val="24"/>
                <w:szCs w:val="24"/>
                <w:lang w:eastAsia="ru-RU"/>
              </w:rPr>
              <w:t>. Климовск, ул. Западная д. 11</w:t>
            </w:r>
          </w:p>
        </w:tc>
        <w:tc>
          <w:tcPr>
            <w:tcW w:w="559" w:type="pct"/>
            <w:tcBorders>
              <w:top w:val="single" w:sz="6" w:space="0" w:color="0072C6"/>
              <w:left w:val="single" w:sz="6" w:space="0" w:color="0072C6"/>
              <w:bottom w:val="single" w:sz="6" w:space="0" w:color="0072C6"/>
              <w:right w:val="single" w:sz="6" w:space="0" w:color="0072C6"/>
            </w:tcBorders>
            <w:tcMar>
              <w:top w:w="0" w:type="dxa"/>
              <w:left w:w="57" w:type="dxa"/>
              <w:bottom w:w="0" w:type="dxa"/>
              <w:right w:w="57"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8(985)316-73-30</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8(499)707-15-40</w:t>
            </w:r>
          </w:p>
        </w:tc>
        <w:tc>
          <w:tcPr>
            <w:tcW w:w="1441" w:type="pct"/>
            <w:tcBorders>
              <w:top w:val="single" w:sz="6" w:space="0" w:color="0072C6"/>
              <w:left w:val="single" w:sz="6" w:space="0" w:color="0072C6"/>
              <w:bottom w:val="single" w:sz="6" w:space="0" w:color="0072C6"/>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mfc-klimovskgo@mosreg.ru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podolskmfc.ru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Городской </w:t>
            </w:r>
            <w:proofErr w:type="gramStart"/>
            <w:r w:rsidRPr="00DA2E7B">
              <w:rPr>
                <w:rFonts w:ascii="Times New Roman" w:eastAsia="Times New Roman" w:hAnsi="Times New Roman" w:cs="Times New Roman"/>
                <w:sz w:val="24"/>
                <w:szCs w:val="24"/>
                <w:lang w:eastAsia="ru-RU"/>
              </w:rPr>
              <w:t>округ  Протвино</w:t>
            </w:r>
            <w:proofErr w:type="gramEnd"/>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gramStart"/>
            <w:r w:rsidRPr="00DA2E7B">
              <w:rPr>
                <w:rFonts w:ascii="Times New Roman" w:eastAsia="Times New Roman" w:hAnsi="Times New Roman" w:cs="Times New Roman"/>
                <w:sz w:val="24"/>
                <w:szCs w:val="24"/>
                <w:lang w:eastAsia="ru-RU"/>
              </w:rPr>
              <w:t>142280,Московская</w:t>
            </w:r>
            <w:proofErr w:type="gramEnd"/>
            <w:r w:rsidRPr="00DA2E7B">
              <w:rPr>
                <w:rFonts w:ascii="Times New Roman" w:eastAsia="Times New Roman" w:hAnsi="Times New Roman" w:cs="Times New Roman"/>
                <w:sz w:val="24"/>
                <w:szCs w:val="24"/>
                <w:lang w:eastAsia="ru-RU"/>
              </w:rPr>
              <w:t xml:space="preserve"> область, г. Протвино, ул. Победы, 2В</w:t>
            </w:r>
          </w:p>
        </w:tc>
        <w:tc>
          <w:tcPr>
            <w:tcW w:w="559" w:type="pct"/>
            <w:tcBorders>
              <w:top w:val="single" w:sz="6" w:space="0" w:color="0072C6"/>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8(496)734-05-08</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8(496)734-01-78</w:t>
            </w:r>
          </w:p>
        </w:tc>
        <w:tc>
          <w:tcPr>
            <w:tcW w:w="1441" w:type="pct"/>
            <w:tcBorders>
              <w:top w:val="single" w:sz="6" w:space="0" w:color="0072C6"/>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mfc-protvinogo@mosreg.ru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Пушкинский муниципальный район</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141207, Московская область, г. Пушкино, ул. Серебрянская, 21</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8(496)503-37-38</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mfc-pushkinomr@mosreg.ru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mfcpmr.ru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Городской округ Пущино</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142290, Московская область, г. Пущино, </w:t>
            </w:r>
            <w:proofErr w:type="spellStart"/>
            <w:r w:rsidRPr="00DA2E7B">
              <w:rPr>
                <w:rFonts w:ascii="Times New Roman" w:eastAsia="Times New Roman" w:hAnsi="Times New Roman" w:cs="Times New Roman"/>
                <w:sz w:val="24"/>
                <w:szCs w:val="24"/>
                <w:lang w:eastAsia="ru-RU"/>
              </w:rPr>
              <w:t>мкрн</w:t>
            </w:r>
            <w:proofErr w:type="spellEnd"/>
            <w:r w:rsidRPr="00DA2E7B">
              <w:rPr>
                <w:rFonts w:ascii="Times New Roman" w:eastAsia="Times New Roman" w:hAnsi="Times New Roman" w:cs="Times New Roman"/>
                <w:sz w:val="24"/>
                <w:szCs w:val="24"/>
                <w:lang w:eastAsia="ru-RU"/>
              </w:rPr>
              <w:t xml:space="preserve"> «В», д.1</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8(496)733-15-01</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mfc/puschino@mosreg.ru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proofErr w:type="gramStart"/>
            <w:r w:rsidRPr="00DA2E7B">
              <w:rPr>
                <w:rFonts w:ascii="Times New Roman" w:eastAsia="Times New Roman" w:hAnsi="Times New Roman" w:cs="Times New Roman"/>
                <w:sz w:val="24"/>
                <w:szCs w:val="24"/>
                <w:lang w:eastAsia="ru-RU"/>
              </w:rPr>
              <w:t>mfc.push</w:t>
            </w:r>
            <w:proofErr w:type="spellEnd"/>
            <w:proofErr w:type="gramEnd"/>
            <w:r w:rsidRPr="00DA2E7B">
              <w:rPr>
                <w:rFonts w:ascii="Times New Roman" w:eastAsia="Times New Roman" w:hAnsi="Times New Roman" w:cs="Times New Roman"/>
                <w:sz w:val="24"/>
                <w:szCs w:val="24"/>
                <w:lang w:eastAsia="ru-RU"/>
              </w:rPr>
              <w:t>.</w:t>
            </w:r>
            <w:r w:rsidRPr="00DA2E7B">
              <w:rPr>
                <w:rFonts w:ascii="Times New Roman" w:eastAsia="Times New Roman" w:hAnsi="Times New Roman" w:cs="Times New Roman"/>
                <w:sz w:val="24"/>
                <w:szCs w:val="24"/>
                <w:lang w:val="en-US" w:eastAsia="ru-RU"/>
              </w:rPr>
              <w:t>u</w:t>
            </w:r>
            <w:r w:rsidRPr="00DA2E7B">
              <w:rPr>
                <w:rFonts w:ascii="Times New Roman" w:eastAsia="Times New Roman" w:hAnsi="Times New Roman" w:cs="Times New Roman"/>
                <w:sz w:val="24"/>
                <w:szCs w:val="24"/>
                <w:lang w:eastAsia="ru-RU"/>
              </w:rPr>
              <w:t>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Раменский муниципальный район</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140105, Московская область, г. Раменское, ул. Кирова, д. 15а</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8(496)465-90-17</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mfc-ramenskiymr@mosreg.ru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www.mfc-ramenskoye.ru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vMerge/>
            <w:tcBorders>
              <w:top w:val="single" w:sz="6" w:space="0" w:color="000000"/>
              <w:left w:val="single" w:sz="6" w:space="0" w:color="000000"/>
              <w:bottom w:val="single" w:sz="6"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140105, Московская область, г. Раменское, ул. Воровского, д. 3/1</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8(496)465-90-20</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mfc-ramenskiymr@mosreg.ru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www.mfc-ramenskoye.ru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Городской округ Реутов</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143966, Московская область, г. Реутов, ул. Победы, д. 7</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8(495)526-41-30</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mfc-reutovgo@mosreg.ru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reutov-mfc.ru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Городской округ Рошаль</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140730, Московская область, г. Рошаль, ул. Октябрьской революции 42 / 2</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8(496)455-85-67</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mfc-roshalgo@mosreg.ru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mfcroshal.ru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1005"/>
        </w:trPr>
        <w:tc>
          <w:tcPr>
            <w:tcW w:w="743"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Рузский муниципальный район</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143103, Московская область, г. Руза, ул. Федеративная, д. 23</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8(495)600-43-94</w:t>
            </w:r>
          </w:p>
        </w:tc>
        <w:tc>
          <w:tcPr>
            <w:tcW w:w="1441"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mfc-ruzamr@mosreg.ru</w:t>
            </w:r>
          </w:p>
          <w:p w:rsidR="00DA2E7B" w:rsidRPr="00DA2E7B" w:rsidRDefault="00DA2E7B" w:rsidP="00DA2E7B">
            <w:pPr>
              <w:spacing w:before="100" w:beforeAutospacing="1" w:line="240" w:lineRule="auto"/>
              <w:contextualSpacing/>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45"/>
        </w:trPr>
        <w:tc>
          <w:tcPr>
            <w:tcW w:w="743" w:type="pct"/>
            <w:vMerge/>
            <w:tcBorders>
              <w:top w:val="single" w:sz="6" w:space="0" w:color="000000"/>
              <w:left w:val="single" w:sz="6" w:space="0" w:color="000000"/>
              <w:bottom w:val="single" w:sz="2"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gramStart"/>
            <w:r w:rsidRPr="00DA2E7B">
              <w:rPr>
                <w:rFonts w:ascii="Times New Roman" w:eastAsia="Times New Roman" w:hAnsi="Times New Roman" w:cs="Times New Roman"/>
                <w:sz w:val="24"/>
                <w:szCs w:val="24"/>
                <w:lang w:eastAsia="ru-RU"/>
              </w:rPr>
              <w:t>143132,Московская</w:t>
            </w:r>
            <w:proofErr w:type="gramEnd"/>
            <w:r w:rsidRPr="00DA2E7B">
              <w:rPr>
                <w:rFonts w:ascii="Times New Roman" w:eastAsia="Times New Roman" w:hAnsi="Times New Roman" w:cs="Times New Roman"/>
                <w:sz w:val="24"/>
                <w:szCs w:val="24"/>
                <w:lang w:eastAsia="ru-RU"/>
              </w:rPr>
              <w:t xml:space="preserve"> область, г. Тучково, ул. Лебеденко, д.19</w:t>
            </w:r>
          </w:p>
        </w:tc>
        <w:tc>
          <w:tcPr>
            <w:tcW w:w="55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8(495)600-43-94</w:t>
            </w:r>
          </w:p>
        </w:tc>
        <w:tc>
          <w:tcPr>
            <w:tcW w:w="1441" w:type="pct"/>
            <w:vMerge/>
            <w:tcBorders>
              <w:top w:val="single" w:sz="6" w:space="0" w:color="000000"/>
              <w:left w:val="single" w:sz="6" w:space="0" w:color="000000"/>
              <w:bottom w:val="single" w:sz="6"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1185"/>
        </w:trPr>
        <w:tc>
          <w:tcPr>
            <w:tcW w:w="743"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Сергиево-Посадский муниципальный район</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141310, Московская область, г. Сергиев Посад, Проспект Красной Армии, д.169</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8(496)551-50-20</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mfc-serposmr@mosreg.ru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www.mfc-spmr.ru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720"/>
        </w:trPr>
        <w:tc>
          <w:tcPr>
            <w:tcW w:w="743" w:type="pct"/>
            <w:vMerge/>
            <w:tcBorders>
              <w:top w:val="single" w:sz="2" w:space="0" w:color="000000"/>
              <w:left w:val="single" w:sz="6" w:space="0" w:color="000000"/>
              <w:bottom w:val="single" w:sz="2"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141370, Московская </w:t>
            </w:r>
            <w:proofErr w:type="spellStart"/>
            <w:proofErr w:type="gramStart"/>
            <w:r w:rsidRPr="00DA2E7B">
              <w:rPr>
                <w:rFonts w:ascii="Times New Roman" w:eastAsia="Times New Roman" w:hAnsi="Times New Roman" w:cs="Times New Roman"/>
                <w:sz w:val="24"/>
                <w:szCs w:val="24"/>
                <w:lang w:eastAsia="ru-RU"/>
              </w:rPr>
              <w:t>область,Сергиево</w:t>
            </w:r>
            <w:proofErr w:type="spellEnd"/>
            <w:proofErr w:type="gramEnd"/>
            <w:r w:rsidRPr="00DA2E7B">
              <w:rPr>
                <w:rFonts w:ascii="Times New Roman" w:eastAsia="Times New Roman" w:hAnsi="Times New Roman" w:cs="Times New Roman"/>
                <w:sz w:val="24"/>
                <w:szCs w:val="24"/>
                <w:lang w:eastAsia="ru-RU"/>
              </w:rPr>
              <w:t xml:space="preserve">-Посадский район,  </w:t>
            </w:r>
            <w:proofErr w:type="spellStart"/>
            <w:r w:rsidRPr="00DA2E7B">
              <w:rPr>
                <w:rFonts w:ascii="Times New Roman" w:eastAsia="Times New Roman" w:hAnsi="Times New Roman" w:cs="Times New Roman"/>
                <w:sz w:val="24"/>
                <w:szCs w:val="24"/>
                <w:lang w:eastAsia="ru-RU"/>
              </w:rPr>
              <w:t>гп</w:t>
            </w:r>
            <w:proofErr w:type="spellEnd"/>
            <w:r w:rsidRPr="00DA2E7B">
              <w:rPr>
                <w:rFonts w:ascii="Times New Roman" w:eastAsia="Times New Roman" w:hAnsi="Times New Roman" w:cs="Times New Roman"/>
                <w:sz w:val="24"/>
                <w:szCs w:val="24"/>
                <w:lang w:eastAsia="ru-RU"/>
              </w:rPr>
              <w:t>. Хотьково, Художественный проезд, д.6.</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c>
          <w:tcPr>
            <w:tcW w:w="55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8(496)551-50-60</w:t>
            </w:r>
          </w:p>
        </w:tc>
        <w:tc>
          <w:tcPr>
            <w:tcW w:w="144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mfc-serposmr@mosreg.ru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www.mfc-spmr.ru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 xml:space="preserve">Городской округ Серебряные Пруды </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142970, Московская область, г. Серебряные-Пруды, ул. Первомайская, д.4</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8(496)673-15-10</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mfc-serprudymr@mosreg.ru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mfcsp.ru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Городской округ Серпухов</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142203, Московская область, г. Серпухов, ул. Горького, д. 5 «б»</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8(496)712-80-88</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mfc-serpuhovgo@mosreg.ru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val="en-US" w:eastAsia="ru-RU"/>
              </w:rPr>
              <w:t>Mfcserp</w:t>
            </w:r>
            <w:proofErr w:type="spellEnd"/>
            <w:r w:rsidRPr="00DA2E7B">
              <w:rPr>
                <w:rFonts w:ascii="Times New Roman" w:eastAsia="Times New Roman" w:hAnsi="Times New Roman" w:cs="Times New Roman"/>
                <w:sz w:val="24"/>
                <w:szCs w:val="24"/>
                <w:lang w:eastAsia="ru-RU"/>
              </w:rPr>
              <w:t>.</w:t>
            </w:r>
            <w:proofErr w:type="spellStart"/>
            <w:r w:rsidRPr="00DA2E7B">
              <w:rPr>
                <w:rFonts w:ascii="Times New Roman" w:eastAsia="Times New Roman" w:hAnsi="Times New Roman" w:cs="Times New Roman"/>
                <w:sz w:val="24"/>
                <w:szCs w:val="24"/>
                <w:lang w:val="en-US" w:eastAsia="ru-RU"/>
              </w:rPr>
              <w:t>ru</w:t>
            </w:r>
            <w:proofErr w:type="spellEnd"/>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900"/>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Серпуховской муниципальный район</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142253, Московская область, </w:t>
            </w:r>
            <w:proofErr w:type="spellStart"/>
            <w:r w:rsidRPr="00DA2E7B">
              <w:rPr>
                <w:rFonts w:ascii="Times New Roman" w:eastAsia="Times New Roman" w:hAnsi="Times New Roman" w:cs="Times New Roman"/>
                <w:sz w:val="24"/>
                <w:szCs w:val="24"/>
                <w:lang w:eastAsia="ru-RU"/>
              </w:rPr>
              <w:t>Серпуховский</w:t>
            </w:r>
            <w:proofErr w:type="spellEnd"/>
            <w:r w:rsidRPr="00DA2E7B">
              <w:rPr>
                <w:rFonts w:ascii="Times New Roman" w:eastAsia="Times New Roman" w:hAnsi="Times New Roman" w:cs="Times New Roman"/>
                <w:sz w:val="24"/>
                <w:szCs w:val="24"/>
                <w:lang w:eastAsia="ru-RU"/>
              </w:rPr>
              <w:t xml:space="preserve"> район, пос. Большевик, ул. Ленина, д.110.</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8(496)776-30-20</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mfc-serpuhovmr@mosreg.ru</w:t>
            </w:r>
          </w:p>
          <w:p w:rsidR="00DA2E7B" w:rsidRPr="00DA2E7B" w:rsidRDefault="00DA2E7B" w:rsidP="00DA2E7B">
            <w:pPr>
              <w:spacing w:before="100" w:beforeAutospacing="1" w:line="240" w:lineRule="auto"/>
              <w:contextualSpacing/>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Солнечногорский муниципальный район</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141503, Московская область, г. Солнечногорск, ул. Тельнова, д.3/2</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8(495)777-39-91,</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8(496)263-86-44</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mfc-solnechnogorskmr@mosreg.ru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Ступинский муниципальный район</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142800, Московская область, г. Ступино, Проспект Победы, д.51</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8(496)649-23-23</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mfc-stupinomr@mosreg.ru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http://mfc-st.ru/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Талдомский муниципальный район</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Московская область, г. Талдом, площадь Карла Маркса, д.13</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8(496)203-34-35</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mfc-taldommr@Mosreg.ru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val="en-US" w:eastAsia="ru-RU"/>
              </w:rPr>
              <w:t>Mfc</w:t>
            </w:r>
            <w:proofErr w:type="spellEnd"/>
            <w:r w:rsidRPr="00DA2E7B">
              <w:rPr>
                <w:rFonts w:ascii="Times New Roman" w:eastAsia="Times New Roman" w:hAnsi="Times New Roman" w:cs="Times New Roman"/>
                <w:sz w:val="24"/>
                <w:szCs w:val="24"/>
                <w:lang w:eastAsia="ru-RU"/>
              </w:rPr>
              <w:t>-</w:t>
            </w:r>
            <w:proofErr w:type="spellStart"/>
            <w:r w:rsidRPr="00DA2E7B">
              <w:rPr>
                <w:rFonts w:ascii="Times New Roman" w:eastAsia="Times New Roman" w:hAnsi="Times New Roman" w:cs="Times New Roman"/>
                <w:sz w:val="24"/>
                <w:szCs w:val="24"/>
                <w:lang w:val="en-US" w:eastAsia="ru-RU"/>
              </w:rPr>
              <w:t>taldom</w:t>
            </w:r>
            <w:proofErr w:type="spellEnd"/>
            <w:r w:rsidRPr="00DA2E7B">
              <w:rPr>
                <w:rFonts w:ascii="Times New Roman" w:eastAsia="Times New Roman" w:hAnsi="Times New Roman" w:cs="Times New Roman"/>
                <w:sz w:val="24"/>
                <w:szCs w:val="24"/>
                <w:lang w:eastAsia="ru-RU"/>
              </w:rPr>
              <w:t>.</w:t>
            </w:r>
            <w:proofErr w:type="spellStart"/>
            <w:r w:rsidRPr="00DA2E7B">
              <w:rPr>
                <w:rFonts w:ascii="Times New Roman" w:eastAsia="Times New Roman" w:hAnsi="Times New Roman" w:cs="Times New Roman"/>
                <w:sz w:val="24"/>
                <w:szCs w:val="24"/>
                <w:lang w:val="en-US" w:eastAsia="ru-RU"/>
              </w:rPr>
              <w:t>ru</w:t>
            </w:r>
            <w:proofErr w:type="spellEnd"/>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Городской округ Фрязино</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141195, Московская область, г. Фрязино, ул. Центральная, д. 12</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8(496)255-44-26</w:t>
            </w:r>
          </w:p>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8(496)255-44-27</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mfc-fryazinogo@mosreg.ru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http://www.fryazino.org/munic_uslugi/Mfc</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1320"/>
        </w:trPr>
        <w:tc>
          <w:tcPr>
            <w:tcW w:w="743"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Городской округ Химки</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141400, Московская </w:t>
            </w:r>
            <w:proofErr w:type="gramStart"/>
            <w:r w:rsidRPr="00DA2E7B">
              <w:rPr>
                <w:rFonts w:ascii="Times New Roman" w:eastAsia="Times New Roman" w:hAnsi="Times New Roman" w:cs="Times New Roman"/>
                <w:sz w:val="24"/>
                <w:szCs w:val="24"/>
                <w:lang w:eastAsia="ru-RU"/>
              </w:rPr>
              <w:t>область,  г.</w:t>
            </w:r>
            <w:proofErr w:type="gramEnd"/>
            <w:r w:rsidRPr="00DA2E7B">
              <w:rPr>
                <w:rFonts w:ascii="Times New Roman" w:eastAsia="Times New Roman" w:hAnsi="Times New Roman" w:cs="Times New Roman"/>
                <w:sz w:val="24"/>
                <w:szCs w:val="24"/>
                <w:lang w:eastAsia="ru-RU"/>
              </w:rPr>
              <w:t xml:space="preserve"> Химки, Юбилейный пр-т, 67 корпус А.Б</w:t>
            </w:r>
          </w:p>
        </w:tc>
        <w:tc>
          <w:tcPr>
            <w:tcW w:w="559"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8(498)683-63-63</w:t>
            </w:r>
          </w:p>
        </w:tc>
        <w:tc>
          <w:tcPr>
            <w:tcW w:w="1441"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mfc-himkigo@mosreg.ru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http://hmfc.ru/</w:t>
            </w:r>
          </w:p>
        </w:tc>
        <w:tc>
          <w:tcPr>
            <w:tcW w:w="1172"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822"/>
        </w:trPr>
        <w:tc>
          <w:tcPr>
            <w:tcW w:w="743" w:type="pct"/>
            <w:vMerge/>
            <w:tcBorders>
              <w:top w:val="single" w:sz="6" w:space="0" w:color="000000"/>
              <w:left w:val="single" w:sz="6" w:space="0" w:color="000000"/>
              <w:bottom w:val="single" w:sz="2"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141408, Московская </w:t>
            </w:r>
            <w:proofErr w:type="gramStart"/>
            <w:r w:rsidRPr="00DA2E7B">
              <w:rPr>
                <w:rFonts w:ascii="Times New Roman" w:eastAsia="Times New Roman" w:hAnsi="Times New Roman" w:cs="Times New Roman"/>
                <w:sz w:val="24"/>
                <w:szCs w:val="24"/>
                <w:lang w:eastAsia="ru-RU"/>
              </w:rPr>
              <w:t>область,  г.</w:t>
            </w:r>
            <w:proofErr w:type="gramEnd"/>
            <w:r w:rsidRPr="00DA2E7B">
              <w:rPr>
                <w:rFonts w:ascii="Times New Roman" w:eastAsia="Times New Roman" w:hAnsi="Times New Roman" w:cs="Times New Roman"/>
                <w:sz w:val="24"/>
                <w:szCs w:val="24"/>
                <w:lang w:eastAsia="ru-RU"/>
              </w:rPr>
              <w:t xml:space="preserve"> Химки, </w:t>
            </w:r>
            <w:proofErr w:type="spellStart"/>
            <w:r w:rsidRPr="00DA2E7B">
              <w:rPr>
                <w:rFonts w:ascii="Times New Roman" w:eastAsia="Times New Roman" w:hAnsi="Times New Roman" w:cs="Times New Roman"/>
                <w:sz w:val="24"/>
                <w:szCs w:val="24"/>
                <w:lang w:eastAsia="ru-RU"/>
              </w:rPr>
              <w:t>Новосходненское</w:t>
            </w:r>
            <w:proofErr w:type="spellEnd"/>
            <w:r w:rsidRPr="00DA2E7B">
              <w:rPr>
                <w:rFonts w:ascii="Times New Roman" w:eastAsia="Times New Roman" w:hAnsi="Times New Roman" w:cs="Times New Roman"/>
                <w:sz w:val="24"/>
                <w:szCs w:val="24"/>
                <w:lang w:eastAsia="ru-RU"/>
              </w:rPr>
              <w:t xml:space="preserve"> ш., д. 1.</w:t>
            </w:r>
          </w:p>
        </w:tc>
        <w:tc>
          <w:tcPr>
            <w:tcW w:w="559" w:type="pct"/>
            <w:vMerge/>
            <w:tcBorders>
              <w:top w:val="single" w:sz="6" w:space="0" w:color="000000"/>
              <w:left w:val="single" w:sz="6" w:space="0" w:color="000000"/>
              <w:bottom w:val="single" w:sz="6"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441" w:type="pct"/>
            <w:vMerge/>
            <w:tcBorders>
              <w:top w:val="single" w:sz="6" w:space="0" w:color="000000"/>
              <w:left w:val="single" w:sz="6" w:space="0" w:color="000000"/>
              <w:bottom w:val="single" w:sz="6"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172" w:type="pct"/>
            <w:vMerge/>
            <w:tcBorders>
              <w:top w:val="single" w:sz="6" w:space="0" w:color="000000"/>
              <w:left w:val="single" w:sz="6" w:space="0" w:color="000000"/>
              <w:bottom w:val="single" w:sz="6"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r>
      <w:tr w:rsidR="00DA2E7B" w:rsidRPr="00DA2E7B" w:rsidTr="0003748F">
        <w:trPr>
          <w:trHeight w:val="1260"/>
        </w:trPr>
        <w:tc>
          <w:tcPr>
            <w:tcW w:w="74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Городской округ Черноголовка</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142432, Московская область, г. Черноголовка, ул. Институтский проспект, д.10</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8(496)524-12-44</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mfc-chernogolovkago@mosreg.ru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900"/>
        </w:trPr>
        <w:tc>
          <w:tcPr>
            <w:tcW w:w="743"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Чеховский муниципальный район</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142306, Московская область, г. Чехов, Советская пл., д. 3</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8(496)727-74-12</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mfc-chehovmr@mosreg.ru</w:t>
            </w:r>
            <w:r w:rsidRPr="00DA2E7B">
              <w:rPr>
                <w:rFonts w:ascii="Times New Roman" w:eastAsia="Times New Roman" w:hAnsi="Times New Roman" w:cs="Times New Roman"/>
                <w:sz w:val="24"/>
                <w:szCs w:val="24"/>
                <w:lang w:eastAsia="ru-RU"/>
              </w:rPr>
              <w:br/>
              <w:t>chehovmfc.ru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Ежедневно</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 до 20:00</w:t>
            </w:r>
          </w:p>
        </w:tc>
      </w:tr>
      <w:tr w:rsidR="00DA2E7B" w:rsidRPr="00DA2E7B" w:rsidTr="0003748F">
        <w:trPr>
          <w:trHeight w:val="1341"/>
        </w:trPr>
        <w:tc>
          <w:tcPr>
            <w:tcW w:w="743" w:type="pct"/>
            <w:vMerge/>
            <w:tcBorders>
              <w:top w:val="single" w:sz="6" w:space="0" w:color="000000"/>
              <w:left w:val="single" w:sz="6" w:space="0" w:color="000000"/>
              <w:bottom w:val="single" w:sz="2"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gramStart"/>
            <w:r w:rsidRPr="00DA2E7B">
              <w:rPr>
                <w:rFonts w:ascii="Times New Roman" w:eastAsia="Times New Roman" w:hAnsi="Times New Roman" w:cs="Times New Roman"/>
                <w:sz w:val="24"/>
                <w:szCs w:val="24"/>
                <w:lang w:eastAsia="ru-RU"/>
              </w:rPr>
              <w:t>142370,Московская</w:t>
            </w:r>
            <w:proofErr w:type="gramEnd"/>
            <w:r w:rsidRPr="00DA2E7B">
              <w:rPr>
                <w:rFonts w:ascii="Times New Roman" w:eastAsia="Times New Roman" w:hAnsi="Times New Roman" w:cs="Times New Roman"/>
                <w:sz w:val="24"/>
                <w:szCs w:val="24"/>
                <w:lang w:eastAsia="ru-RU"/>
              </w:rPr>
              <w:t xml:space="preserve"> область, Чеховский район, Сельское поселение </w:t>
            </w:r>
            <w:proofErr w:type="spellStart"/>
            <w:r w:rsidRPr="00DA2E7B">
              <w:rPr>
                <w:rFonts w:ascii="Times New Roman" w:eastAsia="Times New Roman" w:hAnsi="Times New Roman" w:cs="Times New Roman"/>
                <w:sz w:val="24"/>
                <w:szCs w:val="24"/>
                <w:lang w:eastAsia="ru-RU"/>
              </w:rPr>
              <w:t>Любучанское</w:t>
            </w:r>
            <w:proofErr w:type="spellEnd"/>
            <w:r w:rsidRPr="00DA2E7B">
              <w:rPr>
                <w:rFonts w:ascii="Times New Roman" w:eastAsia="Times New Roman" w:hAnsi="Times New Roman" w:cs="Times New Roman"/>
                <w:sz w:val="24"/>
                <w:szCs w:val="24"/>
                <w:lang w:eastAsia="ru-RU"/>
              </w:rPr>
              <w:t>,                  село Троицкое, д. 46</w:t>
            </w:r>
          </w:p>
        </w:tc>
        <w:tc>
          <w:tcPr>
            <w:tcW w:w="55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8(496)727-74-11</w:t>
            </w:r>
          </w:p>
        </w:tc>
        <w:tc>
          <w:tcPr>
            <w:tcW w:w="144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mfc-chehovmr@mosreg.ru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chehovmfc.ru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Пн.Ср.Пт</w:t>
            </w:r>
            <w:proofErr w:type="spellEnd"/>
            <w:r w:rsidRPr="00DA2E7B">
              <w:rPr>
                <w:rFonts w:ascii="Times New Roman" w:eastAsia="Times New Roman" w:hAnsi="Times New Roman" w:cs="Times New Roman"/>
                <w:sz w:val="24"/>
                <w:szCs w:val="24"/>
                <w:lang w:eastAsia="ru-RU"/>
              </w:rPr>
              <w:t>.</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9:00-18:00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Вт.Чт</w:t>
            </w:r>
            <w:proofErr w:type="spellEnd"/>
            <w:r w:rsidRPr="00DA2E7B">
              <w:rPr>
                <w:rFonts w:ascii="Times New Roman" w:eastAsia="Times New Roman" w:hAnsi="Times New Roman" w:cs="Times New Roman"/>
                <w:sz w:val="24"/>
                <w:szCs w:val="24"/>
                <w:lang w:eastAsia="ru-RU"/>
              </w:rPr>
              <w:t>.</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11:00-20:00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9:00-13:00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Шатурский </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муниципальный район</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140700, Московская область, г. Шатура, ул. Интернациональная, д.8</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 (496) 452-25-11 8(496)452-27-58</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mfc-shaturamr@mosreg.ru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proofErr w:type="gramStart"/>
            <w:r w:rsidRPr="00DA2E7B">
              <w:rPr>
                <w:rFonts w:ascii="Times New Roman" w:eastAsia="Times New Roman" w:hAnsi="Times New Roman" w:cs="Times New Roman"/>
                <w:sz w:val="24"/>
                <w:szCs w:val="24"/>
                <w:lang w:eastAsia="ru-RU"/>
              </w:rPr>
              <w:t>шатурамфц.рф</w:t>
            </w:r>
            <w:proofErr w:type="spellEnd"/>
            <w:proofErr w:type="gramEnd"/>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Пн-Птн</w:t>
            </w:r>
            <w:proofErr w:type="spellEnd"/>
            <w:r w:rsidRPr="00DA2E7B">
              <w:rPr>
                <w:rFonts w:ascii="Times New Roman" w:eastAsia="Times New Roman" w:hAnsi="Times New Roman" w:cs="Times New Roman"/>
                <w:sz w:val="24"/>
                <w:szCs w:val="24"/>
                <w:lang w:eastAsia="ru-RU"/>
              </w:rPr>
              <w:t>.</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 Сб. с 9.00 до 13.00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Шаховской муниципальный район</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gramStart"/>
            <w:r w:rsidRPr="00DA2E7B">
              <w:rPr>
                <w:rFonts w:ascii="Times New Roman" w:eastAsia="Times New Roman" w:hAnsi="Times New Roman" w:cs="Times New Roman"/>
                <w:sz w:val="24"/>
                <w:szCs w:val="24"/>
                <w:lang w:eastAsia="ru-RU"/>
              </w:rPr>
              <w:t>143700,Московская</w:t>
            </w:r>
            <w:proofErr w:type="gramEnd"/>
            <w:r w:rsidRPr="00DA2E7B">
              <w:rPr>
                <w:rFonts w:ascii="Times New Roman" w:eastAsia="Times New Roman" w:hAnsi="Times New Roman" w:cs="Times New Roman"/>
                <w:sz w:val="24"/>
                <w:szCs w:val="24"/>
                <w:lang w:eastAsia="ru-RU"/>
              </w:rPr>
              <w:t xml:space="preserve"> область, п. Шаховская,</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ул. 1-ая Советская, д. 26а</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8(496)372-30-70</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mfc-shahovskoymr@mosreg.ru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сайта нет.</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1095"/>
        </w:trPr>
        <w:tc>
          <w:tcPr>
            <w:tcW w:w="743"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Щёлковский муниципальный район</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141100, Московская область, г. Щелково, ул. Свирская, около здания № 2А</w:t>
            </w:r>
          </w:p>
        </w:tc>
        <w:tc>
          <w:tcPr>
            <w:tcW w:w="559"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8(496)251-65-68</w:t>
            </w:r>
          </w:p>
        </w:tc>
        <w:tc>
          <w:tcPr>
            <w:tcW w:w="1441"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mfc-schelkovomr@mosreg.ru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http://mfcsch.ru/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525"/>
        </w:trPr>
        <w:tc>
          <w:tcPr>
            <w:tcW w:w="743" w:type="pct"/>
            <w:vMerge/>
            <w:tcBorders>
              <w:top w:val="single" w:sz="6" w:space="0" w:color="000000"/>
              <w:left w:val="single" w:sz="6" w:space="0" w:color="000000"/>
              <w:bottom w:val="single" w:sz="2"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gramStart"/>
            <w:r w:rsidRPr="00DA2E7B">
              <w:rPr>
                <w:rFonts w:ascii="Times New Roman" w:eastAsia="Times New Roman" w:hAnsi="Times New Roman" w:cs="Times New Roman"/>
                <w:sz w:val="24"/>
                <w:szCs w:val="24"/>
                <w:lang w:eastAsia="ru-RU"/>
              </w:rPr>
              <w:t>141171,Московская</w:t>
            </w:r>
            <w:proofErr w:type="gramEnd"/>
            <w:r w:rsidRPr="00DA2E7B">
              <w:rPr>
                <w:rFonts w:ascii="Times New Roman" w:eastAsia="Times New Roman" w:hAnsi="Times New Roman" w:cs="Times New Roman"/>
                <w:sz w:val="24"/>
                <w:szCs w:val="24"/>
                <w:lang w:eastAsia="ru-RU"/>
              </w:rPr>
              <w:t xml:space="preserve"> область п. Монино, </w:t>
            </w:r>
            <w:proofErr w:type="spellStart"/>
            <w:r w:rsidRPr="00DA2E7B">
              <w:rPr>
                <w:rFonts w:ascii="Times New Roman" w:eastAsia="Times New Roman" w:hAnsi="Times New Roman" w:cs="Times New Roman"/>
                <w:sz w:val="24"/>
                <w:szCs w:val="24"/>
                <w:lang w:eastAsia="ru-RU"/>
              </w:rPr>
              <w:t>Новинское</w:t>
            </w:r>
            <w:proofErr w:type="spellEnd"/>
            <w:r w:rsidRPr="00DA2E7B">
              <w:rPr>
                <w:rFonts w:ascii="Times New Roman" w:eastAsia="Times New Roman" w:hAnsi="Times New Roman" w:cs="Times New Roman"/>
                <w:sz w:val="24"/>
                <w:szCs w:val="24"/>
                <w:lang w:eastAsia="ru-RU"/>
              </w:rPr>
              <w:t xml:space="preserve"> шоссе, д.6</w:t>
            </w:r>
          </w:p>
        </w:tc>
        <w:tc>
          <w:tcPr>
            <w:tcW w:w="559" w:type="pct"/>
            <w:vMerge/>
            <w:tcBorders>
              <w:top w:val="single" w:sz="6" w:space="0" w:color="000000"/>
              <w:left w:val="single" w:sz="6" w:space="0" w:color="000000"/>
              <w:bottom w:val="single" w:sz="6"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441" w:type="pct"/>
            <w:vMerge/>
            <w:tcBorders>
              <w:top w:val="single" w:sz="6" w:space="0" w:color="000000"/>
              <w:left w:val="single" w:sz="6" w:space="0" w:color="000000"/>
              <w:bottom w:val="single" w:sz="6"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Пн</w:t>
            </w:r>
            <w:proofErr w:type="spellEnd"/>
            <w:r w:rsidRPr="00DA2E7B">
              <w:rPr>
                <w:rFonts w:ascii="Times New Roman" w:eastAsia="Times New Roman" w:hAnsi="Times New Roman" w:cs="Times New Roman"/>
                <w:sz w:val="24"/>
                <w:szCs w:val="24"/>
                <w:lang w:eastAsia="ru-RU"/>
              </w:rPr>
              <w:t>-Сб.</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Вс. - Выходной</w:t>
            </w:r>
          </w:p>
        </w:tc>
      </w:tr>
      <w:tr w:rsidR="00DA2E7B" w:rsidRPr="00DA2E7B" w:rsidTr="0003748F">
        <w:trPr>
          <w:trHeight w:val="600"/>
        </w:trPr>
        <w:tc>
          <w:tcPr>
            <w:tcW w:w="74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Городской округ Электрогорск</w:t>
            </w: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142530, Московская область, г. Электрогорск, ул. М. Горького д.9</w:t>
            </w:r>
          </w:p>
        </w:tc>
        <w:tc>
          <w:tcPr>
            <w:tcW w:w="55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8(496)433-27-52</w:t>
            </w:r>
          </w:p>
        </w:tc>
        <w:tc>
          <w:tcPr>
            <w:tcW w:w="144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mfc-elektrogorskgo@mosreg.ru</w:t>
            </w:r>
          </w:p>
        </w:tc>
        <w:tc>
          <w:tcPr>
            <w:tcW w:w="117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Ежедневно</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 до 20:00</w:t>
            </w:r>
          </w:p>
        </w:tc>
      </w:tr>
      <w:tr w:rsidR="00DA2E7B" w:rsidRPr="00DA2E7B" w:rsidTr="0003748F">
        <w:trPr>
          <w:trHeight w:val="615"/>
        </w:trPr>
        <w:tc>
          <w:tcPr>
            <w:tcW w:w="743"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Городской округ Электросталь</w:t>
            </w:r>
          </w:p>
        </w:tc>
        <w:tc>
          <w:tcPr>
            <w:tcW w:w="1084" w:type="pct"/>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144006, Московская область, г. Электросталь, проспект Ленина, д. 11</w:t>
            </w:r>
          </w:p>
        </w:tc>
        <w:tc>
          <w:tcPr>
            <w:tcW w:w="559" w:type="pc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8(496)576-66-55</w:t>
            </w:r>
          </w:p>
        </w:tc>
        <w:tc>
          <w:tcPr>
            <w:tcW w:w="1441"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mfc-elektrostalgo@mosreg.ru</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мфц-</w:t>
            </w:r>
            <w:proofErr w:type="gramStart"/>
            <w:r w:rsidRPr="00DA2E7B">
              <w:rPr>
                <w:rFonts w:ascii="Times New Roman" w:eastAsia="Times New Roman" w:hAnsi="Times New Roman" w:cs="Times New Roman"/>
                <w:sz w:val="24"/>
                <w:szCs w:val="24"/>
                <w:lang w:eastAsia="ru-RU"/>
              </w:rPr>
              <w:t>электросталь.рф</w:t>
            </w:r>
            <w:proofErr w:type="spellEnd"/>
            <w:proofErr w:type="gramEnd"/>
          </w:p>
        </w:tc>
        <w:tc>
          <w:tcPr>
            <w:tcW w:w="1172"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Ежедневно</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8:00-20:00</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r>
      <w:tr w:rsidR="00DA2E7B" w:rsidRPr="00DA2E7B" w:rsidTr="0003748F">
        <w:trPr>
          <w:trHeight w:val="465"/>
        </w:trPr>
        <w:tc>
          <w:tcPr>
            <w:tcW w:w="743" w:type="pct"/>
            <w:vMerge/>
            <w:tcBorders>
              <w:top w:val="single" w:sz="6" w:space="0" w:color="000000"/>
              <w:left w:val="single" w:sz="6" w:space="0" w:color="000000"/>
              <w:bottom w:val="single" w:sz="2"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08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Московская область,</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eastAsia="ru-RU"/>
              </w:rPr>
              <w:t>г.Электросталь</w:t>
            </w:r>
            <w:proofErr w:type="spellEnd"/>
            <w:r w:rsidRPr="00DA2E7B">
              <w:rPr>
                <w:rFonts w:ascii="Times New Roman" w:eastAsia="Times New Roman" w:hAnsi="Times New Roman" w:cs="Times New Roman"/>
                <w:sz w:val="24"/>
                <w:szCs w:val="24"/>
                <w:lang w:eastAsia="ru-RU"/>
              </w:rPr>
              <w:t>,</w:t>
            </w:r>
          </w:p>
          <w:p w:rsidR="00DA2E7B" w:rsidRPr="00DA2E7B" w:rsidRDefault="00DA2E7B" w:rsidP="00DA2E7B">
            <w:pPr>
              <w:spacing w:before="100" w:beforeAutospacing="1" w:line="240" w:lineRule="auto"/>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ул. Победы, дом 15, корпус 3</w:t>
            </w:r>
          </w:p>
        </w:tc>
        <w:tc>
          <w:tcPr>
            <w:tcW w:w="55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DA2E7B" w:rsidRPr="00DA2E7B" w:rsidRDefault="00DA2E7B" w:rsidP="00DA2E7B">
            <w:pPr>
              <w:spacing w:line="240" w:lineRule="auto"/>
              <w:ind w:right="163"/>
              <w:contextualSpacing/>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8(496)570-33-63</w:t>
            </w:r>
          </w:p>
        </w:tc>
        <w:tc>
          <w:tcPr>
            <w:tcW w:w="1441" w:type="pct"/>
            <w:vMerge/>
            <w:tcBorders>
              <w:top w:val="single" w:sz="6" w:space="0" w:color="000000"/>
              <w:left w:val="single" w:sz="6" w:space="0" w:color="000000"/>
              <w:bottom w:val="single" w:sz="2"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1172" w:type="pct"/>
            <w:vMerge/>
            <w:tcBorders>
              <w:top w:val="single" w:sz="6" w:space="0" w:color="000000"/>
              <w:left w:val="single" w:sz="6" w:space="0" w:color="000000"/>
              <w:bottom w:val="single" w:sz="2" w:space="0" w:color="000000"/>
              <w:right w:val="single" w:sz="6" w:space="0" w:color="000000"/>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r>
    </w:tbl>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jc w:val="center"/>
        <w:rPr>
          <w:rFonts w:ascii="Times New Roman" w:eastAsia="Times New Roman" w:hAnsi="Times New Roman" w:cs="Times New Roman"/>
          <w:sz w:val="24"/>
          <w:szCs w:val="24"/>
          <w:lang w:eastAsia="ru-RU"/>
        </w:rPr>
        <w:sectPr w:rsidR="00DA2E7B" w:rsidRPr="00DA2E7B" w:rsidSect="003E57E1">
          <w:pgSz w:w="15840" w:h="12240" w:orient="landscape"/>
          <w:pgMar w:top="1701" w:right="1134" w:bottom="850" w:left="1134" w:header="720" w:footer="720" w:gutter="0"/>
          <w:cols w:space="720"/>
          <w:docGrid w:linePitch="299"/>
        </w:sectPr>
      </w:pPr>
    </w:p>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 </w:t>
      </w:r>
    </w:p>
    <w:p w:rsidR="00DA2E7B" w:rsidRPr="00DA2E7B" w:rsidRDefault="00DA2E7B" w:rsidP="00DA2E7B">
      <w:pPr>
        <w:spacing w:line="240" w:lineRule="auto"/>
        <w:ind w:left="540"/>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(не осуществляет прием документов от заявителей).</w:t>
      </w:r>
    </w:p>
    <w:p w:rsidR="00DA2E7B" w:rsidRPr="00DA2E7B" w:rsidRDefault="00DA2E7B" w:rsidP="00DA2E7B">
      <w:pPr>
        <w:spacing w:line="240" w:lineRule="auto"/>
        <w:ind w:left="708"/>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Место нахождения: 143407, Московская </w:t>
      </w:r>
      <w:proofErr w:type="spellStart"/>
      <w:proofErr w:type="gramStart"/>
      <w:r w:rsidRPr="00DA2E7B">
        <w:rPr>
          <w:rFonts w:ascii="Times New Roman" w:eastAsia="Times New Roman" w:hAnsi="Times New Roman" w:cs="Times New Roman"/>
          <w:sz w:val="24"/>
          <w:szCs w:val="24"/>
          <w:lang w:eastAsia="ru-RU"/>
        </w:rPr>
        <w:t>область,г</w:t>
      </w:r>
      <w:proofErr w:type="spellEnd"/>
      <w:r w:rsidRPr="00DA2E7B">
        <w:rPr>
          <w:rFonts w:ascii="Times New Roman" w:eastAsia="Times New Roman" w:hAnsi="Times New Roman" w:cs="Times New Roman"/>
          <w:sz w:val="24"/>
          <w:szCs w:val="24"/>
          <w:lang w:eastAsia="ru-RU"/>
        </w:rPr>
        <w:t>.</w:t>
      </w:r>
      <w:proofErr w:type="gramEnd"/>
      <w:r w:rsidRPr="00DA2E7B">
        <w:rPr>
          <w:rFonts w:ascii="Times New Roman" w:eastAsia="Times New Roman" w:hAnsi="Times New Roman" w:cs="Times New Roman"/>
          <w:sz w:val="24"/>
          <w:szCs w:val="24"/>
          <w:lang w:eastAsia="ru-RU"/>
        </w:rPr>
        <w:t xml:space="preserve"> Красногорск, бульвар Строителей, д.4, Бизнес центр «Кубик», секция А, этаж 4.</w:t>
      </w:r>
    </w:p>
    <w:p w:rsidR="00DA2E7B" w:rsidRPr="00DA2E7B" w:rsidRDefault="00DA2E7B" w:rsidP="00DA2E7B">
      <w:pPr>
        <w:spacing w:line="240" w:lineRule="auto"/>
        <w:ind w:left="168"/>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6154"/>
      </w:tblGrid>
      <w:tr w:rsidR="00DA2E7B" w:rsidRPr="00DA2E7B" w:rsidTr="00DA2E7B">
        <w:tc>
          <w:tcPr>
            <w:tcW w:w="1182" w:type="pc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tabs>
                <w:tab w:val="left" w:pos="1276"/>
              </w:tabs>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rsidR="00DA2E7B" w:rsidRPr="00DA2E7B" w:rsidRDefault="00DA2E7B" w:rsidP="00DA2E7B">
            <w:pPr>
              <w:tabs>
                <w:tab w:val="left" w:pos="1276"/>
              </w:tabs>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09.00 до 18.00 (перерыв 13.00-13.45)</w:t>
            </w:r>
          </w:p>
        </w:tc>
      </w:tr>
      <w:tr w:rsidR="00DA2E7B" w:rsidRPr="00DA2E7B" w:rsidTr="00DA2E7B">
        <w:tc>
          <w:tcPr>
            <w:tcW w:w="1182" w:type="pc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tabs>
                <w:tab w:val="left" w:pos="1276"/>
              </w:tabs>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Вторник:</w:t>
            </w:r>
          </w:p>
        </w:tc>
        <w:tc>
          <w:tcPr>
            <w:tcW w:w="3818" w:type="pc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tabs>
                <w:tab w:val="left" w:pos="1276"/>
              </w:tabs>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09.00 до 18.00 (перерыв13.00-13.45)</w:t>
            </w:r>
          </w:p>
        </w:tc>
      </w:tr>
      <w:tr w:rsidR="00DA2E7B" w:rsidRPr="00DA2E7B" w:rsidTr="00DA2E7B">
        <w:tc>
          <w:tcPr>
            <w:tcW w:w="1182" w:type="pc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tabs>
                <w:tab w:val="left" w:pos="1276"/>
              </w:tabs>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val="en-US" w:eastAsia="ru-RU"/>
              </w:rPr>
              <w:t>С</w:t>
            </w:r>
            <w:proofErr w:type="spellStart"/>
            <w:r w:rsidRPr="00DA2E7B">
              <w:rPr>
                <w:rFonts w:ascii="Times New Roman" w:eastAsia="Times New Roman" w:hAnsi="Times New Roman" w:cs="Times New Roman"/>
                <w:sz w:val="24"/>
                <w:szCs w:val="24"/>
                <w:lang w:eastAsia="ru-RU"/>
              </w:rPr>
              <w:t>реда</w:t>
            </w:r>
            <w:proofErr w:type="spellEnd"/>
            <w:r w:rsidRPr="00DA2E7B">
              <w:rPr>
                <w:rFonts w:ascii="Times New Roman" w:eastAsia="Times New Roman" w:hAnsi="Times New Roman" w:cs="Times New Roman"/>
                <w:sz w:val="24"/>
                <w:szCs w:val="24"/>
                <w:lang w:eastAsia="ru-RU"/>
              </w:rPr>
              <w:t>:</w:t>
            </w:r>
          </w:p>
        </w:tc>
        <w:tc>
          <w:tcPr>
            <w:tcW w:w="3818" w:type="pc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tabs>
                <w:tab w:val="left" w:pos="1276"/>
              </w:tabs>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09.00 до 18.00 (перерыв 13.00-13.45)</w:t>
            </w:r>
          </w:p>
        </w:tc>
      </w:tr>
      <w:tr w:rsidR="00DA2E7B" w:rsidRPr="00DA2E7B" w:rsidTr="00DA2E7B">
        <w:tc>
          <w:tcPr>
            <w:tcW w:w="1182" w:type="pc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tabs>
                <w:tab w:val="left" w:pos="1276"/>
              </w:tabs>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Четверг</w:t>
            </w:r>
            <w:r w:rsidRPr="00DA2E7B">
              <w:rPr>
                <w:rFonts w:ascii="Times New Roman" w:eastAsia="Times New Roman" w:hAnsi="Times New Roman" w:cs="Times New Roman"/>
                <w:sz w:val="24"/>
                <w:szCs w:val="24"/>
                <w:lang w:val="en-US" w:eastAsia="ru-RU"/>
              </w:rPr>
              <w:t>:</w:t>
            </w:r>
          </w:p>
        </w:tc>
        <w:tc>
          <w:tcPr>
            <w:tcW w:w="3818" w:type="pc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tabs>
                <w:tab w:val="left" w:pos="1276"/>
              </w:tabs>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09.00 до 18.00 (перерыв13.00-13.45)</w:t>
            </w:r>
          </w:p>
        </w:tc>
      </w:tr>
      <w:tr w:rsidR="00DA2E7B" w:rsidRPr="00DA2E7B" w:rsidTr="00DA2E7B">
        <w:tc>
          <w:tcPr>
            <w:tcW w:w="1182" w:type="pc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tabs>
                <w:tab w:val="left" w:pos="1276"/>
              </w:tabs>
              <w:spacing w:before="100" w:beforeAutospacing="1" w:line="240" w:lineRule="auto"/>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val="en-US" w:eastAsia="ru-RU"/>
              </w:rPr>
              <w:t>Пятница</w:t>
            </w:r>
            <w:proofErr w:type="spellEnd"/>
            <w:r w:rsidRPr="00DA2E7B">
              <w:rPr>
                <w:rFonts w:ascii="Times New Roman" w:eastAsia="Times New Roman" w:hAnsi="Times New Roman" w:cs="Times New Roman"/>
                <w:sz w:val="24"/>
                <w:szCs w:val="24"/>
                <w:lang w:val="en-US" w:eastAsia="ru-RU"/>
              </w:rPr>
              <w:t>:</w:t>
            </w:r>
          </w:p>
        </w:tc>
        <w:tc>
          <w:tcPr>
            <w:tcW w:w="3818" w:type="pc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tabs>
                <w:tab w:val="left" w:pos="1276"/>
              </w:tabs>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 09.00 до 16.45 (перерыв13.00-13.45)</w:t>
            </w:r>
          </w:p>
        </w:tc>
      </w:tr>
      <w:tr w:rsidR="00DA2E7B" w:rsidRPr="00DA2E7B" w:rsidTr="00DA2E7B">
        <w:tc>
          <w:tcPr>
            <w:tcW w:w="1182" w:type="pc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tabs>
                <w:tab w:val="left" w:pos="1276"/>
              </w:tabs>
              <w:spacing w:before="100" w:beforeAutospacing="1" w:line="240" w:lineRule="auto"/>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val="en-US" w:eastAsia="ru-RU"/>
              </w:rPr>
              <w:t>Суббота</w:t>
            </w:r>
            <w:proofErr w:type="spellEnd"/>
            <w:r w:rsidRPr="00DA2E7B">
              <w:rPr>
                <w:rFonts w:ascii="Times New Roman" w:eastAsia="Times New Roman" w:hAnsi="Times New Roman" w:cs="Times New Roman"/>
                <w:sz w:val="24"/>
                <w:szCs w:val="24"/>
                <w:lang w:eastAsia="ru-RU"/>
              </w:rPr>
              <w:t>:</w:t>
            </w:r>
          </w:p>
        </w:tc>
        <w:tc>
          <w:tcPr>
            <w:tcW w:w="3818" w:type="pct"/>
            <w:tcBorders>
              <w:top w:val="single" w:sz="4" w:space="0" w:color="auto"/>
              <w:left w:val="single" w:sz="4" w:space="0" w:color="auto"/>
              <w:bottom w:val="single" w:sz="4" w:space="0" w:color="auto"/>
              <w:right w:val="single" w:sz="4" w:space="0" w:color="auto"/>
            </w:tcBorders>
            <w:vAlign w:val="center"/>
            <w:hideMark/>
          </w:tcPr>
          <w:p w:rsidR="00DA2E7B" w:rsidRPr="00DA2E7B" w:rsidRDefault="00DA2E7B" w:rsidP="00DA2E7B">
            <w:pPr>
              <w:tabs>
                <w:tab w:val="left" w:pos="1276"/>
              </w:tabs>
              <w:spacing w:before="100" w:beforeAutospacing="1" w:line="240" w:lineRule="auto"/>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val="en-US" w:eastAsia="ru-RU"/>
              </w:rPr>
              <w:t>выходной</w:t>
            </w:r>
            <w:proofErr w:type="spellEnd"/>
            <w:r w:rsidRPr="00DA2E7B">
              <w:rPr>
                <w:rFonts w:ascii="Times New Roman" w:eastAsia="Times New Roman" w:hAnsi="Times New Roman" w:cs="Times New Roman"/>
                <w:sz w:val="24"/>
                <w:szCs w:val="24"/>
                <w:lang w:val="en-US" w:eastAsia="ru-RU"/>
              </w:rPr>
              <w:t xml:space="preserve"> </w:t>
            </w:r>
            <w:proofErr w:type="spellStart"/>
            <w:r w:rsidRPr="00DA2E7B">
              <w:rPr>
                <w:rFonts w:ascii="Times New Roman" w:eastAsia="Times New Roman" w:hAnsi="Times New Roman" w:cs="Times New Roman"/>
                <w:sz w:val="24"/>
                <w:szCs w:val="24"/>
                <w:lang w:val="en-US" w:eastAsia="ru-RU"/>
              </w:rPr>
              <w:t>день</w:t>
            </w:r>
            <w:proofErr w:type="spellEnd"/>
          </w:p>
        </w:tc>
      </w:tr>
      <w:tr w:rsidR="00DA2E7B" w:rsidRPr="00DA2E7B" w:rsidTr="00DA2E7B">
        <w:tc>
          <w:tcPr>
            <w:tcW w:w="1182" w:type="pc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tabs>
                <w:tab w:val="left" w:pos="1276"/>
              </w:tabs>
              <w:spacing w:before="100" w:beforeAutospacing="1" w:line="240" w:lineRule="auto"/>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val="en-US" w:eastAsia="ru-RU"/>
              </w:rPr>
              <w:t>Воскресенье</w:t>
            </w:r>
            <w:proofErr w:type="spellEnd"/>
            <w:r w:rsidRPr="00DA2E7B">
              <w:rPr>
                <w:rFonts w:ascii="Times New Roman" w:eastAsia="Times New Roman" w:hAnsi="Times New Roman" w:cs="Times New Roman"/>
                <w:sz w:val="24"/>
                <w:szCs w:val="24"/>
                <w:lang w:val="en-US" w:eastAsia="ru-RU"/>
              </w:rPr>
              <w:t>:</w:t>
            </w:r>
          </w:p>
        </w:tc>
        <w:tc>
          <w:tcPr>
            <w:tcW w:w="3818" w:type="pct"/>
            <w:tcBorders>
              <w:top w:val="single" w:sz="4" w:space="0" w:color="auto"/>
              <w:left w:val="single" w:sz="4" w:space="0" w:color="auto"/>
              <w:bottom w:val="single" w:sz="4" w:space="0" w:color="auto"/>
              <w:right w:val="single" w:sz="4" w:space="0" w:color="auto"/>
            </w:tcBorders>
            <w:vAlign w:val="center"/>
            <w:hideMark/>
          </w:tcPr>
          <w:p w:rsidR="00DA2E7B" w:rsidRPr="00DA2E7B" w:rsidRDefault="00DA2E7B" w:rsidP="00DA2E7B">
            <w:pPr>
              <w:tabs>
                <w:tab w:val="left" w:pos="1276"/>
              </w:tabs>
              <w:spacing w:before="100" w:beforeAutospacing="1" w:line="240" w:lineRule="auto"/>
              <w:jc w:val="center"/>
              <w:rPr>
                <w:rFonts w:ascii="Times New Roman" w:eastAsia="Times New Roman" w:hAnsi="Times New Roman" w:cs="Times New Roman"/>
                <w:sz w:val="24"/>
                <w:szCs w:val="24"/>
                <w:lang w:eastAsia="ru-RU"/>
              </w:rPr>
            </w:pPr>
            <w:proofErr w:type="spellStart"/>
            <w:r w:rsidRPr="00DA2E7B">
              <w:rPr>
                <w:rFonts w:ascii="Times New Roman" w:eastAsia="Times New Roman" w:hAnsi="Times New Roman" w:cs="Times New Roman"/>
                <w:sz w:val="24"/>
                <w:szCs w:val="24"/>
                <w:lang w:val="en-US" w:eastAsia="ru-RU"/>
              </w:rPr>
              <w:t>выходной</w:t>
            </w:r>
            <w:proofErr w:type="spellEnd"/>
            <w:r w:rsidRPr="00DA2E7B">
              <w:rPr>
                <w:rFonts w:ascii="Times New Roman" w:eastAsia="Times New Roman" w:hAnsi="Times New Roman" w:cs="Times New Roman"/>
                <w:sz w:val="24"/>
                <w:szCs w:val="24"/>
                <w:lang w:val="en-US" w:eastAsia="ru-RU"/>
              </w:rPr>
              <w:t xml:space="preserve"> </w:t>
            </w:r>
            <w:proofErr w:type="spellStart"/>
            <w:r w:rsidRPr="00DA2E7B">
              <w:rPr>
                <w:rFonts w:ascii="Times New Roman" w:eastAsia="Times New Roman" w:hAnsi="Times New Roman" w:cs="Times New Roman"/>
                <w:sz w:val="24"/>
                <w:szCs w:val="24"/>
                <w:lang w:val="en-US" w:eastAsia="ru-RU"/>
              </w:rPr>
              <w:t>день</w:t>
            </w:r>
            <w:proofErr w:type="spellEnd"/>
          </w:p>
        </w:tc>
      </w:tr>
    </w:tbl>
    <w:p w:rsidR="00DA2E7B" w:rsidRPr="00DA2E7B" w:rsidRDefault="00DA2E7B" w:rsidP="00DA2E7B">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Почтовый адрес: 143407, Московская область, г. Красногорск, бульвар Строителей, д. 1.</w:t>
      </w:r>
    </w:p>
    <w:p w:rsidR="00DA2E7B" w:rsidRPr="00DA2E7B" w:rsidRDefault="00DA2E7B" w:rsidP="00DA2E7B">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Телефон </w:t>
      </w:r>
      <w:r w:rsidRPr="00DA2E7B">
        <w:rPr>
          <w:rFonts w:ascii="Times New Roman" w:eastAsia="Times New Roman" w:hAnsi="Times New Roman" w:cs="Times New Roman"/>
          <w:sz w:val="24"/>
          <w:szCs w:val="24"/>
          <w:lang w:val="en-US" w:eastAsia="ru-RU"/>
        </w:rPr>
        <w:t>Call</w:t>
      </w:r>
      <w:r w:rsidRPr="00DA2E7B">
        <w:rPr>
          <w:rFonts w:ascii="Times New Roman" w:eastAsia="Times New Roman" w:hAnsi="Times New Roman" w:cs="Times New Roman"/>
          <w:sz w:val="24"/>
          <w:szCs w:val="24"/>
          <w:lang w:eastAsia="ru-RU"/>
        </w:rPr>
        <w:t>-центра: 8(495)794-86-41.</w:t>
      </w:r>
    </w:p>
    <w:p w:rsidR="00DA2E7B" w:rsidRPr="00DA2E7B" w:rsidRDefault="00DA2E7B" w:rsidP="00DA2E7B">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Официальный сайт в сети Интернет: </w:t>
      </w:r>
      <w:proofErr w:type="spellStart"/>
      <w:r w:rsidRPr="00DA2E7B">
        <w:rPr>
          <w:rFonts w:ascii="Times New Roman" w:eastAsia="Times New Roman" w:hAnsi="Times New Roman" w:cs="Times New Roman"/>
          <w:sz w:val="24"/>
          <w:szCs w:val="24"/>
          <w:lang w:val="en-US" w:eastAsia="ru-RU"/>
        </w:rPr>
        <w:t>mfc</w:t>
      </w:r>
      <w:proofErr w:type="spellEnd"/>
      <w:r w:rsidRPr="00DA2E7B">
        <w:rPr>
          <w:rFonts w:ascii="Times New Roman" w:eastAsia="Times New Roman" w:hAnsi="Times New Roman" w:cs="Times New Roman"/>
          <w:sz w:val="24"/>
          <w:szCs w:val="24"/>
          <w:lang w:eastAsia="ru-RU"/>
        </w:rPr>
        <w:t>.</w:t>
      </w:r>
      <w:proofErr w:type="spellStart"/>
      <w:r w:rsidRPr="00DA2E7B">
        <w:rPr>
          <w:rFonts w:ascii="Times New Roman" w:eastAsia="Times New Roman" w:hAnsi="Times New Roman" w:cs="Times New Roman"/>
          <w:sz w:val="24"/>
          <w:szCs w:val="24"/>
          <w:lang w:val="en-US" w:eastAsia="ru-RU"/>
        </w:rPr>
        <w:t>mosreg</w:t>
      </w:r>
      <w:proofErr w:type="spellEnd"/>
      <w:r w:rsidRPr="00DA2E7B">
        <w:rPr>
          <w:rFonts w:ascii="Times New Roman" w:eastAsia="Times New Roman" w:hAnsi="Times New Roman" w:cs="Times New Roman"/>
          <w:sz w:val="24"/>
          <w:szCs w:val="24"/>
          <w:lang w:eastAsia="ru-RU"/>
        </w:rPr>
        <w:t>.</w:t>
      </w:r>
      <w:proofErr w:type="spellStart"/>
      <w:r w:rsidRPr="00DA2E7B">
        <w:rPr>
          <w:rFonts w:ascii="Times New Roman" w:eastAsia="Times New Roman" w:hAnsi="Times New Roman" w:cs="Times New Roman"/>
          <w:sz w:val="24"/>
          <w:szCs w:val="24"/>
          <w:lang w:val="en-US" w:eastAsia="ru-RU"/>
        </w:rPr>
        <w:t>ru</w:t>
      </w:r>
      <w:proofErr w:type="spellEnd"/>
      <w:r w:rsidRPr="00DA2E7B">
        <w:rPr>
          <w:rFonts w:ascii="Times New Roman" w:eastAsia="Times New Roman" w:hAnsi="Times New Roman" w:cs="Times New Roman"/>
          <w:sz w:val="24"/>
          <w:szCs w:val="24"/>
          <w:lang w:eastAsia="ru-RU"/>
        </w:rPr>
        <w:t>.</w:t>
      </w:r>
    </w:p>
    <w:p w:rsidR="00DA2E7B" w:rsidRPr="00DA2E7B" w:rsidRDefault="00DA2E7B" w:rsidP="00DA2E7B">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Адрес электронной почты в сети Интернет: </w:t>
      </w:r>
      <w:r w:rsidRPr="00DA2E7B">
        <w:rPr>
          <w:rFonts w:ascii="Times New Roman" w:eastAsia="Times New Roman" w:hAnsi="Times New Roman" w:cs="Times New Roman"/>
          <w:sz w:val="24"/>
          <w:szCs w:val="24"/>
          <w:lang w:val="en-US" w:eastAsia="ru-RU"/>
        </w:rPr>
        <w:t>MFC</w:t>
      </w:r>
      <w:r w:rsidRPr="00DA2E7B">
        <w:rPr>
          <w:rFonts w:ascii="Times New Roman" w:eastAsia="Times New Roman" w:hAnsi="Times New Roman" w:cs="Times New Roman"/>
          <w:sz w:val="24"/>
          <w:szCs w:val="24"/>
          <w:lang w:eastAsia="ru-RU"/>
        </w:rPr>
        <w:t>@</w:t>
      </w:r>
      <w:proofErr w:type="spellStart"/>
      <w:r w:rsidRPr="00DA2E7B">
        <w:rPr>
          <w:rFonts w:ascii="Times New Roman" w:eastAsia="Times New Roman" w:hAnsi="Times New Roman" w:cs="Times New Roman"/>
          <w:sz w:val="24"/>
          <w:szCs w:val="24"/>
          <w:lang w:val="en-US" w:eastAsia="ru-RU"/>
        </w:rPr>
        <w:t>mosreg</w:t>
      </w:r>
      <w:proofErr w:type="spellEnd"/>
      <w:r w:rsidRPr="00DA2E7B">
        <w:rPr>
          <w:rFonts w:ascii="Times New Roman" w:eastAsia="Times New Roman" w:hAnsi="Times New Roman" w:cs="Times New Roman"/>
          <w:sz w:val="24"/>
          <w:szCs w:val="24"/>
          <w:lang w:eastAsia="ru-RU"/>
        </w:rPr>
        <w:t>.</w:t>
      </w:r>
      <w:proofErr w:type="spellStart"/>
      <w:r w:rsidRPr="00DA2E7B">
        <w:rPr>
          <w:rFonts w:ascii="Times New Roman" w:eastAsia="Times New Roman" w:hAnsi="Times New Roman" w:cs="Times New Roman"/>
          <w:sz w:val="24"/>
          <w:szCs w:val="24"/>
          <w:lang w:val="en-US" w:eastAsia="ru-RU"/>
        </w:rPr>
        <w:t>ru</w:t>
      </w:r>
      <w:proofErr w:type="spellEnd"/>
      <w:r w:rsidRPr="00DA2E7B">
        <w:rPr>
          <w:rFonts w:ascii="Times New Roman" w:eastAsia="Times New Roman" w:hAnsi="Times New Roman" w:cs="Times New Roman"/>
          <w:sz w:val="24"/>
          <w:szCs w:val="24"/>
          <w:lang w:eastAsia="ru-RU"/>
        </w:rPr>
        <w:t>.</w:t>
      </w:r>
    </w:p>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jc w:val="center"/>
        <w:rPr>
          <w:rFonts w:ascii="Times New Roman" w:eastAsia="Times New Roman" w:hAnsi="Times New Roman" w:cs="Times New Roman"/>
          <w:sz w:val="24"/>
          <w:szCs w:val="24"/>
          <w:lang w:eastAsia="ru-RU"/>
        </w:rPr>
        <w:sectPr w:rsidR="00DA2E7B" w:rsidRPr="00DA2E7B">
          <w:pgSz w:w="12240" w:h="15840"/>
          <w:pgMar w:top="1134" w:right="850" w:bottom="1134" w:left="1701" w:header="720" w:footer="720" w:gutter="0"/>
          <w:cols w:space="720"/>
        </w:sectPr>
      </w:pPr>
    </w:p>
    <w:p w:rsidR="003E57E1" w:rsidRDefault="00DA2E7B" w:rsidP="003E57E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E57E1">
        <w:rPr>
          <w:rFonts w:ascii="Times New Roman" w:eastAsia="Times New Roman" w:hAnsi="Times New Roman" w:cs="Times New Roman"/>
          <w:b/>
          <w:sz w:val="24"/>
          <w:szCs w:val="24"/>
          <w:lang w:eastAsia="ru-RU"/>
        </w:rPr>
        <w:lastRenderedPageBreak/>
        <w:t>Приложение 6. Требования к помещениям, в которых предоставляется Муниципальная услуга</w:t>
      </w:r>
    </w:p>
    <w:p w:rsidR="00DA2E7B" w:rsidRPr="003E57E1" w:rsidRDefault="00DA2E7B" w:rsidP="003E57E1">
      <w:pPr>
        <w:spacing w:before="100" w:beforeAutospacing="1" w:after="100" w:afterAutospacing="1" w:line="240" w:lineRule="auto"/>
        <w:rPr>
          <w:rFonts w:ascii="Times New Roman" w:eastAsia="Times New Roman" w:hAnsi="Times New Roman" w:cs="Times New Roman"/>
          <w:b/>
          <w:sz w:val="24"/>
          <w:szCs w:val="24"/>
          <w:lang w:eastAsia="ru-RU"/>
        </w:rPr>
      </w:pPr>
      <w:r w:rsidRPr="00DA2E7B">
        <w:rPr>
          <w:rFonts w:ascii="Times New Roman" w:eastAsia="Times New Roman" w:hAnsi="Times New Roman" w:cs="Times New Roman"/>
          <w:sz w:val="24"/>
          <w:szCs w:val="24"/>
          <w:lang w:eastAsia="ru-RU"/>
        </w:rPr>
        <w:t xml:space="preserve">1.    Помещения, в которых предоставляется Муниципальная услуга, предпочтительно </w:t>
      </w:r>
      <w:proofErr w:type="gramStart"/>
      <w:r w:rsidRPr="00DA2E7B">
        <w:rPr>
          <w:rFonts w:ascii="Times New Roman" w:eastAsia="Times New Roman" w:hAnsi="Times New Roman" w:cs="Times New Roman"/>
          <w:sz w:val="24"/>
          <w:szCs w:val="24"/>
          <w:lang w:eastAsia="ru-RU"/>
        </w:rPr>
        <w:t>размещаются  на</w:t>
      </w:r>
      <w:proofErr w:type="gramEnd"/>
      <w:r w:rsidRPr="00DA2E7B">
        <w:rPr>
          <w:rFonts w:ascii="Times New Roman" w:eastAsia="Times New Roman" w:hAnsi="Times New Roman" w:cs="Times New Roman"/>
          <w:sz w:val="24"/>
          <w:szCs w:val="24"/>
          <w:lang w:eastAsia="ru-RU"/>
        </w:rPr>
        <w:t xml:space="preserve"> нижних этажах зданий и должны соответствовать санитарно-эпидемиологическим правилам и нормативам.</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4.     Вход и выход из помещений оборудуются указателями.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5.     Места для информирования, предназначенные для ознакомления </w:t>
      </w:r>
      <w:proofErr w:type="gramStart"/>
      <w:r w:rsidRPr="00DA2E7B">
        <w:rPr>
          <w:rFonts w:ascii="Times New Roman" w:eastAsia="Times New Roman" w:hAnsi="Times New Roman" w:cs="Times New Roman"/>
          <w:sz w:val="24"/>
          <w:szCs w:val="24"/>
          <w:lang w:eastAsia="ru-RU"/>
        </w:rPr>
        <w:t>Заявителей  с</w:t>
      </w:r>
      <w:proofErr w:type="gramEnd"/>
      <w:r w:rsidRPr="00DA2E7B">
        <w:rPr>
          <w:rFonts w:ascii="Times New Roman" w:eastAsia="Times New Roman" w:hAnsi="Times New Roman" w:cs="Times New Roman"/>
          <w:sz w:val="24"/>
          <w:szCs w:val="24"/>
          <w:lang w:eastAsia="ru-RU"/>
        </w:rPr>
        <w:t xml:space="preserve"> информационными материалами, оборудуются информационными стендами.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6.     Места для ожидания на подачу или получение документов оборудуются стульями, скамьями.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8.     Кабинеты для приема Заявителей должны быть оборудованы информационными табличками (вывесками) с указанием:</w:t>
      </w:r>
    </w:p>
    <w:p w:rsidR="00DA2E7B" w:rsidRPr="00DA2E7B" w:rsidRDefault="003E57E1" w:rsidP="00DA2E7B">
      <w:pPr>
        <w:spacing w:before="100" w:beforeAutospacing="1" w:line="240" w:lineRule="auto"/>
        <w:contextualSpacing/>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w:t>
      </w:r>
      <w:r w:rsidR="00DA2E7B" w:rsidRPr="00DA2E7B">
        <w:rPr>
          <w:rFonts w:ascii="Times New Roman" w:eastAsia="Times New Roman" w:hAnsi="Times New Roman" w:cs="Times New Roman"/>
          <w:sz w:val="24"/>
          <w:szCs w:val="24"/>
          <w:lang w:eastAsia="ru-RU"/>
        </w:rPr>
        <w:t>)   </w:t>
      </w:r>
      <w:proofErr w:type="gramEnd"/>
      <w:r w:rsidR="00DA2E7B" w:rsidRPr="00DA2E7B">
        <w:rPr>
          <w:rFonts w:ascii="Times New Roman" w:eastAsia="Times New Roman" w:hAnsi="Times New Roman" w:cs="Times New Roman"/>
          <w:sz w:val="24"/>
          <w:szCs w:val="24"/>
          <w:lang w:eastAsia="ru-RU"/>
        </w:rPr>
        <w:t>  номера кабинета;</w:t>
      </w:r>
    </w:p>
    <w:p w:rsidR="00DA2E7B" w:rsidRPr="00DA2E7B" w:rsidRDefault="003E57E1" w:rsidP="00DA2E7B">
      <w:pPr>
        <w:spacing w:before="100" w:beforeAutospacing="1" w:line="240" w:lineRule="auto"/>
        <w:contextualSpacing/>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w:t>
      </w:r>
      <w:r w:rsidR="00DA2E7B" w:rsidRPr="00DA2E7B">
        <w:rPr>
          <w:rFonts w:ascii="Times New Roman" w:eastAsia="Times New Roman" w:hAnsi="Times New Roman" w:cs="Times New Roman"/>
          <w:sz w:val="24"/>
          <w:szCs w:val="24"/>
          <w:lang w:eastAsia="ru-RU"/>
        </w:rPr>
        <w:t>)   </w:t>
      </w:r>
      <w:proofErr w:type="gramEnd"/>
      <w:r w:rsidR="00DA2E7B" w:rsidRPr="00DA2E7B">
        <w:rPr>
          <w:rFonts w:ascii="Times New Roman" w:eastAsia="Times New Roman" w:hAnsi="Times New Roman" w:cs="Times New Roman"/>
          <w:sz w:val="24"/>
          <w:szCs w:val="24"/>
          <w:lang w:eastAsia="ru-RU"/>
        </w:rPr>
        <w:t>  фамилии, имени, отчества и должности специалиста, осуществляющего предоставление Муниципальной услуги.</w:t>
      </w:r>
    </w:p>
    <w:p w:rsidR="00DA2E7B" w:rsidRPr="00DA2E7B" w:rsidRDefault="00DA2E7B" w:rsidP="003E57E1">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9.     Рабочие места работников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br w:type="page"/>
      </w:r>
      <w:r w:rsidRPr="00DA2E7B">
        <w:rPr>
          <w:rFonts w:ascii="Times New Roman" w:eastAsia="Times New Roman" w:hAnsi="Times New Roman" w:cs="Times New Roman"/>
          <w:sz w:val="24"/>
          <w:szCs w:val="24"/>
          <w:lang w:eastAsia="ru-RU"/>
        </w:rPr>
        <w:lastRenderedPageBreak/>
        <w:t> </w:t>
      </w:r>
    </w:p>
    <w:p w:rsidR="00DA2E7B" w:rsidRPr="003E57E1" w:rsidRDefault="00DA2E7B" w:rsidP="003E57E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E57E1">
        <w:rPr>
          <w:rFonts w:ascii="Times New Roman" w:eastAsia="Times New Roman" w:hAnsi="Times New Roman" w:cs="Times New Roman"/>
          <w:b/>
          <w:sz w:val="24"/>
          <w:szCs w:val="24"/>
          <w:lang w:eastAsia="ru-RU"/>
        </w:rPr>
        <w:t>Приложение 7. Показатели доступности и качества Муниципальной услуги</w:t>
      </w:r>
    </w:p>
    <w:p w:rsidR="00DA2E7B" w:rsidRPr="00DA2E7B" w:rsidRDefault="00DA2E7B" w:rsidP="00DA2E7B">
      <w:pPr>
        <w:spacing w:before="100" w:beforeAutospacing="1" w:after="100" w:afterAutospacing="1"/>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Показателями доступности предоставления Муниципальной услуги являются:</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 предоставление возможности получения Муниципальной услуги в электронной форме или в МФЦ;</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3. транспортная доступность к местам предоставления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4. 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5. соблюдение требований Административного регламента о порядке информирования об оказании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Показателями качества предоставления Муниципальной услуги являются:</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 соблюдение сроков предоставления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 соблюдения установленного времени ожидания в очереди при подаче Заявления и при получении результата предоставления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4. своевременное направление уведомлений Заявителям о предоставлении или прекращении предоставления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A2E7B" w:rsidRPr="00DA2E7B" w:rsidRDefault="00DA2E7B" w:rsidP="00DA2E7B">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jc w:val="center"/>
        <w:rPr>
          <w:rFonts w:ascii="Times New Roman" w:eastAsia="Times New Roman" w:hAnsi="Times New Roman" w:cs="Times New Roman"/>
          <w:sz w:val="24"/>
          <w:szCs w:val="24"/>
          <w:lang w:eastAsia="ru-RU"/>
        </w:rPr>
        <w:sectPr w:rsidR="00DA2E7B" w:rsidRPr="00DA2E7B">
          <w:pgSz w:w="12240" w:h="15840"/>
          <w:pgMar w:top="1134" w:right="850" w:bottom="1134" w:left="1701" w:header="720" w:footer="720" w:gutter="0"/>
          <w:cols w:space="720"/>
        </w:sectPr>
      </w:pPr>
      <w:r w:rsidRPr="00DA2E7B">
        <w:rPr>
          <w:rFonts w:ascii="Times New Roman" w:eastAsia="Times New Roman" w:hAnsi="Times New Roman" w:cs="Times New Roman"/>
          <w:sz w:val="24"/>
          <w:szCs w:val="24"/>
          <w:lang w:eastAsia="ru-RU"/>
        </w:rPr>
        <w:br w:type="page"/>
      </w:r>
    </w:p>
    <w:p w:rsidR="003E57E1" w:rsidRDefault="00DA2E7B" w:rsidP="003E57E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E57E1">
        <w:rPr>
          <w:rFonts w:ascii="Times New Roman" w:eastAsia="Times New Roman" w:hAnsi="Times New Roman" w:cs="Times New Roman"/>
          <w:b/>
          <w:sz w:val="24"/>
          <w:szCs w:val="24"/>
          <w:lang w:eastAsia="ru-RU"/>
        </w:rPr>
        <w:lastRenderedPageBreak/>
        <w:t>Приложение 8. Требования к обеспечению доступности Муниципальной услуги для инвалидов</w:t>
      </w:r>
    </w:p>
    <w:p w:rsidR="00DA2E7B" w:rsidRPr="003E57E1" w:rsidRDefault="00DA2E7B" w:rsidP="003E57E1">
      <w:pPr>
        <w:spacing w:before="100" w:beforeAutospacing="1" w:after="100" w:afterAutospacing="1" w:line="240" w:lineRule="auto"/>
        <w:rPr>
          <w:rFonts w:ascii="Times New Roman" w:eastAsia="Times New Roman" w:hAnsi="Times New Roman" w:cs="Times New Roman"/>
          <w:b/>
          <w:sz w:val="24"/>
          <w:szCs w:val="24"/>
          <w:lang w:eastAsia="ru-RU"/>
        </w:rPr>
      </w:pPr>
      <w:r w:rsidRPr="00DA2E7B">
        <w:rPr>
          <w:rFonts w:ascii="Times New Roman" w:eastAsia="Times New Roman" w:hAnsi="Times New Roman" w:cs="Times New Roman"/>
          <w:sz w:val="24"/>
          <w:szCs w:val="24"/>
          <w:lang w:eastAsia="ru-RU"/>
        </w:rPr>
        <w:t xml:space="preserve">1.     Лицам с </w:t>
      </w:r>
      <w:r w:rsidRPr="00DA2E7B">
        <w:rPr>
          <w:rFonts w:ascii="Times New Roman" w:eastAsia="Times New Roman" w:hAnsi="Times New Roman" w:cs="Times New Roman"/>
          <w:sz w:val="24"/>
          <w:szCs w:val="24"/>
          <w:lang w:val="en-US" w:eastAsia="ru-RU"/>
        </w:rPr>
        <w:t>I</w:t>
      </w:r>
      <w:r w:rsidRPr="00DA2E7B">
        <w:rPr>
          <w:rFonts w:ascii="Times New Roman" w:eastAsia="Times New Roman" w:hAnsi="Times New Roman" w:cs="Times New Roman"/>
          <w:sz w:val="24"/>
          <w:szCs w:val="24"/>
          <w:lang w:eastAsia="ru-RU"/>
        </w:rPr>
        <w:t xml:space="preserve"> и </w:t>
      </w:r>
      <w:r w:rsidRPr="00DA2E7B">
        <w:rPr>
          <w:rFonts w:ascii="Times New Roman" w:eastAsia="Times New Roman" w:hAnsi="Times New Roman" w:cs="Times New Roman"/>
          <w:sz w:val="24"/>
          <w:szCs w:val="24"/>
          <w:lang w:val="en-US" w:eastAsia="ru-RU"/>
        </w:rPr>
        <w:t>II</w:t>
      </w:r>
      <w:r w:rsidRPr="00DA2E7B">
        <w:rPr>
          <w:rFonts w:ascii="Times New Roman" w:eastAsia="Times New Roman" w:hAnsi="Times New Roman" w:cs="Times New Roman"/>
          <w:sz w:val="24"/>
          <w:szCs w:val="24"/>
          <w:lang w:eastAsia="ru-RU"/>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DA2E7B" w:rsidRPr="00DA2E7B" w:rsidRDefault="00DA2E7B" w:rsidP="003E57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2.     При оказании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w:t>
      </w:r>
      <w:proofErr w:type="spellStart"/>
      <w:r w:rsidRPr="00DA2E7B">
        <w:rPr>
          <w:rFonts w:ascii="Times New Roman" w:eastAsia="Times New Roman" w:hAnsi="Times New Roman" w:cs="Times New Roman"/>
          <w:sz w:val="24"/>
          <w:szCs w:val="24"/>
          <w:lang w:eastAsia="ru-RU"/>
        </w:rPr>
        <w:t>тифлосурдоперевод</w:t>
      </w:r>
      <w:proofErr w:type="spellEnd"/>
      <w:r w:rsidRPr="00DA2E7B">
        <w:rPr>
          <w:rFonts w:ascii="Times New Roman" w:eastAsia="Times New Roman" w:hAnsi="Times New Roman" w:cs="Times New Roman"/>
          <w:sz w:val="24"/>
          <w:szCs w:val="24"/>
          <w:lang w:eastAsia="ru-RU"/>
        </w:rPr>
        <w:t xml:space="preserve"> процесса оказания Муниципальной услуги, либо организована работа автоматизированной системы сурдоперевода или </w:t>
      </w:r>
      <w:proofErr w:type="spellStart"/>
      <w:r w:rsidRPr="00DA2E7B">
        <w:rPr>
          <w:rFonts w:ascii="Times New Roman" w:eastAsia="Times New Roman" w:hAnsi="Times New Roman" w:cs="Times New Roman"/>
          <w:sz w:val="24"/>
          <w:szCs w:val="24"/>
          <w:lang w:eastAsia="ru-RU"/>
        </w:rPr>
        <w:t>тифлосурдоперевода</w:t>
      </w:r>
      <w:proofErr w:type="spellEnd"/>
      <w:r w:rsidRPr="00DA2E7B">
        <w:rPr>
          <w:rFonts w:ascii="Times New Roman" w:eastAsia="Times New Roman" w:hAnsi="Times New Roman" w:cs="Times New Roman"/>
          <w:sz w:val="24"/>
          <w:szCs w:val="24"/>
          <w:lang w:eastAsia="ru-RU"/>
        </w:rPr>
        <w:t>, произведено консультирование по интересующим его вопросам указанным способом.</w:t>
      </w:r>
    </w:p>
    <w:p w:rsidR="00DA2E7B" w:rsidRPr="00DA2E7B" w:rsidRDefault="00DA2E7B" w:rsidP="003E57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3.     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4.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w:t>
      </w:r>
      <w:proofErr w:type="spellStart"/>
      <w:r w:rsidRPr="00DA2E7B">
        <w:rPr>
          <w:rFonts w:ascii="Times New Roman" w:eastAsia="Times New Roman" w:hAnsi="Times New Roman" w:cs="Times New Roman"/>
          <w:sz w:val="24"/>
          <w:szCs w:val="24"/>
          <w:lang w:eastAsia="ru-RU"/>
        </w:rPr>
        <w:t>тифлосурдопереводчика</w:t>
      </w:r>
      <w:proofErr w:type="spellEnd"/>
      <w:r w:rsidRPr="00DA2E7B">
        <w:rPr>
          <w:rFonts w:ascii="Times New Roman" w:eastAsia="Times New Roman" w:hAnsi="Times New Roman" w:cs="Times New Roman"/>
          <w:sz w:val="24"/>
          <w:szCs w:val="24"/>
          <w:lang w:eastAsia="ru-RU"/>
        </w:rPr>
        <w:t xml:space="preserve"> и собаки-проводника.</w:t>
      </w:r>
    </w:p>
    <w:p w:rsidR="00DA2E7B" w:rsidRPr="00DA2E7B" w:rsidRDefault="00DA2E7B" w:rsidP="00E71753">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5.     По желанию Заявителя Заявление подготавливается сотрудником органа, предоставляющего Услугу или работников МФЦ, текст заявления зачитывается Заявителю, если он затрудняется это сделать самостоятельно. </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7.     Здание (помещение) </w:t>
      </w:r>
      <w:r w:rsidR="00EB19F0">
        <w:rPr>
          <w:rFonts w:ascii="Times New Roman" w:eastAsia="Times New Roman" w:hAnsi="Times New Roman" w:cs="Times New Roman"/>
          <w:sz w:val="24"/>
          <w:szCs w:val="24"/>
          <w:lang w:eastAsia="ru-RU"/>
        </w:rPr>
        <w:t>Комитет</w:t>
      </w:r>
      <w:r w:rsidR="00E71753">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МФЦ оборудуется информационной табличкой (вывеской), содержащей полное наименование ведомства и МФЦ, а также информацию о режиме его работы.</w:t>
      </w:r>
    </w:p>
    <w:p w:rsidR="00DA2E7B" w:rsidRPr="00DA2E7B" w:rsidRDefault="00DA2E7B" w:rsidP="00E71753">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8.     Вход в здание (помещение) </w:t>
      </w:r>
      <w:r w:rsidR="00EB19F0">
        <w:rPr>
          <w:rFonts w:ascii="Times New Roman" w:eastAsia="Times New Roman" w:hAnsi="Times New Roman" w:cs="Times New Roman"/>
          <w:sz w:val="24"/>
          <w:szCs w:val="24"/>
          <w:lang w:eastAsia="ru-RU"/>
        </w:rPr>
        <w:t>Комитет</w:t>
      </w:r>
      <w:r w:rsidR="00E71753">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xml:space="preserve">,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w:t>
      </w:r>
      <w:proofErr w:type="gramStart"/>
      <w:r w:rsidRPr="00DA2E7B">
        <w:rPr>
          <w:rFonts w:ascii="Times New Roman" w:eastAsia="Times New Roman" w:hAnsi="Times New Roman" w:cs="Times New Roman"/>
          <w:sz w:val="24"/>
          <w:szCs w:val="24"/>
          <w:lang w:eastAsia="ru-RU"/>
        </w:rPr>
        <w:t>детских  и</w:t>
      </w:r>
      <w:proofErr w:type="gramEnd"/>
      <w:r w:rsidRPr="00DA2E7B">
        <w:rPr>
          <w:rFonts w:ascii="Times New Roman" w:eastAsia="Times New Roman" w:hAnsi="Times New Roman" w:cs="Times New Roman"/>
          <w:sz w:val="24"/>
          <w:szCs w:val="24"/>
          <w:lang w:eastAsia="ru-RU"/>
        </w:rPr>
        <w:t xml:space="preserve">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9.     Помещения </w:t>
      </w:r>
      <w:r w:rsidR="00EB19F0">
        <w:rPr>
          <w:rFonts w:ascii="Times New Roman" w:eastAsia="Times New Roman" w:hAnsi="Times New Roman" w:cs="Times New Roman"/>
          <w:sz w:val="24"/>
          <w:szCs w:val="24"/>
          <w:lang w:eastAsia="ru-RU"/>
        </w:rPr>
        <w:t>Комитет</w:t>
      </w:r>
      <w:r w:rsidR="00E71753">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w:t>
      </w:r>
      <w:proofErr w:type="gramStart"/>
      <w:r w:rsidR="00EB19F0">
        <w:rPr>
          <w:rFonts w:ascii="Times New Roman" w:eastAsia="Times New Roman" w:hAnsi="Times New Roman" w:cs="Times New Roman"/>
          <w:sz w:val="24"/>
          <w:szCs w:val="24"/>
          <w:lang w:eastAsia="ru-RU"/>
        </w:rPr>
        <w:t xml:space="preserve">Подольск </w:t>
      </w:r>
      <w:r w:rsidRPr="00DA2E7B">
        <w:rPr>
          <w:rFonts w:ascii="Times New Roman" w:eastAsia="Times New Roman" w:hAnsi="Times New Roman" w:cs="Times New Roman"/>
          <w:sz w:val="24"/>
          <w:szCs w:val="24"/>
          <w:lang w:eastAsia="ru-RU"/>
        </w:rPr>
        <w:t xml:space="preserve"> и</w:t>
      </w:r>
      <w:proofErr w:type="gramEnd"/>
      <w:r w:rsidRPr="00DA2E7B">
        <w:rPr>
          <w:rFonts w:ascii="Times New Roman" w:eastAsia="Times New Roman" w:hAnsi="Times New Roman" w:cs="Times New Roman"/>
          <w:sz w:val="24"/>
          <w:szCs w:val="24"/>
          <w:lang w:eastAsia="ru-RU"/>
        </w:rPr>
        <w:t xml:space="preserve"> МФЦ, предназначенные для работы с Заявителями, располагаются на нижних этажах здания и имеют отдельный вход. В случае расположения </w:t>
      </w:r>
      <w:r w:rsidR="00EB19F0">
        <w:rPr>
          <w:rFonts w:ascii="Times New Roman" w:eastAsia="Times New Roman" w:hAnsi="Times New Roman" w:cs="Times New Roman"/>
          <w:sz w:val="24"/>
          <w:szCs w:val="24"/>
          <w:lang w:eastAsia="ru-RU"/>
        </w:rPr>
        <w:t>Комитет</w:t>
      </w:r>
      <w:r w:rsidR="00E71753">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w:t>
      </w:r>
      <w:proofErr w:type="gramStart"/>
      <w:r w:rsidR="00EB19F0">
        <w:rPr>
          <w:rFonts w:ascii="Times New Roman" w:eastAsia="Times New Roman" w:hAnsi="Times New Roman" w:cs="Times New Roman"/>
          <w:sz w:val="24"/>
          <w:szCs w:val="24"/>
          <w:lang w:eastAsia="ru-RU"/>
        </w:rPr>
        <w:lastRenderedPageBreak/>
        <w:t xml:space="preserve">Подольск </w:t>
      </w:r>
      <w:r w:rsidRPr="00DA2E7B">
        <w:rPr>
          <w:rFonts w:ascii="Times New Roman" w:eastAsia="Times New Roman" w:hAnsi="Times New Roman" w:cs="Times New Roman"/>
          <w:sz w:val="24"/>
          <w:szCs w:val="24"/>
          <w:lang w:eastAsia="ru-RU"/>
        </w:rPr>
        <w:t xml:space="preserve"> и</w:t>
      </w:r>
      <w:proofErr w:type="gramEnd"/>
      <w:r w:rsidRPr="00DA2E7B">
        <w:rPr>
          <w:rFonts w:ascii="Times New Roman" w:eastAsia="Times New Roman" w:hAnsi="Times New Roman" w:cs="Times New Roman"/>
          <w:sz w:val="24"/>
          <w:szCs w:val="24"/>
          <w:lang w:eastAsia="ru-RU"/>
        </w:rPr>
        <w:t xml:space="preserve">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10.  В </w:t>
      </w:r>
      <w:r w:rsidR="007D49A7">
        <w:rPr>
          <w:rFonts w:ascii="Times New Roman" w:eastAsia="Times New Roman" w:hAnsi="Times New Roman" w:cs="Times New Roman"/>
          <w:sz w:val="24"/>
          <w:szCs w:val="24"/>
          <w:lang w:eastAsia="ru-RU"/>
        </w:rPr>
        <w:t xml:space="preserve">Комитете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и МФЦ организуется бесплатный туалет для посетителей, в том числе туалет, предназначенный для инвалидов.</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11.  Специалистами </w:t>
      </w:r>
      <w:r w:rsidR="00EB19F0">
        <w:rPr>
          <w:rFonts w:ascii="Times New Roman" w:eastAsia="Times New Roman" w:hAnsi="Times New Roman" w:cs="Times New Roman"/>
          <w:sz w:val="24"/>
          <w:szCs w:val="24"/>
          <w:lang w:eastAsia="ru-RU"/>
        </w:rPr>
        <w:t>Комитет</w:t>
      </w:r>
      <w:r w:rsidR="00E71753">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w:t>
      </w:r>
      <w:proofErr w:type="gramStart"/>
      <w:r w:rsidR="00EB19F0">
        <w:rPr>
          <w:rFonts w:ascii="Times New Roman" w:eastAsia="Times New Roman" w:hAnsi="Times New Roman" w:cs="Times New Roman"/>
          <w:sz w:val="24"/>
          <w:szCs w:val="24"/>
          <w:lang w:eastAsia="ru-RU"/>
        </w:rPr>
        <w:t xml:space="preserve">Подольск </w:t>
      </w:r>
      <w:r w:rsidRPr="00DA2E7B">
        <w:rPr>
          <w:rFonts w:ascii="Times New Roman" w:eastAsia="Times New Roman" w:hAnsi="Times New Roman" w:cs="Times New Roman"/>
          <w:sz w:val="24"/>
          <w:szCs w:val="24"/>
          <w:lang w:eastAsia="ru-RU"/>
        </w:rPr>
        <w:t xml:space="preserve"> и</w:t>
      </w:r>
      <w:proofErr w:type="gramEnd"/>
      <w:r w:rsidRPr="00DA2E7B">
        <w:rPr>
          <w:rFonts w:ascii="Times New Roman" w:eastAsia="Times New Roman" w:hAnsi="Times New Roman" w:cs="Times New Roman"/>
          <w:sz w:val="24"/>
          <w:szCs w:val="24"/>
          <w:lang w:eastAsia="ru-RU"/>
        </w:rPr>
        <w:t xml:space="preserve">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инвалидам в преодолении барьеров, мешающих получению ими услуг наравне с другими.</w:t>
      </w:r>
      <w:r w:rsidRPr="00DA2E7B">
        <w:rPr>
          <w:rFonts w:ascii="Times New Roman" w:eastAsia="Times New Roman" w:hAnsi="Times New Roman" w:cs="Times New Roman"/>
          <w:sz w:val="24"/>
          <w:szCs w:val="24"/>
          <w:lang w:eastAsia="ru-RU"/>
        </w:rPr>
        <w:br w:type="page"/>
      </w:r>
    </w:p>
    <w:p w:rsidR="00DA2E7B" w:rsidRPr="00E71753" w:rsidRDefault="00DA2E7B" w:rsidP="00E7175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71753">
        <w:rPr>
          <w:rFonts w:ascii="Times New Roman" w:eastAsia="Times New Roman" w:hAnsi="Times New Roman" w:cs="Times New Roman"/>
          <w:b/>
          <w:sz w:val="24"/>
          <w:szCs w:val="24"/>
          <w:lang w:eastAsia="ru-RU"/>
        </w:rPr>
        <w:lastRenderedPageBreak/>
        <w:t>Приложение 9. Формы заявлений</w:t>
      </w:r>
    </w:p>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ОБРАЗЕЦ ДЛЯ ЗАЯВИТЕЛЯ - ФИЗИЧЕСКОГО ЛИЦА</w:t>
      </w:r>
    </w:p>
    <w:p w:rsidR="00E71753" w:rsidRDefault="00DA2E7B" w:rsidP="00E71753">
      <w:pPr>
        <w:spacing w:line="240" w:lineRule="auto"/>
        <w:ind w:left="5580"/>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E71753" w:rsidP="00E71753">
      <w:pPr>
        <w:spacing w:line="240" w:lineRule="auto"/>
        <w:ind w:left="55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EB19F0">
        <w:rPr>
          <w:rFonts w:ascii="Times New Roman" w:eastAsia="Times New Roman" w:hAnsi="Times New Roman" w:cs="Times New Roman"/>
          <w:sz w:val="24"/>
          <w:szCs w:val="24"/>
          <w:lang w:eastAsia="ru-RU"/>
        </w:rPr>
        <w:t xml:space="preserve">Комитет имущественных и земельных отношений Администрации Городского округа Подольск </w:t>
      </w:r>
    </w:p>
    <w:p w:rsidR="00E71753" w:rsidRDefault="00E71753" w:rsidP="00E71753">
      <w:pPr>
        <w:spacing w:before="100" w:beforeAutospacing="1" w:line="240" w:lineRule="auto"/>
        <w:rPr>
          <w:rFonts w:ascii="Times New Roman" w:eastAsia="Times New Roman" w:hAnsi="Times New Roman" w:cs="Times New Roman"/>
          <w:sz w:val="24"/>
          <w:szCs w:val="24"/>
          <w:lang w:eastAsia="ru-RU"/>
        </w:rPr>
      </w:pPr>
    </w:p>
    <w:p w:rsidR="00DA2E7B" w:rsidRPr="00DA2E7B" w:rsidRDefault="00DA2E7B" w:rsidP="00E71753">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Я, ___________________________________________, проживающий (-</w:t>
      </w:r>
      <w:proofErr w:type="spellStart"/>
      <w:r w:rsidRPr="00DA2E7B">
        <w:rPr>
          <w:rFonts w:ascii="Times New Roman" w:eastAsia="Times New Roman" w:hAnsi="Times New Roman" w:cs="Times New Roman"/>
          <w:sz w:val="24"/>
          <w:szCs w:val="24"/>
          <w:lang w:eastAsia="ru-RU"/>
        </w:rPr>
        <w:t>ая</w:t>
      </w:r>
      <w:proofErr w:type="spellEnd"/>
      <w:r w:rsidRPr="00DA2E7B">
        <w:rPr>
          <w:rFonts w:ascii="Times New Roman" w:eastAsia="Times New Roman" w:hAnsi="Times New Roman" w:cs="Times New Roman"/>
          <w:sz w:val="24"/>
          <w:szCs w:val="24"/>
          <w:lang w:eastAsia="ru-RU"/>
        </w:rPr>
        <w:t>) по</w:t>
      </w:r>
    </w:p>
    <w:p w:rsidR="00DA2E7B" w:rsidRPr="00DA2E7B" w:rsidRDefault="00DA2E7B" w:rsidP="00E71753">
      <w:pPr>
        <w:autoSpaceDE w:val="0"/>
        <w:autoSpaceDN w:val="0"/>
        <w:adjustRightInd w:val="0"/>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                                        Ф.И.О. заявителя (его уполномоченного представителя)              </w:t>
      </w:r>
    </w:p>
    <w:p w:rsidR="00DA2E7B" w:rsidRPr="00DA2E7B" w:rsidRDefault="00DA2E7B" w:rsidP="00E71753">
      <w:pPr>
        <w:spacing w:line="240" w:lineRule="auto"/>
        <w:ind w:left="567"/>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адресу_____________________________________________________</w:t>
      </w:r>
      <w:proofErr w:type="gramStart"/>
      <w:r w:rsidRPr="00DA2E7B">
        <w:rPr>
          <w:rFonts w:ascii="Times New Roman" w:eastAsia="Times New Roman" w:hAnsi="Times New Roman" w:cs="Times New Roman"/>
          <w:sz w:val="24"/>
          <w:szCs w:val="24"/>
          <w:lang w:eastAsia="ru-RU"/>
        </w:rPr>
        <w:t>_,действуя</w:t>
      </w:r>
      <w:proofErr w:type="gramEnd"/>
    </w:p>
    <w:p w:rsidR="00DA2E7B" w:rsidRPr="00DA2E7B" w:rsidRDefault="00DA2E7B" w:rsidP="00E71753">
      <w:pPr>
        <w:spacing w:after="120" w:line="240" w:lineRule="auto"/>
        <w:ind w:left="567"/>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                           адрес проживания (пребывания) заявителя </w:t>
      </w:r>
    </w:p>
    <w:p w:rsidR="00DA2E7B" w:rsidRPr="00DA2E7B" w:rsidRDefault="00DA2E7B" w:rsidP="00E71753">
      <w:pPr>
        <w:spacing w:line="240" w:lineRule="auto"/>
        <w:ind w:left="567"/>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от имени _________________________________________________ на основании </w:t>
      </w:r>
    </w:p>
    <w:p w:rsidR="00DA2E7B" w:rsidRPr="00DA2E7B" w:rsidRDefault="00DA2E7B" w:rsidP="00E71753">
      <w:pPr>
        <w:spacing w:after="120" w:line="240" w:lineRule="auto"/>
        <w:ind w:left="567"/>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Ф.И.О. заявителя (в случае если его интересы представляет уполномоченный представитель)</w:t>
      </w:r>
    </w:p>
    <w:p w:rsidR="00DA2E7B" w:rsidRPr="00DA2E7B" w:rsidRDefault="00DA2E7B" w:rsidP="00E71753">
      <w:pPr>
        <w:spacing w:line="240" w:lineRule="auto"/>
        <w:ind w:left="567"/>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_______________________________________________, прошу предоставить мне </w:t>
      </w:r>
    </w:p>
    <w:p w:rsidR="00DA2E7B" w:rsidRPr="00DA2E7B" w:rsidRDefault="00DA2E7B" w:rsidP="00E71753">
      <w:pPr>
        <w:spacing w:after="120" w:line="240" w:lineRule="auto"/>
        <w:ind w:left="567"/>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наименование и реквизиты документа, подтверждающего полномочия представителя</w:t>
      </w:r>
    </w:p>
    <w:p w:rsidR="00DA2E7B" w:rsidRPr="00DA2E7B" w:rsidRDefault="00DA2E7B" w:rsidP="00E71753">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 выписку из Реестра муниципальной собственности </w:t>
      </w:r>
      <w:r w:rsidR="00E71753">
        <w:rPr>
          <w:rFonts w:ascii="Times New Roman" w:hAnsi="Times New Roman" w:cs="Times New Roman"/>
          <w:sz w:val="24"/>
          <w:szCs w:val="24"/>
          <w:shd w:val="clear" w:color="auto" w:fill="FFFFFF"/>
        </w:rPr>
        <w:t>муниципального образования «Городской округ Подольск Московской области»</w:t>
      </w:r>
      <w:r w:rsidR="00E71753">
        <w:rPr>
          <w:rFonts w:ascii="Times New Roman" w:eastAsia="Times New Roman" w:hAnsi="Times New Roman" w:cs="Times New Roman"/>
          <w:sz w:val="24"/>
          <w:szCs w:val="24"/>
          <w:lang w:eastAsia="ru-RU"/>
        </w:rPr>
        <w:t xml:space="preserve"> на </w:t>
      </w:r>
      <w:r w:rsidRPr="00DA2E7B">
        <w:rPr>
          <w:rFonts w:ascii="Times New Roman" w:eastAsia="Times New Roman" w:hAnsi="Times New Roman" w:cs="Times New Roman"/>
          <w:sz w:val="24"/>
          <w:szCs w:val="24"/>
          <w:lang w:eastAsia="ru-RU"/>
        </w:rPr>
        <w:t>следующий объект:</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5"/>
        <w:gridCol w:w="2101"/>
        <w:gridCol w:w="1881"/>
        <w:gridCol w:w="1566"/>
        <w:gridCol w:w="1264"/>
        <w:gridCol w:w="1378"/>
      </w:tblGrid>
      <w:tr w:rsidR="00DA2E7B" w:rsidRPr="00DA2E7B" w:rsidTr="00E71753">
        <w:tc>
          <w:tcPr>
            <w:tcW w:w="1715" w:type="dxa"/>
            <w:tcBorders>
              <w:top w:val="single" w:sz="4" w:space="0" w:color="auto"/>
              <w:left w:val="single" w:sz="4" w:space="0" w:color="auto"/>
              <w:bottom w:val="single" w:sz="4" w:space="0" w:color="auto"/>
              <w:right w:val="single" w:sz="4" w:space="0" w:color="auto"/>
            </w:tcBorders>
            <w:hideMark/>
          </w:tcPr>
          <w:p w:rsidR="00DA2E7B" w:rsidRPr="00DA2E7B" w:rsidRDefault="00DA2E7B" w:rsidP="00E71753">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E71753">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Наименование </w:t>
            </w:r>
          </w:p>
          <w:p w:rsidR="00DA2E7B" w:rsidRPr="00DA2E7B" w:rsidRDefault="00DA2E7B" w:rsidP="00E71753">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c>
          <w:tcPr>
            <w:tcW w:w="2101" w:type="dxa"/>
            <w:tcBorders>
              <w:top w:val="single" w:sz="4" w:space="0" w:color="auto"/>
              <w:left w:val="single" w:sz="4" w:space="0" w:color="auto"/>
              <w:bottom w:val="single" w:sz="4" w:space="0" w:color="auto"/>
              <w:right w:val="single" w:sz="4" w:space="0" w:color="auto"/>
            </w:tcBorders>
            <w:hideMark/>
          </w:tcPr>
          <w:p w:rsidR="00DA2E7B" w:rsidRPr="00DA2E7B" w:rsidRDefault="00DA2E7B" w:rsidP="00E71753">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E71753">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Местонахождение </w:t>
            </w:r>
          </w:p>
        </w:tc>
        <w:tc>
          <w:tcPr>
            <w:tcW w:w="1881" w:type="dxa"/>
            <w:tcBorders>
              <w:top w:val="single" w:sz="4" w:space="0" w:color="auto"/>
              <w:left w:val="single" w:sz="4" w:space="0" w:color="auto"/>
              <w:bottom w:val="single" w:sz="4" w:space="0" w:color="auto"/>
              <w:right w:val="single" w:sz="4" w:space="0" w:color="auto"/>
            </w:tcBorders>
            <w:hideMark/>
          </w:tcPr>
          <w:p w:rsidR="00DA2E7B" w:rsidRPr="00DA2E7B" w:rsidRDefault="00DA2E7B" w:rsidP="00E71753">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E71753">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Реестровый номер</w:t>
            </w:r>
          </w:p>
        </w:tc>
        <w:tc>
          <w:tcPr>
            <w:tcW w:w="1566" w:type="dxa"/>
            <w:tcBorders>
              <w:top w:val="single" w:sz="4" w:space="0" w:color="auto"/>
              <w:left w:val="single" w:sz="4" w:space="0" w:color="auto"/>
              <w:bottom w:val="single" w:sz="4" w:space="0" w:color="auto"/>
              <w:right w:val="single" w:sz="4" w:space="0" w:color="auto"/>
            </w:tcBorders>
            <w:hideMark/>
          </w:tcPr>
          <w:p w:rsidR="00DA2E7B" w:rsidRPr="00DA2E7B" w:rsidRDefault="00DA2E7B" w:rsidP="00E71753">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Кадастровый номер</w:t>
            </w:r>
          </w:p>
        </w:tc>
        <w:tc>
          <w:tcPr>
            <w:tcW w:w="1264" w:type="dxa"/>
            <w:tcBorders>
              <w:top w:val="single" w:sz="4" w:space="0" w:color="auto"/>
              <w:left w:val="single" w:sz="4" w:space="0" w:color="auto"/>
              <w:bottom w:val="single" w:sz="4" w:space="0" w:color="auto"/>
              <w:right w:val="single" w:sz="4" w:space="0" w:color="auto"/>
            </w:tcBorders>
            <w:hideMark/>
          </w:tcPr>
          <w:p w:rsidR="00DA2E7B" w:rsidRPr="00DA2E7B" w:rsidRDefault="00DA2E7B" w:rsidP="00E71753">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Условный номер</w:t>
            </w:r>
          </w:p>
        </w:tc>
        <w:tc>
          <w:tcPr>
            <w:tcW w:w="1378" w:type="dxa"/>
            <w:tcBorders>
              <w:top w:val="single" w:sz="4" w:space="0" w:color="auto"/>
              <w:left w:val="single" w:sz="4" w:space="0" w:color="auto"/>
              <w:bottom w:val="single" w:sz="4" w:space="0" w:color="auto"/>
              <w:right w:val="single" w:sz="4" w:space="0" w:color="auto"/>
            </w:tcBorders>
            <w:hideMark/>
          </w:tcPr>
          <w:p w:rsidR="00DA2E7B" w:rsidRPr="00DA2E7B" w:rsidRDefault="00DA2E7B" w:rsidP="00E71753">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Учетный номер</w:t>
            </w:r>
          </w:p>
        </w:tc>
      </w:tr>
      <w:tr w:rsidR="00DA2E7B" w:rsidRPr="00DA2E7B" w:rsidTr="00E71753">
        <w:tc>
          <w:tcPr>
            <w:tcW w:w="1715" w:type="dxa"/>
            <w:tcBorders>
              <w:top w:val="single" w:sz="4" w:space="0" w:color="auto"/>
              <w:left w:val="single" w:sz="4" w:space="0" w:color="auto"/>
              <w:bottom w:val="single" w:sz="4" w:space="0" w:color="auto"/>
              <w:right w:val="single" w:sz="4" w:space="0" w:color="auto"/>
            </w:tcBorders>
            <w:hideMark/>
          </w:tcPr>
          <w:p w:rsidR="00DA2E7B" w:rsidRPr="00DA2E7B" w:rsidRDefault="00DA2E7B" w:rsidP="00E71753">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w:t>
            </w:r>
          </w:p>
        </w:tc>
        <w:tc>
          <w:tcPr>
            <w:tcW w:w="2101" w:type="dxa"/>
            <w:tcBorders>
              <w:top w:val="single" w:sz="4" w:space="0" w:color="auto"/>
              <w:left w:val="single" w:sz="4" w:space="0" w:color="auto"/>
              <w:bottom w:val="single" w:sz="4" w:space="0" w:color="auto"/>
              <w:right w:val="single" w:sz="4" w:space="0" w:color="auto"/>
            </w:tcBorders>
            <w:hideMark/>
          </w:tcPr>
          <w:p w:rsidR="00DA2E7B" w:rsidRPr="00DA2E7B" w:rsidRDefault="00DA2E7B" w:rsidP="00E71753">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_______</w:t>
            </w:r>
          </w:p>
        </w:tc>
        <w:tc>
          <w:tcPr>
            <w:tcW w:w="1881" w:type="dxa"/>
            <w:tcBorders>
              <w:top w:val="single" w:sz="4" w:space="0" w:color="auto"/>
              <w:left w:val="single" w:sz="4" w:space="0" w:color="auto"/>
              <w:bottom w:val="single" w:sz="4" w:space="0" w:color="auto"/>
              <w:right w:val="single" w:sz="4" w:space="0" w:color="auto"/>
            </w:tcBorders>
            <w:hideMark/>
          </w:tcPr>
          <w:p w:rsidR="00DA2E7B" w:rsidRPr="00DA2E7B" w:rsidRDefault="00DA2E7B" w:rsidP="00E71753">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w:t>
            </w:r>
          </w:p>
        </w:tc>
        <w:tc>
          <w:tcPr>
            <w:tcW w:w="1566" w:type="dxa"/>
            <w:tcBorders>
              <w:top w:val="single" w:sz="4" w:space="0" w:color="auto"/>
              <w:left w:val="single" w:sz="4" w:space="0" w:color="auto"/>
              <w:bottom w:val="single" w:sz="4" w:space="0" w:color="auto"/>
              <w:right w:val="single" w:sz="4" w:space="0" w:color="auto"/>
            </w:tcBorders>
            <w:hideMark/>
          </w:tcPr>
          <w:p w:rsidR="00DA2E7B" w:rsidRPr="00DA2E7B" w:rsidRDefault="00DA2E7B" w:rsidP="00E71753">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w:t>
            </w:r>
          </w:p>
        </w:tc>
        <w:tc>
          <w:tcPr>
            <w:tcW w:w="1264" w:type="dxa"/>
            <w:tcBorders>
              <w:top w:val="single" w:sz="4" w:space="0" w:color="auto"/>
              <w:left w:val="single" w:sz="4" w:space="0" w:color="auto"/>
              <w:bottom w:val="single" w:sz="4" w:space="0" w:color="auto"/>
              <w:right w:val="single" w:sz="4" w:space="0" w:color="auto"/>
            </w:tcBorders>
            <w:hideMark/>
          </w:tcPr>
          <w:p w:rsidR="00DA2E7B" w:rsidRPr="00DA2E7B" w:rsidRDefault="00DA2E7B" w:rsidP="00E71753">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w:t>
            </w:r>
          </w:p>
        </w:tc>
        <w:tc>
          <w:tcPr>
            <w:tcW w:w="1378" w:type="dxa"/>
            <w:tcBorders>
              <w:top w:val="single" w:sz="4" w:space="0" w:color="auto"/>
              <w:left w:val="single" w:sz="4" w:space="0" w:color="auto"/>
              <w:bottom w:val="single" w:sz="4" w:space="0" w:color="auto"/>
              <w:right w:val="single" w:sz="4" w:space="0" w:color="auto"/>
            </w:tcBorders>
            <w:hideMark/>
          </w:tcPr>
          <w:p w:rsidR="00E71753" w:rsidRPr="00DA2E7B" w:rsidRDefault="00E71753" w:rsidP="00E7175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w:t>
            </w:r>
          </w:p>
        </w:tc>
      </w:tr>
    </w:tbl>
    <w:p w:rsidR="00DA2E7B" w:rsidRPr="00DA2E7B" w:rsidRDefault="00DA2E7B" w:rsidP="00E71753">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Выписку прошу предоставить в __ экземплярах  </w:t>
      </w:r>
    </w:p>
    <w:p w:rsidR="00DA2E7B" w:rsidRPr="00DA2E7B" w:rsidRDefault="00DA2E7B" w:rsidP="00E71753">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Результат муниципальной услуги выдать следующим способом:</w:t>
      </w:r>
    </w:p>
    <w:p w:rsidR="00DA2E7B" w:rsidRPr="00E71753" w:rsidRDefault="00DA2E7B" w:rsidP="00E71753">
      <w:pPr>
        <w:pStyle w:val="a4"/>
        <w:numPr>
          <w:ilvl w:val="0"/>
          <w:numId w:val="1"/>
        </w:numPr>
      </w:pPr>
      <w:r w:rsidRPr="00E71753">
        <w:t>посредством личного обращения:</w:t>
      </w:r>
    </w:p>
    <w:p w:rsidR="00DA2E7B" w:rsidRPr="00E71753" w:rsidRDefault="00DA2E7B" w:rsidP="00E71753">
      <w:pPr>
        <w:pStyle w:val="a4"/>
        <w:numPr>
          <w:ilvl w:val="0"/>
          <w:numId w:val="1"/>
        </w:numPr>
      </w:pPr>
      <w:r w:rsidRPr="00E71753">
        <w:t>почтовым отправлением на адрес, указанный в заявлении;</w:t>
      </w:r>
    </w:p>
    <w:p w:rsidR="00DA2E7B" w:rsidRPr="00E71753" w:rsidRDefault="00DA2E7B" w:rsidP="00E71753">
      <w:pPr>
        <w:pStyle w:val="a4"/>
        <w:numPr>
          <w:ilvl w:val="0"/>
          <w:numId w:val="1"/>
        </w:numPr>
      </w:pPr>
      <w:r w:rsidRPr="00E71753">
        <w:t>посредством личного обращения в многофункциональный центр;</w:t>
      </w:r>
    </w:p>
    <w:p w:rsidR="00DA2E7B" w:rsidRPr="00E71753" w:rsidRDefault="00DA2E7B" w:rsidP="00E71753">
      <w:pPr>
        <w:pStyle w:val="a4"/>
        <w:numPr>
          <w:ilvl w:val="0"/>
          <w:numId w:val="1"/>
        </w:numPr>
      </w:pPr>
      <w:r w:rsidRPr="00E71753">
        <w:t>отправлением скан-копии документа в Личный кабинет на РПГУ.</w:t>
      </w:r>
    </w:p>
    <w:p w:rsidR="00DA2E7B" w:rsidRPr="00DA2E7B" w:rsidRDefault="00DA2E7B" w:rsidP="00E71753">
      <w:pPr>
        <w:spacing w:after="120" w:line="240" w:lineRule="auto"/>
        <w:ind w:left="283"/>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О готовности результатов государственной услуги прошу сообщить по телефону (___) ___________.</w:t>
      </w:r>
    </w:p>
    <w:p w:rsidR="00DA2E7B" w:rsidRPr="00DA2E7B" w:rsidRDefault="00DA2E7B" w:rsidP="00E71753">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 Приложение: на __ л. в 1 </w:t>
      </w:r>
      <w:proofErr w:type="spellStart"/>
      <w:r w:rsidRPr="00DA2E7B">
        <w:rPr>
          <w:rFonts w:ascii="Times New Roman" w:eastAsia="Times New Roman" w:hAnsi="Times New Roman" w:cs="Times New Roman"/>
          <w:sz w:val="24"/>
          <w:szCs w:val="24"/>
          <w:lang w:eastAsia="ru-RU"/>
        </w:rPr>
        <w:t>экз</w:t>
      </w:r>
      <w:proofErr w:type="spellEnd"/>
      <w:r w:rsidRPr="00DA2E7B">
        <w:rPr>
          <w:rFonts w:ascii="Times New Roman" w:eastAsia="Times New Roman" w:hAnsi="Times New Roman" w:cs="Times New Roman"/>
          <w:sz w:val="24"/>
          <w:szCs w:val="24"/>
          <w:lang w:eastAsia="ru-RU"/>
        </w:rPr>
        <w:t>:</w:t>
      </w:r>
    </w:p>
    <w:p w:rsidR="00DA2E7B" w:rsidRPr="00DA2E7B" w:rsidRDefault="00DA2E7B" w:rsidP="00E71753">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а) копия документа, удостоверяющего личность заявителя;</w:t>
      </w:r>
    </w:p>
    <w:p w:rsidR="00DA2E7B" w:rsidRPr="00DA2E7B" w:rsidRDefault="00DA2E7B" w:rsidP="00E71753">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б) копия доверенности или иного документа, подтверждающего полномочия представителя заявителя;</w:t>
      </w:r>
    </w:p>
    <w:p w:rsidR="00DA2E7B" w:rsidRPr="00DA2E7B" w:rsidRDefault="00DA2E7B" w:rsidP="00E71753">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 копия документа, удостоверяющего личность представителя заявителя.</w:t>
      </w:r>
    </w:p>
    <w:p w:rsidR="00DA2E7B" w:rsidRPr="00DA2E7B" w:rsidRDefault="00DA2E7B" w:rsidP="00E71753">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"__" ________ 20__ г.</w:t>
      </w:r>
    </w:p>
    <w:p w:rsidR="00DA2E7B" w:rsidRPr="00DA2E7B" w:rsidRDefault="00DA2E7B" w:rsidP="00E71753">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_____________            __________________________________________</w:t>
      </w:r>
    </w:p>
    <w:p w:rsidR="00DA2E7B" w:rsidRPr="00DA2E7B" w:rsidRDefault="00DA2E7B" w:rsidP="00E71753">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(подпись </w:t>
      </w:r>
      <w:proofErr w:type="gramStart"/>
      <w:r w:rsidRPr="00DA2E7B">
        <w:rPr>
          <w:rFonts w:ascii="Times New Roman" w:eastAsia="Times New Roman" w:hAnsi="Times New Roman" w:cs="Times New Roman"/>
          <w:sz w:val="24"/>
          <w:szCs w:val="24"/>
          <w:lang w:eastAsia="ru-RU"/>
        </w:rPr>
        <w:t>заявителя)   </w:t>
      </w:r>
      <w:proofErr w:type="gramEnd"/>
      <w:r w:rsidRPr="00DA2E7B">
        <w:rPr>
          <w:rFonts w:ascii="Times New Roman" w:eastAsia="Times New Roman" w:hAnsi="Times New Roman" w:cs="Times New Roman"/>
          <w:sz w:val="24"/>
          <w:szCs w:val="24"/>
          <w:lang w:eastAsia="ru-RU"/>
        </w:rPr>
        <w:t>                      (Ф.И.О. заявителя, полностью)</w:t>
      </w:r>
      <w:r w:rsidRPr="00DA2E7B">
        <w:rPr>
          <w:rFonts w:ascii="Times New Roman" w:eastAsia="Times New Roman" w:hAnsi="Times New Roman" w:cs="Times New Roman"/>
          <w:sz w:val="24"/>
          <w:szCs w:val="24"/>
          <w:lang w:eastAsia="ru-RU"/>
        </w:rPr>
        <w:br w:type="page"/>
      </w:r>
    </w:p>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ОБРАЗЕЦ ДЛЯ ЗАЯВИТЕЛЯ - ЮРИДИЧЕСКОГО ЛИЦА</w:t>
      </w:r>
    </w:p>
    <w:p w:rsidR="00E71753" w:rsidRDefault="00DA2E7B" w:rsidP="00E71753">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r w:rsidR="00E71753">
        <w:rPr>
          <w:rFonts w:ascii="Times New Roman" w:eastAsia="Times New Roman" w:hAnsi="Times New Roman" w:cs="Times New Roman"/>
          <w:sz w:val="24"/>
          <w:szCs w:val="24"/>
          <w:lang w:eastAsia="ru-RU"/>
        </w:rPr>
        <w:tab/>
      </w:r>
      <w:r w:rsidR="00E71753">
        <w:rPr>
          <w:rFonts w:ascii="Times New Roman" w:eastAsia="Times New Roman" w:hAnsi="Times New Roman" w:cs="Times New Roman"/>
          <w:sz w:val="24"/>
          <w:szCs w:val="24"/>
          <w:lang w:eastAsia="ru-RU"/>
        </w:rPr>
        <w:tab/>
      </w:r>
      <w:r w:rsidR="00E71753">
        <w:rPr>
          <w:rFonts w:ascii="Times New Roman" w:eastAsia="Times New Roman" w:hAnsi="Times New Roman" w:cs="Times New Roman"/>
          <w:sz w:val="24"/>
          <w:szCs w:val="24"/>
          <w:lang w:eastAsia="ru-RU"/>
        </w:rPr>
        <w:tab/>
        <w:t>В Комитет имущественных и земельных</w:t>
      </w:r>
    </w:p>
    <w:p w:rsidR="00E71753" w:rsidRPr="00DA2E7B" w:rsidRDefault="00E71753" w:rsidP="00E71753">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отношений Администрации Городского округа Подольск </w:t>
      </w:r>
    </w:p>
    <w:p w:rsidR="00DA2E7B" w:rsidRPr="00DA2E7B" w:rsidRDefault="00DA2E7B" w:rsidP="00DA2E7B">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________________ № _____________</w:t>
      </w:r>
    </w:p>
    <w:p w:rsidR="00DA2E7B" w:rsidRPr="00DA2E7B" w:rsidRDefault="00DA2E7B" w:rsidP="00DA2E7B">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дата направления и исходящий номер запроса                         </w:t>
      </w:r>
    </w:p>
    <w:p w:rsidR="00DA2E7B" w:rsidRPr="00DA2E7B" w:rsidRDefault="00DA2E7B" w:rsidP="00DA2E7B">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line="240" w:lineRule="auto"/>
        <w:ind w:left="360"/>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__________________________________________________________ просит предоставить   </w:t>
      </w:r>
    </w:p>
    <w:p w:rsidR="00DA2E7B" w:rsidRPr="00DA2E7B" w:rsidRDefault="00DA2E7B" w:rsidP="00DA2E7B">
      <w:pPr>
        <w:spacing w:after="120" w:line="240" w:lineRule="auto"/>
        <w:ind w:left="1080"/>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полное наименование и юридический адрес (место регистрации) заявителя      </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выписку из Реестра муниципальной собственности </w:t>
      </w:r>
      <w:r w:rsidR="00E71753">
        <w:rPr>
          <w:rFonts w:ascii="Times New Roman" w:hAnsi="Times New Roman" w:cs="Times New Roman"/>
          <w:sz w:val="24"/>
          <w:szCs w:val="24"/>
          <w:shd w:val="clear" w:color="auto" w:fill="FFFFFF"/>
        </w:rPr>
        <w:t xml:space="preserve">муниципального образования «Городской округ Подольск Московской области» </w:t>
      </w:r>
      <w:proofErr w:type="gramStart"/>
      <w:r w:rsidRPr="00DA2E7B">
        <w:rPr>
          <w:rFonts w:ascii="Times New Roman" w:eastAsia="Times New Roman" w:hAnsi="Times New Roman" w:cs="Times New Roman"/>
          <w:sz w:val="24"/>
          <w:szCs w:val="24"/>
          <w:lang w:eastAsia="ru-RU"/>
        </w:rPr>
        <w:t>на  следующий</w:t>
      </w:r>
      <w:proofErr w:type="gramEnd"/>
      <w:r w:rsidRPr="00DA2E7B">
        <w:rPr>
          <w:rFonts w:ascii="Times New Roman" w:eastAsia="Times New Roman" w:hAnsi="Times New Roman" w:cs="Times New Roman"/>
          <w:sz w:val="24"/>
          <w:szCs w:val="24"/>
          <w:lang w:eastAsia="ru-RU"/>
        </w:rPr>
        <w:t xml:space="preserve"> объект:</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5"/>
        <w:gridCol w:w="2101"/>
        <w:gridCol w:w="1917"/>
        <w:gridCol w:w="1566"/>
        <w:gridCol w:w="1264"/>
        <w:gridCol w:w="1342"/>
      </w:tblGrid>
      <w:tr w:rsidR="00DA2E7B" w:rsidRPr="00DA2E7B" w:rsidTr="00DA2E7B">
        <w:tc>
          <w:tcPr>
            <w:tcW w:w="1715"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Наименование </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c>
          <w:tcPr>
            <w:tcW w:w="2101"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Местонахождение </w:t>
            </w:r>
          </w:p>
        </w:tc>
        <w:tc>
          <w:tcPr>
            <w:tcW w:w="2104"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Реестровый номер</w:t>
            </w:r>
          </w:p>
        </w:tc>
        <w:tc>
          <w:tcPr>
            <w:tcW w:w="1566"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Кадастровый номер</w:t>
            </w:r>
          </w:p>
        </w:tc>
        <w:tc>
          <w:tcPr>
            <w:tcW w:w="1264"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Условный номер</w:t>
            </w:r>
          </w:p>
        </w:tc>
        <w:tc>
          <w:tcPr>
            <w:tcW w:w="1418"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Учетный номер</w:t>
            </w:r>
          </w:p>
        </w:tc>
      </w:tr>
      <w:tr w:rsidR="00DA2E7B" w:rsidRPr="00DA2E7B" w:rsidTr="00DA2E7B">
        <w:tc>
          <w:tcPr>
            <w:tcW w:w="1715"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w:t>
            </w:r>
          </w:p>
        </w:tc>
        <w:tc>
          <w:tcPr>
            <w:tcW w:w="2101"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_______</w:t>
            </w:r>
          </w:p>
        </w:tc>
        <w:tc>
          <w:tcPr>
            <w:tcW w:w="2104"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w:t>
            </w:r>
          </w:p>
        </w:tc>
        <w:tc>
          <w:tcPr>
            <w:tcW w:w="1566"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w:t>
            </w:r>
          </w:p>
        </w:tc>
        <w:tc>
          <w:tcPr>
            <w:tcW w:w="1264"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w:t>
            </w:r>
          </w:p>
        </w:tc>
        <w:tc>
          <w:tcPr>
            <w:tcW w:w="1418"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w:t>
            </w:r>
          </w:p>
        </w:tc>
      </w:tr>
    </w:tbl>
    <w:p w:rsidR="00DA2E7B" w:rsidRPr="00DA2E7B" w:rsidRDefault="00DA2E7B" w:rsidP="00DA2E7B">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 Выписку прошу предоставить в __ экземплярах </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Результат муниципальной услуги выдать следующим способом:</w:t>
      </w:r>
    </w:p>
    <w:p w:rsidR="00DA2E7B" w:rsidRPr="00E71753" w:rsidRDefault="00DA2E7B" w:rsidP="00E71753">
      <w:pPr>
        <w:pStyle w:val="a4"/>
        <w:numPr>
          <w:ilvl w:val="0"/>
          <w:numId w:val="2"/>
        </w:numPr>
      </w:pPr>
      <w:r w:rsidRPr="00E71753">
        <w:t>посредством личного обращения;</w:t>
      </w:r>
    </w:p>
    <w:p w:rsidR="00DA2E7B" w:rsidRPr="00E71753" w:rsidRDefault="00DA2E7B" w:rsidP="00E71753">
      <w:pPr>
        <w:pStyle w:val="a4"/>
        <w:numPr>
          <w:ilvl w:val="0"/>
          <w:numId w:val="2"/>
        </w:numPr>
      </w:pPr>
      <w:r w:rsidRPr="00E71753">
        <w:t>почтовым отправлением на адрес, указанный в заявлении;</w:t>
      </w:r>
    </w:p>
    <w:p w:rsidR="00DA2E7B" w:rsidRPr="00E71753" w:rsidRDefault="00DA2E7B" w:rsidP="00E71753">
      <w:pPr>
        <w:pStyle w:val="a4"/>
        <w:numPr>
          <w:ilvl w:val="0"/>
          <w:numId w:val="2"/>
        </w:numPr>
      </w:pPr>
      <w:r w:rsidRPr="00E71753">
        <w:t>посредством личного обращения в многофункциональный центр;</w:t>
      </w:r>
    </w:p>
    <w:p w:rsidR="00E71753" w:rsidRDefault="00DA2E7B" w:rsidP="00E71753">
      <w:pPr>
        <w:pStyle w:val="a4"/>
        <w:numPr>
          <w:ilvl w:val="0"/>
          <w:numId w:val="2"/>
        </w:numPr>
        <w:jc w:val="both"/>
      </w:pPr>
      <w:r w:rsidRPr="00E71753">
        <w:t>отправлением скан-копии док</w:t>
      </w:r>
      <w:r w:rsidR="00E71753">
        <w:t>умента в Личный кабинет на РПГУ</w:t>
      </w:r>
    </w:p>
    <w:p w:rsidR="00DA2E7B" w:rsidRPr="00E71753" w:rsidRDefault="00DA2E7B" w:rsidP="00E71753">
      <w:pPr>
        <w:pStyle w:val="a4"/>
      </w:pPr>
      <w:r w:rsidRPr="00E71753">
        <w:t>О готовности результатов государственной услуги прошу сообщить по телефону (___) ___________.</w:t>
      </w:r>
    </w:p>
    <w:p w:rsidR="00DA2E7B" w:rsidRPr="00DA2E7B" w:rsidRDefault="00DA2E7B" w:rsidP="00DA2E7B">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 Приложение: на __ л. в 1 </w:t>
      </w:r>
      <w:proofErr w:type="spellStart"/>
      <w:r w:rsidRPr="00DA2E7B">
        <w:rPr>
          <w:rFonts w:ascii="Times New Roman" w:eastAsia="Times New Roman" w:hAnsi="Times New Roman" w:cs="Times New Roman"/>
          <w:sz w:val="24"/>
          <w:szCs w:val="24"/>
          <w:lang w:eastAsia="ru-RU"/>
        </w:rPr>
        <w:t>экз</w:t>
      </w:r>
      <w:proofErr w:type="spellEnd"/>
      <w:r w:rsidRPr="00DA2E7B">
        <w:rPr>
          <w:rFonts w:ascii="Times New Roman" w:eastAsia="Times New Roman" w:hAnsi="Times New Roman" w:cs="Times New Roman"/>
          <w:sz w:val="24"/>
          <w:szCs w:val="24"/>
          <w:lang w:eastAsia="ru-RU"/>
        </w:rPr>
        <w:t>:</w:t>
      </w:r>
    </w:p>
    <w:p w:rsidR="00DA2E7B" w:rsidRPr="00DA2E7B" w:rsidRDefault="00DA2E7B" w:rsidP="00DA2E7B">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а) копия документа, удостоверяющего личность представителя заявителя;</w:t>
      </w:r>
    </w:p>
    <w:p w:rsidR="00DA2E7B" w:rsidRPr="00DA2E7B" w:rsidRDefault="00DA2E7B" w:rsidP="00DA2E7B">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б) копия документа, подтверждающего полномочия представителя заявителя.</w:t>
      </w:r>
    </w:p>
    <w:p w:rsidR="00DA2E7B" w:rsidRPr="00DA2E7B" w:rsidRDefault="00DA2E7B" w:rsidP="00DA2E7B">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__________________________                                          ________________________________</w:t>
      </w:r>
    </w:p>
    <w:p w:rsidR="00DA2E7B" w:rsidRPr="00DA2E7B" w:rsidRDefault="00DA2E7B" w:rsidP="00DA2E7B">
      <w:pPr>
        <w:autoSpaceDE w:val="0"/>
        <w:autoSpaceDN w:val="0"/>
        <w:adjustRightInd w:val="0"/>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         должность руководителя                         </w:t>
      </w:r>
      <w:r w:rsidR="00E71753">
        <w:rPr>
          <w:rFonts w:ascii="Times New Roman" w:eastAsia="Times New Roman" w:hAnsi="Times New Roman" w:cs="Times New Roman"/>
          <w:sz w:val="24"/>
          <w:szCs w:val="24"/>
          <w:lang w:eastAsia="ru-RU"/>
        </w:rPr>
        <w:t xml:space="preserve">                                     </w:t>
      </w:r>
      <w:proofErr w:type="gramStart"/>
      <w:r w:rsidRPr="00DA2E7B">
        <w:rPr>
          <w:rFonts w:ascii="Times New Roman" w:eastAsia="Times New Roman" w:hAnsi="Times New Roman" w:cs="Times New Roman"/>
          <w:sz w:val="24"/>
          <w:szCs w:val="24"/>
          <w:lang w:eastAsia="ru-RU"/>
        </w:rPr>
        <w:t>подпись,  Ф.И.О.</w:t>
      </w:r>
      <w:proofErr w:type="gramEnd"/>
      <w:r w:rsidRPr="00DA2E7B">
        <w:rPr>
          <w:rFonts w:ascii="Times New Roman" w:eastAsia="Times New Roman" w:hAnsi="Times New Roman" w:cs="Times New Roman"/>
          <w:sz w:val="24"/>
          <w:szCs w:val="24"/>
          <w:lang w:eastAsia="ru-RU"/>
        </w:rPr>
        <w:t xml:space="preserve">  </w:t>
      </w:r>
    </w:p>
    <w:p w:rsidR="00DA2E7B" w:rsidRPr="00DA2E7B" w:rsidRDefault="00DA2E7B" w:rsidP="00E71753">
      <w:pPr>
        <w:tabs>
          <w:tab w:val="left" w:pos="4110"/>
        </w:tabs>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организации (или представителя)</w:t>
      </w:r>
      <w:r w:rsidR="00E71753">
        <w:rPr>
          <w:rFonts w:ascii="Times New Roman" w:eastAsia="Times New Roman" w:hAnsi="Times New Roman" w:cs="Times New Roman"/>
          <w:sz w:val="24"/>
          <w:szCs w:val="24"/>
          <w:lang w:eastAsia="ru-RU"/>
        </w:rPr>
        <w:tab/>
      </w:r>
    </w:p>
    <w:p w:rsidR="00DA2E7B" w:rsidRPr="007A725E" w:rsidRDefault="00DA2E7B" w:rsidP="007A725E">
      <w:pPr>
        <w:pStyle w:val="a3"/>
        <w:jc w:val="right"/>
      </w:pPr>
      <w:r w:rsidRPr="00DA2E7B">
        <w:br w:type="page"/>
      </w:r>
      <w:r w:rsidRPr="00E71753">
        <w:rPr>
          <w:b/>
        </w:rPr>
        <w:lastRenderedPageBreak/>
        <w:t xml:space="preserve">Приложение </w:t>
      </w:r>
      <w:proofErr w:type="gramStart"/>
      <w:r w:rsidRPr="00E71753">
        <w:rPr>
          <w:b/>
        </w:rPr>
        <w:t>10.Форма</w:t>
      </w:r>
      <w:proofErr w:type="gramEnd"/>
      <w:r w:rsidRPr="00E71753">
        <w:rPr>
          <w:b/>
        </w:rPr>
        <w:t xml:space="preserve"> решения об отказе в предоставлении Муниципальной услуги</w:t>
      </w:r>
      <w:r w:rsidRPr="00E71753">
        <w:rPr>
          <w:b/>
        </w:rPr>
        <w:br/>
      </w:r>
      <w:r w:rsidRPr="00E71753">
        <w:rPr>
          <w:b/>
        </w:rPr>
        <w:br/>
      </w:r>
      <w:r w:rsidRPr="007A725E">
        <w:t>                                                           Кому __________________________________</w:t>
      </w:r>
    </w:p>
    <w:p w:rsidR="00DA2E7B" w:rsidRPr="007A725E" w:rsidRDefault="00DA2E7B" w:rsidP="007A725E">
      <w:pPr>
        <w:pStyle w:val="a3"/>
        <w:jc w:val="right"/>
      </w:pPr>
      <w:r w:rsidRPr="007A725E">
        <w:t>(для граждан: фамилия, имя, отчество,</w:t>
      </w:r>
    </w:p>
    <w:p w:rsidR="00DA2E7B" w:rsidRPr="007A725E" w:rsidRDefault="00DA2E7B" w:rsidP="007A725E">
      <w:pPr>
        <w:pStyle w:val="a3"/>
        <w:jc w:val="right"/>
      </w:pPr>
      <w:r w:rsidRPr="007A725E">
        <w:t>_______________________________________</w:t>
      </w:r>
    </w:p>
    <w:p w:rsidR="00DA2E7B" w:rsidRPr="007A725E" w:rsidRDefault="00DA2E7B" w:rsidP="007A725E">
      <w:pPr>
        <w:pStyle w:val="a3"/>
        <w:jc w:val="right"/>
      </w:pPr>
      <w:r w:rsidRPr="007A725E">
        <w:t xml:space="preserve">для юридических лиц: полное наименование организации, </w:t>
      </w:r>
    </w:p>
    <w:p w:rsidR="00DA2E7B" w:rsidRPr="007A725E" w:rsidRDefault="00DA2E7B" w:rsidP="007A725E">
      <w:pPr>
        <w:pStyle w:val="a3"/>
        <w:jc w:val="right"/>
      </w:pPr>
      <w:r w:rsidRPr="007A725E">
        <w:t>_______________________________________</w:t>
      </w:r>
    </w:p>
    <w:p w:rsidR="00DA2E7B" w:rsidRPr="007A725E" w:rsidRDefault="00DA2E7B" w:rsidP="007A725E">
      <w:pPr>
        <w:pStyle w:val="a3"/>
        <w:jc w:val="right"/>
      </w:pPr>
      <w:r w:rsidRPr="007A725E">
        <w:t>фамилия, имя, отчество руководителя),</w:t>
      </w:r>
    </w:p>
    <w:p w:rsidR="00DA2E7B" w:rsidRPr="007A725E" w:rsidRDefault="00DA2E7B" w:rsidP="007A725E">
      <w:pPr>
        <w:pStyle w:val="a3"/>
        <w:jc w:val="right"/>
      </w:pPr>
      <w:r w:rsidRPr="007A725E">
        <w:t>_______________________________________</w:t>
      </w:r>
    </w:p>
    <w:p w:rsidR="00DA2E7B" w:rsidRPr="007A725E" w:rsidRDefault="00DA2E7B" w:rsidP="007A725E">
      <w:pPr>
        <w:pStyle w:val="a3"/>
        <w:jc w:val="right"/>
      </w:pPr>
      <w:r w:rsidRPr="007A725E">
        <w:t> почтовый индекс, адрес)</w:t>
      </w:r>
    </w:p>
    <w:p w:rsidR="00DA2E7B" w:rsidRPr="00DA2E7B" w:rsidRDefault="00EB19F0" w:rsidP="00DA2E7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Комитет имущественных и земельных отношений Администрации Городского округа Подольск</w:t>
      </w:r>
      <w:r w:rsidR="00DA2E7B" w:rsidRPr="00DA2E7B">
        <w:rPr>
          <w:rFonts w:ascii="Times New Roman" w:eastAsia="Times New Roman" w:hAnsi="Times New Roman" w:cs="Times New Roman"/>
          <w:sz w:val="24"/>
          <w:szCs w:val="24"/>
          <w:lang w:eastAsia="ru-RU"/>
        </w:rPr>
        <w:t>, рассмотрев Ваш запрос от __</w:t>
      </w:r>
      <w:proofErr w:type="gramStart"/>
      <w:r w:rsidR="00DA2E7B" w:rsidRPr="00DA2E7B">
        <w:rPr>
          <w:rFonts w:ascii="Times New Roman" w:eastAsia="Times New Roman" w:hAnsi="Times New Roman" w:cs="Times New Roman"/>
          <w:sz w:val="24"/>
          <w:szCs w:val="24"/>
          <w:lang w:eastAsia="ru-RU"/>
        </w:rPr>
        <w:t>_._</w:t>
      </w:r>
      <w:proofErr w:type="gramEnd"/>
      <w:r w:rsidR="00DA2E7B" w:rsidRPr="00DA2E7B">
        <w:rPr>
          <w:rFonts w:ascii="Times New Roman" w:eastAsia="Times New Roman" w:hAnsi="Times New Roman" w:cs="Times New Roman"/>
          <w:sz w:val="24"/>
          <w:szCs w:val="24"/>
          <w:lang w:eastAsia="ru-RU"/>
        </w:rPr>
        <w:t xml:space="preserve">__._____ №___________, уведомляет Вас об отказе в предоставлении выписки из реестра муниципального имущества </w:t>
      </w:r>
      <w:r w:rsidR="007A725E">
        <w:rPr>
          <w:rFonts w:ascii="Times New Roman" w:hAnsi="Times New Roman" w:cs="Times New Roman"/>
          <w:sz w:val="24"/>
          <w:szCs w:val="24"/>
          <w:shd w:val="clear" w:color="auto" w:fill="FFFFFF"/>
        </w:rPr>
        <w:t>муниципального образования «Городской округ Подольск Московской области»</w:t>
      </w:r>
      <w:r w:rsidR="00DA2E7B" w:rsidRPr="00DA2E7B">
        <w:rPr>
          <w:rFonts w:ascii="Times New Roman" w:eastAsia="Times New Roman" w:hAnsi="Times New Roman" w:cs="Times New Roman"/>
          <w:sz w:val="24"/>
          <w:szCs w:val="24"/>
          <w:lang w:eastAsia="ru-RU"/>
        </w:rPr>
        <w:t>, в отношении объекта:</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5"/>
        <w:gridCol w:w="2101"/>
        <w:gridCol w:w="1917"/>
        <w:gridCol w:w="1566"/>
        <w:gridCol w:w="1264"/>
        <w:gridCol w:w="1342"/>
      </w:tblGrid>
      <w:tr w:rsidR="00DA2E7B" w:rsidRPr="00DA2E7B" w:rsidTr="007A725E">
        <w:tc>
          <w:tcPr>
            <w:tcW w:w="1715"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Наименование </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c>
          <w:tcPr>
            <w:tcW w:w="2101"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Местонахождение </w:t>
            </w:r>
          </w:p>
        </w:tc>
        <w:tc>
          <w:tcPr>
            <w:tcW w:w="1917"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Реестровый номер</w:t>
            </w:r>
          </w:p>
        </w:tc>
        <w:tc>
          <w:tcPr>
            <w:tcW w:w="1566"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Кадастровый номер</w:t>
            </w:r>
          </w:p>
        </w:tc>
        <w:tc>
          <w:tcPr>
            <w:tcW w:w="1264"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Условный номер</w:t>
            </w:r>
          </w:p>
        </w:tc>
        <w:tc>
          <w:tcPr>
            <w:tcW w:w="1342"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Учетный номер</w:t>
            </w:r>
          </w:p>
        </w:tc>
      </w:tr>
      <w:tr w:rsidR="00DA2E7B" w:rsidRPr="00DA2E7B" w:rsidTr="007A725E">
        <w:tc>
          <w:tcPr>
            <w:tcW w:w="1715"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w:t>
            </w:r>
          </w:p>
        </w:tc>
        <w:tc>
          <w:tcPr>
            <w:tcW w:w="2101"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_______</w:t>
            </w:r>
          </w:p>
        </w:tc>
        <w:tc>
          <w:tcPr>
            <w:tcW w:w="1917"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w:t>
            </w:r>
          </w:p>
        </w:tc>
        <w:tc>
          <w:tcPr>
            <w:tcW w:w="1566"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w:t>
            </w:r>
          </w:p>
        </w:tc>
        <w:tc>
          <w:tcPr>
            <w:tcW w:w="1264"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w:t>
            </w:r>
          </w:p>
        </w:tc>
        <w:tc>
          <w:tcPr>
            <w:tcW w:w="1342"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w:t>
            </w:r>
          </w:p>
        </w:tc>
      </w:tr>
    </w:tbl>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по следующим основаниям:</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а) отсутствие документов, указанных в пункте 9 Административного регламента: _______________________________________________________________________________________________________________________________________________________________;</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б) отнесение запрашиваемой информации в порядке, установленном законодательством Р</w:t>
      </w:r>
      <w:r w:rsidR="007A725E">
        <w:rPr>
          <w:rFonts w:ascii="Times New Roman" w:eastAsia="Times New Roman" w:hAnsi="Times New Roman" w:cs="Times New Roman"/>
          <w:sz w:val="24"/>
          <w:szCs w:val="24"/>
          <w:lang w:eastAsia="ru-RU"/>
        </w:rPr>
        <w:t>о</w:t>
      </w:r>
      <w:r w:rsidRPr="00DA2E7B">
        <w:rPr>
          <w:rFonts w:ascii="Times New Roman" w:eastAsia="Times New Roman" w:hAnsi="Times New Roman" w:cs="Times New Roman"/>
          <w:sz w:val="24"/>
          <w:szCs w:val="24"/>
          <w:lang w:eastAsia="ru-RU"/>
        </w:rPr>
        <w:t>ссийской Федерации, к информации с ограниченным доступом.</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________________________________________________         ______________________</w:t>
      </w:r>
    </w:p>
    <w:p w:rsidR="00DA2E7B" w:rsidRPr="00DA2E7B" w:rsidRDefault="00DA2E7B" w:rsidP="004E5A54">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w:t>
      </w:r>
      <w:r w:rsidR="004E5A54">
        <w:rPr>
          <w:rFonts w:ascii="Times New Roman" w:eastAsia="Times New Roman" w:hAnsi="Times New Roman" w:cs="Times New Roman"/>
          <w:sz w:val="24"/>
          <w:szCs w:val="24"/>
          <w:lang w:eastAsia="ru-RU"/>
        </w:rPr>
        <w:t xml:space="preserve">подпись </w:t>
      </w:r>
      <w:r w:rsidRPr="00DA2E7B">
        <w:rPr>
          <w:rFonts w:ascii="Times New Roman" w:eastAsia="Times New Roman" w:hAnsi="Times New Roman" w:cs="Times New Roman"/>
          <w:sz w:val="24"/>
          <w:szCs w:val="24"/>
          <w:lang w:eastAsia="ru-RU"/>
        </w:rPr>
        <w:t>должность уполномоченного                                      </w:t>
      </w:r>
      <w:r w:rsidR="004E5A54">
        <w:rPr>
          <w:rFonts w:ascii="Times New Roman" w:eastAsia="Times New Roman" w:hAnsi="Times New Roman" w:cs="Times New Roman"/>
          <w:sz w:val="24"/>
          <w:szCs w:val="24"/>
          <w:lang w:eastAsia="ru-RU"/>
        </w:rPr>
        <w:t xml:space="preserve"> </w:t>
      </w:r>
      <w:proofErr w:type="gramStart"/>
      <w:r w:rsidR="004E5A54">
        <w:rPr>
          <w:rFonts w:ascii="Times New Roman" w:eastAsia="Times New Roman" w:hAnsi="Times New Roman" w:cs="Times New Roman"/>
          <w:sz w:val="24"/>
          <w:szCs w:val="24"/>
          <w:lang w:eastAsia="ru-RU"/>
        </w:rPr>
        <w:t xml:space="preserve">   </w:t>
      </w:r>
      <w:r w:rsidRPr="00DA2E7B">
        <w:rPr>
          <w:rFonts w:ascii="Times New Roman" w:eastAsia="Times New Roman" w:hAnsi="Times New Roman" w:cs="Times New Roman"/>
          <w:sz w:val="24"/>
          <w:szCs w:val="24"/>
          <w:lang w:eastAsia="ru-RU"/>
        </w:rPr>
        <w:t>(</w:t>
      </w:r>
      <w:proofErr w:type="gramEnd"/>
      <w:r w:rsidRPr="00DA2E7B">
        <w:rPr>
          <w:rFonts w:ascii="Times New Roman" w:eastAsia="Times New Roman" w:hAnsi="Times New Roman" w:cs="Times New Roman"/>
          <w:sz w:val="24"/>
          <w:szCs w:val="24"/>
          <w:lang w:eastAsia="ru-RU"/>
        </w:rPr>
        <w:t>расшифровка подписи)</w:t>
      </w:r>
    </w:p>
    <w:p w:rsidR="00DA2E7B" w:rsidRPr="00DA2E7B" w:rsidRDefault="00DA2E7B" w:rsidP="004E5A54">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должностного лица)</w:t>
      </w:r>
    </w:p>
    <w:p w:rsidR="00DA2E7B" w:rsidRPr="00DA2E7B" w:rsidRDefault="00DA2E7B" w:rsidP="00290450">
      <w:pPr>
        <w:pStyle w:val="a3"/>
      </w:pPr>
      <w:r w:rsidRPr="00DA2E7B">
        <w:br w:type="page"/>
      </w:r>
      <w:r w:rsidR="00290450" w:rsidRPr="00290450">
        <w:rPr>
          <w:b/>
        </w:rPr>
        <w:lastRenderedPageBreak/>
        <w:t>Приложение 11. Блок-схема предоставления муниципальной услуги</w:t>
      </w:r>
      <w:r w:rsidR="00290450">
        <w:t xml:space="preserve"> </w:t>
      </w:r>
      <w:r w:rsidR="00290450">
        <w:object w:dxaOrig="10776" w:dyaOrig="15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625.5pt" o:ole="">
            <v:imagedata r:id="rId12" o:title=""/>
          </v:shape>
          <o:OLEObject Type="Embed" ProgID="Visio.Drawing.11" ShapeID="_x0000_i1025" DrawAspect="Content" ObjectID="_1561449109" r:id="rId13"/>
        </w:object>
      </w:r>
      <w:r w:rsidRPr="00DA2E7B">
        <w:t xml:space="preserve">                         </w:t>
      </w:r>
    </w:p>
    <w:p w:rsidR="00DA2E7B" w:rsidRPr="00DA2E7B" w:rsidRDefault="00DA2E7B" w:rsidP="00DA2E7B">
      <w:pPr>
        <w:spacing w:before="100" w:beforeAutospacing="1" w:after="100" w:afterAutospacing="1" w:line="240" w:lineRule="auto"/>
        <w:jc w:val="center"/>
        <w:rPr>
          <w:rFonts w:ascii="Times New Roman" w:eastAsia="Times New Roman" w:hAnsi="Times New Roman" w:cs="Times New Roman"/>
          <w:sz w:val="24"/>
          <w:szCs w:val="24"/>
          <w:lang w:eastAsia="ru-RU"/>
        </w:rPr>
        <w:sectPr w:rsidR="00DA2E7B" w:rsidRPr="00DA2E7B">
          <w:pgSz w:w="12240" w:h="15840"/>
          <w:pgMar w:top="1134" w:right="850" w:bottom="1134" w:left="1701" w:header="720" w:footer="720" w:gutter="0"/>
          <w:cols w:space="720"/>
        </w:sectPr>
      </w:pPr>
    </w:p>
    <w:p w:rsidR="00DA2E7B" w:rsidRPr="004E5A54" w:rsidRDefault="00DA2E7B" w:rsidP="004E5A5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E5A54">
        <w:rPr>
          <w:rFonts w:ascii="Times New Roman" w:eastAsia="Times New Roman" w:hAnsi="Times New Roman" w:cs="Times New Roman"/>
          <w:b/>
          <w:sz w:val="24"/>
          <w:szCs w:val="24"/>
          <w:lang w:eastAsia="ru-RU"/>
        </w:rPr>
        <w:lastRenderedPageBreak/>
        <w:t>Приложение 12. Порядок выполнения административных действий</w:t>
      </w:r>
    </w:p>
    <w:p w:rsidR="00DA2E7B" w:rsidRPr="00DA2E7B" w:rsidRDefault="00DA2E7B" w:rsidP="00DA2E7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     Прием и регистрация заявления и документов, необходимых для предоставления Муниципальной услуги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Порядок выполнения административных действий при личном обращении Заявителя в </w:t>
      </w:r>
      <w:r w:rsidR="00EB19F0">
        <w:rPr>
          <w:rFonts w:ascii="Times New Roman" w:eastAsia="Times New Roman" w:hAnsi="Times New Roman" w:cs="Times New Roman"/>
          <w:sz w:val="24"/>
          <w:szCs w:val="24"/>
          <w:lang w:eastAsia="ru-RU"/>
        </w:rPr>
        <w:t xml:space="preserve">Комитет имущественных и земельных отношений Администрации Городского округа Подольск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2529"/>
        <w:gridCol w:w="2376"/>
        <w:gridCol w:w="5770"/>
      </w:tblGrid>
      <w:tr w:rsidR="00DA2E7B" w:rsidRPr="00DA2E7B" w:rsidTr="00DA2E7B">
        <w:trPr>
          <w:tblHeader/>
        </w:trPr>
        <w:tc>
          <w:tcPr>
            <w:tcW w:w="3608"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Место выполнения процедуры/ используемая ИС</w:t>
            </w:r>
          </w:p>
        </w:tc>
        <w:tc>
          <w:tcPr>
            <w:tcW w:w="252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Административные действия</w:t>
            </w:r>
          </w:p>
        </w:tc>
        <w:tc>
          <w:tcPr>
            <w:tcW w:w="2376"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tabs>
                <w:tab w:val="center" w:pos="1065"/>
                <w:tab w:val="right" w:pos="2130"/>
              </w:tabs>
              <w:suppressAutoHyphens/>
              <w:spacing w:before="100" w:beforeAutospacing="1" w:after="100" w:afterAutospacing="1"/>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          Средний          </w:t>
            </w:r>
          </w:p>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срок выполнения</w:t>
            </w:r>
          </w:p>
        </w:tc>
        <w:tc>
          <w:tcPr>
            <w:tcW w:w="5770"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Содержание действия</w:t>
            </w:r>
          </w:p>
        </w:tc>
      </w:tr>
      <w:tr w:rsidR="00DA2E7B" w:rsidRPr="00DA2E7B" w:rsidTr="00DA2E7B">
        <w:tc>
          <w:tcPr>
            <w:tcW w:w="3608" w:type="dxa"/>
            <w:vMerge w:val="restar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Структурное подразделение (далее – Подразделение) </w:t>
            </w:r>
            <w:r w:rsidR="00EB19F0">
              <w:rPr>
                <w:rFonts w:ascii="Times New Roman" w:eastAsia="Times New Roman" w:hAnsi="Times New Roman" w:cs="Times New Roman"/>
                <w:sz w:val="24"/>
                <w:szCs w:val="24"/>
                <w:lang w:eastAsia="ru-RU"/>
              </w:rPr>
              <w:t>Комитет</w:t>
            </w:r>
            <w:r w:rsidR="004E5A54">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осуществляющее прием и регистрацию корреспонденции</w:t>
            </w:r>
          </w:p>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c>
          <w:tcPr>
            <w:tcW w:w="252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Установление соответствия личности Заявителя </w:t>
            </w:r>
            <w:proofErr w:type="gramStart"/>
            <w:r w:rsidRPr="00DA2E7B">
              <w:rPr>
                <w:rFonts w:ascii="Times New Roman" w:eastAsia="Times New Roman" w:hAnsi="Times New Roman" w:cs="Times New Roman"/>
                <w:sz w:val="24"/>
                <w:szCs w:val="24"/>
                <w:lang w:eastAsia="ru-RU"/>
              </w:rPr>
              <w:t>документам</w:t>
            </w:r>
            <w:proofErr w:type="gramEnd"/>
            <w:r w:rsidRPr="00DA2E7B">
              <w:rPr>
                <w:rFonts w:ascii="Times New Roman" w:eastAsia="Times New Roman" w:hAnsi="Times New Roman" w:cs="Times New Roman"/>
                <w:sz w:val="24"/>
                <w:szCs w:val="24"/>
                <w:lang w:eastAsia="ru-RU"/>
              </w:rPr>
              <w:t xml:space="preserve"> удостоверяющим личность</w:t>
            </w:r>
          </w:p>
        </w:tc>
        <w:tc>
          <w:tcPr>
            <w:tcW w:w="2376"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 минута</w:t>
            </w:r>
          </w:p>
        </w:tc>
        <w:tc>
          <w:tcPr>
            <w:tcW w:w="5770" w:type="dxa"/>
            <w:vMerge w:val="restart"/>
            <w:tcBorders>
              <w:top w:val="single" w:sz="4" w:space="0" w:color="auto"/>
              <w:left w:val="single" w:sz="4" w:space="0" w:color="auto"/>
              <w:bottom w:val="single" w:sz="4" w:space="0" w:color="auto"/>
              <w:right w:val="single" w:sz="4" w:space="0" w:color="auto"/>
            </w:tcBorders>
            <w:hideMark/>
          </w:tcPr>
          <w:p w:rsidR="004E5A54" w:rsidRDefault="00DA2E7B" w:rsidP="004E5A54">
            <w:pPr>
              <w:suppressAutoHyphens/>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Документы проверяются на соответствие требованиям, указанным в пункте </w:t>
            </w:r>
            <w:r w:rsidR="004E5A54">
              <w:rPr>
                <w:rFonts w:ascii="Times New Roman" w:eastAsia="Times New Roman" w:hAnsi="Times New Roman" w:cs="Times New Roman"/>
                <w:sz w:val="24"/>
                <w:szCs w:val="24"/>
                <w:lang w:eastAsia="ru-RU"/>
              </w:rPr>
              <w:t>9 Административного регламента;</w:t>
            </w:r>
          </w:p>
          <w:p w:rsidR="00DA2E7B" w:rsidRPr="00DA2E7B" w:rsidRDefault="00DA2E7B" w:rsidP="004E5A54">
            <w:pPr>
              <w:suppressAutoHyphens/>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DA2E7B" w:rsidRPr="00DA2E7B" w:rsidTr="00DA2E7B">
        <w:tc>
          <w:tcPr>
            <w:tcW w:w="0" w:type="auto"/>
            <w:vMerge/>
            <w:tcBorders>
              <w:top w:val="single" w:sz="4" w:space="0" w:color="auto"/>
              <w:left w:val="single" w:sz="4" w:space="0" w:color="auto"/>
              <w:bottom w:val="single" w:sz="4" w:space="0" w:color="auto"/>
              <w:right w:val="single" w:sz="4" w:space="0" w:color="auto"/>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2376"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 минуты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r>
      <w:tr w:rsidR="00DA2E7B" w:rsidRPr="00DA2E7B" w:rsidTr="00DA2E7B">
        <w:tc>
          <w:tcPr>
            <w:tcW w:w="0" w:type="auto"/>
            <w:vMerge/>
            <w:tcBorders>
              <w:top w:val="single" w:sz="4" w:space="0" w:color="auto"/>
              <w:left w:val="single" w:sz="4" w:space="0" w:color="auto"/>
              <w:bottom w:val="single" w:sz="4" w:space="0" w:color="auto"/>
              <w:right w:val="single" w:sz="4" w:space="0" w:color="auto"/>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Проверка правильности заполнения Заявления</w:t>
            </w:r>
          </w:p>
        </w:tc>
        <w:tc>
          <w:tcPr>
            <w:tcW w:w="2376"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 минуты</w:t>
            </w:r>
          </w:p>
        </w:tc>
        <w:tc>
          <w:tcPr>
            <w:tcW w:w="5770" w:type="dxa"/>
            <w:tcBorders>
              <w:top w:val="single" w:sz="4" w:space="0" w:color="auto"/>
              <w:left w:val="single" w:sz="4" w:space="0" w:color="auto"/>
              <w:bottom w:val="single" w:sz="4" w:space="0" w:color="auto"/>
              <w:right w:val="single" w:sz="4" w:space="0" w:color="auto"/>
            </w:tcBorders>
            <w:hideMark/>
          </w:tcPr>
          <w:p w:rsidR="004E5A54" w:rsidRDefault="00DA2E7B" w:rsidP="004E5A54">
            <w:pPr>
              <w:suppressAutoHyphens/>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Заявление проверяется на соответствие форме, являющейся приложением </w:t>
            </w:r>
            <w:r w:rsidR="004E5A54">
              <w:rPr>
                <w:rFonts w:ascii="Times New Roman" w:eastAsia="Times New Roman" w:hAnsi="Times New Roman" w:cs="Times New Roman"/>
                <w:sz w:val="24"/>
                <w:szCs w:val="24"/>
                <w:lang w:eastAsia="ru-RU"/>
              </w:rPr>
              <w:t>9</w:t>
            </w:r>
            <w:r w:rsidRPr="00DA2E7B">
              <w:rPr>
                <w:rFonts w:ascii="Times New Roman" w:eastAsia="Times New Roman" w:hAnsi="Times New Roman" w:cs="Times New Roman"/>
                <w:sz w:val="24"/>
                <w:szCs w:val="24"/>
                <w:lang w:eastAsia="ru-RU"/>
              </w:rPr>
              <w:t xml:space="preserve"> </w:t>
            </w:r>
            <w:r w:rsidR="004E5A54">
              <w:rPr>
                <w:rFonts w:ascii="Times New Roman" w:eastAsia="Times New Roman" w:hAnsi="Times New Roman" w:cs="Times New Roman"/>
                <w:sz w:val="24"/>
                <w:szCs w:val="24"/>
                <w:lang w:eastAsia="ru-RU"/>
              </w:rPr>
              <w:t>к Административному Регламенту.</w:t>
            </w:r>
          </w:p>
          <w:p w:rsidR="00DA2E7B" w:rsidRPr="00DA2E7B" w:rsidRDefault="00DA2E7B" w:rsidP="004E5A54">
            <w:pPr>
              <w:suppressAutoHyphens/>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В случае несоответствия Заявления требованиям – информирование заявителя/представителя заявителя </w:t>
            </w:r>
            <w:r w:rsidRPr="00DA2E7B">
              <w:rPr>
                <w:rFonts w:ascii="Times New Roman" w:eastAsia="Times New Roman" w:hAnsi="Times New Roman" w:cs="Times New Roman"/>
                <w:sz w:val="24"/>
                <w:szCs w:val="24"/>
                <w:lang w:eastAsia="ru-RU"/>
              </w:rPr>
              <w:lastRenderedPageBreak/>
              <w:t>о необходимости повторного заполнения заявления, предоставление бумажной формы для заполнения</w:t>
            </w:r>
          </w:p>
        </w:tc>
      </w:tr>
      <w:tr w:rsidR="00DA2E7B" w:rsidRPr="00DA2E7B" w:rsidTr="00DA2E7B">
        <w:tc>
          <w:tcPr>
            <w:tcW w:w="0" w:type="auto"/>
            <w:vMerge/>
            <w:tcBorders>
              <w:top w:val="single" w:sz="4" w:space="0" w:color="auto"/>
              <w:left w:val="single" w:sz="4" w:space="0" w:color="auto"/>
              <w:bottom w:val="single" w:sz="4" w:space="0" w:color="auto"/>
              <w:right w:val="single" w:sz="4" w:space="0" w:color="auto"/>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Сверка копий представленных документов с оригиналами</w:t>
            </w:r>
          </w:p>
        </w:tc>
        <w:tc>
          <w:tcPr>
            <w:tcW w:w="2376"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5-15 минут</w:t>
            </w:r>
          </w:p>
        </w:tc>
        <w:tc>
          <w:tcPr>
            <w:tcW w:w="5770"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На копиях проставляется отметка (штамп) о сверке копии документа и подпись сотрудника, удостоверившего копию.</w:t>
            </w:r>
          </w:p>
          <w:p w:rsidR="00DA2E7B" w:rsidRPr="00DA2E7B" w:rsidRDefault="00DA2E7B" w:rsidP="00DA2E7B">
            <w:pPr>
              <w:suppressAutoHyphens/>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uppressAutoHyphens/>
              <w:spacing w:before="100" w:beforeAutospacing="1" w:after="100" w:afterAutospacing="1"/>
              <w:ind w:firstLine="454"/>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DA2E7B">
              <w:rPr>
                <w:rFonts w:ascii="Times New Roman" w:eastAsia="Times New Roman" w:hAnsi="Times New Roman" w:cs="Times New Roman"/>
                <w:sz w:val="24"/>
                <w:szCs w:val="24"/>
                <w:lang w:eastAsia="ru-RU"/>
              </w:rPr>
              <w:t>машинопечатным</w:t>
            </w:r>
            <w:proofErr w:type="spellEnd"/>
            <w:r w:rsidRPr="00DA2E7B">
              <w:rPr>
                <w:rFonts w:ascii="Times New Roman" w:eastAsia="Times New Roman" w:hAnsi="Times New Roman" w:cs="Times New Roman"/>
                <w:sz w:val="24"/>
                <w:szCs w:val="24"/>
                <w:lang w:eastAsia="ru-RU"/>
              </w:rPr>
              <w:t xml:space="preserve"> способом</w:t>
            </w:r>
          </w:p>
        </w:tc>
      </w:tr>
      <w:tr w:rsidR="00DA2E7B" w:rsidRPr="00DA2E7B" w:rsidTr="00DA2E7B">
        <w:tc>
          <w:tcPr>
            <w:tcW w:w="0" w:type="auto"/>
            <w:vMerge/>
            <w:tcBorders>
              <w:top w:val="single" w:sz="4" w:space="0" w:color="auto"/>
              <w:left w:val="single" w:sz="4" w:space="0" w:color="auto"/>
              <w:bottom w:val="single" w:sz="4" w:space="0" w:color="auto"/>
              <w:right w:val="single" w:sz="4" w:space="0" w:color="auto"/>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Внесение Заявления и документов в ИС делопроизводства </w:t>
            </w:r>
            <w:r w:rsidR="00EB19F0">
              <w:rPr>
                <w:rFonts w:ascii="Times New Roman" w:eastAsia="Times New Roman" w:hAnsi="Times New Roman" w:cs="Times New Roman"/>
                <w:sz w:val="24"/>
                <w:szCs w:val="24"/>
                <w:lang w:eastAsia="ru-RU"/>
              </w:rPr>
              <w:t>Комитет</w:t>
            </w:r>
            <w:r w:rsidR="004E5A54">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w:t>
            </w:r>
            <w:r w:rsidR="00EB19F0">
              <w:rPr>
                <w:rFonts w:ascii="Times New Roman" w:eastAsia="Times New Roman" w:hAnsi="Times New Roman" w:cs="Times New Roman"/>
                <w:sz w:val="24"/>
                <w:szCs w:val="24"/>
                <w:lang w:eastAsia="ru-RU"/>
              </w:rPr>
              <w:lastRenderedPageBreak/>
              <w:t xml:space="preserve">земельных отношений Администрации Городского округа Подольск </w:t>
            </w:r>
          </w:p>
        </w:tc>
        <w:tc>
          <w:tcPr>
            <w:tcW w:w="2376"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10 минут</w:t>
            </w:r>
          </w:p>
        </w:tc>
        <w:tc>
          <w:tcPr>
            <w:tcW w:w="5770"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ind w:firstLine="454"/>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В ИС делопроизводства </w:t>
            </w:r>
            <w:r w:rsidR="00EB19F0">
              <w:rPr>
                <w:rFonts w:ascii="Times New Roman" w:eastAsia="Times New Roman" w:hAnsi="Times New Roman" w:cs="Times New Roman"/>
                <w:sz w:val="24"/>
                <w:szCs w:val="24"/>
                <w:lang w:eastAsia="ru-RU"/>
              </w:rPr>
              <w:t>Комитет</w:t>
            </w:r>
            <w:r w:rsidR="004E5A54">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w:t>
            </w:r>
            <w:proofErr w:type="gramStart"/>
            <w:r w:rsidR="00EB19F0">
              <w:rPr>
                <w:rFonts w:ascii="Times New Roman" w:eastAsia="Times New Roman" w:hAnsi="Times New Roman" w:cs="Times New Roman"/>
                <w:sz w:val="24"/>
                <w:szCs w:val="24"/>
                <w:lang w:eastAsia="ru-RU"/>
              </w:rPr>
              <w:t xml:space="preserve">Подольск </w:t>
            </w:r>
            <w:r w:rsidRPr="00DA2E7B">
              <w:rPr>
                <w:rFonts w:ascii="Times New Roman" w:eastAsia="Times New Roman" w:hAnsi="Times New Roman" w:cs="Times New Roman"/>
                <w:sz w:val="24"/>
                <w:szCs w:val="24"/>
                <w:lang w:eastAsia="ru-RU"/>
              </w:rPr>
              <w:t xml:space="preserve"> заполняется</w:t>
            </w:r>
            <w:proofErr w:type="gramEnd"/>
            <w:r w:rsidRPr="00DA2E7B">
              <w:rPr>
                <w:rFonts w:ascii="Times New Roman" w:eastAsia="Times New Roman" w:hAnsi="Times New Roman" w:cs="Times New Roman"/>
                <w:sz w:val="24"/>
                <w:szCs w:val="24"/>
                <w:lang w:eastAsia="ru-RU"/>
              </w:rPr>
              <w:t xml:space="preserve"> карточка, вносятся сведения по всем полям, в соответствии с инструкцией оператора ИС, </w:t>
            </w:r>
            <w:r w:rsidRPr="00DA2E7B">
              <w:rPr>
                <w:rFonts w:ascii="Times New Roman" w:eastAsia="Times New Roman" w:hAnsi="Times New Roman" w:cs="Times New Roman"/>
                <w:sz w:val="24"/>
                <w:szCs w:val="24"/>
                <w:lang w:eastAsia="ru-RU"/>
              </w:rPr>
              <w:lastRenderedPageBreak/>
              <w:t>сканируются и прилагаются представленные Заявителем документы</w:t>
            </w:r>
          </w:p>
        </w:tc>
      </w:tr>
      <w:tr w:rsidR="00DA2E7B" w:rsidRPr="00DA2E7B" w:rsidTr="00DA2E7B">
        <w:tc>
          <w:tcPr>
            <w:tcW w:w="0" w:type="auto"/>
            <w:vMerge/>
            <w:tcBorders>
              <w:top w:val="single" w:sz="4" w:space="0" w:color="auto"/>
              <w:left w:val="single" w:sz="4" w:space="0" w:color="auto"/>
              <w:bottom w:val="single" w:sz="4" w:space="0" w:color="auto"/>
              <w:right w:val="single" w:sz="4" w:space="0" w:color="auto"/>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Формирование расписки о приеме заявления и прилагаемых документов</w:t>
            </w:r>
          </w:p>
        </w:tc>
        <w:tc>
          <w:tcPr>
            <w:tcW w:w="2376"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5 минут</w:t>
            </w:r>
          </w:p>
        </w:tc>
        <w:tc>
          <w:tcPr>
            <w:tcW w:w="5770"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ind w:firstLine="454"/>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 расписке указывается перечень документов, входящий номер, дата их получения, дата готовности результата предоставления услуги</w:t>
            </w:r>
          </w:p>
        </w:tc>
      </w:tr>
      <w:tr w:rsidR="00DA2E7B" w:rsidRPr="00DA2E7B" w:rsidTr="00DA2E7B">
        <w:tc>
          <w:tcPr>
            <w:tcW w:w="3608"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Подразделение</w:t>
            </w:r>
          </w:p>
        </w:tc>
        <w:tc>
          <w:tcPr>
            <w:tcW w:w="252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Проверка комплектности документов по перечню документов, необходимых для предоставления Муниципальной услуги</w:t>
            </w:r>
          </w:p>
        </w:tc>
        <w:tc>
          <w:tcPr>
            <w:tcW w:w="2376"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10 минут</w:t>
            </w:r>
          </w:p>
        </w:tc>
        <w:tc>
          <w:tcPr>
            <w:tcW w:w="5770"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Представленные документы проверяются на соответствие перечню документов, указанных в пункте 9 Административного регламента, необходимых для оказания Муниципальной услуги, а также требованиям, установленным для конкретного вида документа.</w:t>
            </w:r>
          </w:p>
          <w:p w:rsidR="00DA2E7B" w:rsidRPr="00DA2E7B" w:rsidRDefault="00DA2E7B" w:rsidP="00DA2E7B">
            <w:pPr>
              <w:suppressAutoHyphens/>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DA2E7B" w:rsidRPr="00DA2E7B" w:rsidRDefault="00DA2E7B" w:rsidP="00DA2E7B">
            <w:pPr>
              <w:suppressAutoHyphens/>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В случае отсутствия какого-либо документа, находящегося в распоряжении </w:t>
            </w:r>
            <w:proofErr w:type="gramStart"/>
            <w:r w:rsidRPr="00DA2E7B">
              <w:rPr>
                <w:rFonts w:ascii="Times New Roman" w:eastAsia="Times New Roman" w:hAnsi="Times New Roman" w:cs="Times New Roman"/>
                <w:sz w:val="24"/>
                <w:szCs w:val="24"/>
                <w:lang w:eastAsia="ru-RU"/>
              </w:rPr>
              <w:t>Органов власти</w:t>
            </w:r>
            <w:proofErr w:type="gramEnd"/>
            <w:r w:rsidRPr="00DA2E7B">
              <w:rPr>
                <w:rFonts w:ascii="Times New Roman" w:eastAsia="Times New Roman" w:hAnsi="Times New Roman" w:cs="Times New Roman"/>
                <w:sz w:val="24"/>
                <w:szCs w:val="24"/>
                <w:lang w:eastAsia="ru-RU"/>
              </w:rPr>
              <w:t xml:space="preserve"> осуществляется переход к административной процедуре формирования и направления </w:t>
            </w:r>
            <w:r w:rsidRPr="00DA2E7B">
              <w:rPr>
                <w:rFonts w:ascii="Times New Roman" w:eastAsia="Times New Roman" w:hAnsi="Times New Roman" w:cs="Times New Roman"/>
                <w:sz w:val="24"/>
                <w:szCs w:val="24"/>
                <w:lang w:eastAsia="ru-RU"/>
              </w:rPr>
              <w:lastRenderedPageBreak/>
              <w:t>межведомственных запросов в органы (организации), участвующие в предоставлении Муниципальной услуги.</w:t>
            </w:r>
          </w:p>
          <w:p w:rsidR="00DA2E7B" w:rsidRPr="00DA2E7B" w:rsidRDefault="00DA2E7B" w:rsidP="00DA2E7B">
            <w:pPr>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 случае предоставления Заявителем всех документов, необходимых для оказания Муниципальной услуги, осуществляется переход к административной процедуре оформления результатов предоставления Муниципальной услуги</w:t>
            </w:r>
          </w:p>
        </w:tc>
      </w:tr>
    </w:tbl>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 </w:t>
      </w:r>
    </w:p>
    <w:p w:rsidR="00DA2E7B" w:rsidRPr="004E5A54" w:rsidRDefault="00DA2E7B" w:rsidP="004E5A5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E5A54">
        <w:rPr>
          <w:rFonts w:ascii="Times New Roman" w:eastAsia="Times New Roman" w:hAnsi="Times New Roman" w:cs="Times New Roman"/>
          <w:b/>
          <w:sz w:val="24"/>
          <w:szCs w:val="24"/>
          <w:lang w:eastAsia="ru-RU"/>
        </w:rPr>
        <w:t>Порядок выполнения административных действий при обращении Заявителя посредством РПГУ</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6799"/>
      </w:tblGrid>
      <w:tr w:rsidR="00DA2E7B" w:rsidRPr="00DA2E7B" w:rsidTr="00DA2E7B">
        <w:trPr>
          <w:tblHeader/>
        </w:trPr>
        <w:tc>
          <w:tcPr>
            <w:tcW w:w="2532"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Место выполнения процедуры/ используемая ИС</w:t>
            </w:r>
          </w:p>
        </w:tc>
        <w:tc>
          <w:tcPr>
            <w:tcW w:w="2565"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Административные действия</w:t>
            </w:r>
          </w:p>
        </w:tc>
        <w:tc>
          <w:tcPr>
            <w:tcW w:w="252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Средний рок выполнения</w:t>
            </w:r>
          </w:p>
        </w:tc>
        <w:tc>
          <w:tcPr>
            <w:tcW w:w="679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Содержание действия</w:t>
            </w:r>
          </w:p>
        </w:tc>
      </w:tr>
      <w:tr w:rsidR="00DA2E7B" w:rsidRPr="00DA2E7B" w:rsidTr="00DA2E7B">
        <w:tc>
          <w:tcPr>
            <w:tcW w:w="2532"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Подразделение/</w:t>
            </w:r>
          </w:p>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РПГУ</w:t>
            </w:r>
          </w:p>
        </w:tc>
        <w:tc>
          <w:tcPr>
            <w:tcW w:w="2565"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Поступление документов </w:t>
            </w:r>
          </w:p>
        </w:tc>
        <w:tc>
          <w:tcPr>
            <w:tcW w:w="252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 минута</w:t>
            </w:r>
          </w:p>
        </w:tc>
        <w:tc>
          <w:tcPr>
            <w:tcW w:w="679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       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w:t>
            </w:r>
          </w:p>
          <w:p w:rsidR="00DA2E7B" w:rsidRPr="00DA2E7B" w:rsidRDefault="00DA2E7B" w:rsidP="00DA2E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Требования к документам в электронном виде установлены пунктом 21 Административного регламента.</w:t>
            </w:r>
          </w:p>
          <w:p w:rsidR="00DA2E7B" w:rsidRPr="00DA2E7B" w:rsidRDefault="00DA2E7B" w:rsidP="00DA2E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Срок регистрации установлен пунктом 17 Административного регламента.</w:t>
            </w:r>
          </w:p>
          <w:p w:rsidR="00DA2E7B" w:rsidRPr="00DA2E7B" w:rsidRDefault="00DA2E7B" w:rsidP="00554444">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Заявление и прилагаемые документы </w:t>
            </w:r>
            <w:r w:rsidRPr="00DA2E7B">
              <w:rPr>
                <w:rFonts w:ascii="Times New Roman" w:eastAsia="Times New Roman" w:hAnsi="Times New Roman" w:cs="Times New Roman"/>
                <w:sz w:val="24"/>
                <w:szCs w:val="24"/>
                <w:lang w:eastAsia="ru-RU"/>
              </w:rPr>
              <w:lastRenderedPageBreak/>
              <w:t>поступают                              в интегрированную с РПГУ Информационную систему </w:t>
            </w:r>
            <w:r w:rsidR="00EB19F0">
              <w:rPr>
                <w:rFonts w:ascii="Times New Roman" w:eastAsia="Times New Roman" w:hAnsi="Times New Roman" w:cs="Times New Roman"/>
                <w:sz w:val="24"/>
                <w:szCs w:val="24"/>
                <w:lang w:eastAsia="ru-RU"/>
              </w:rPr>
              <w:t>Комитет</w:t>
            </w:r>
            <w:r w:rsidR="00554444">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w:t>
            </w:r>
            <w:proofErr w:type="gramStart"/>
            <w:r w:rsidR="00EB19F0">
              <w:rPr>
                <w:rFonts w:ascii="Times New Roman" w:eastAsia="Times New Roman" w:hAnsi="Times New Roman" w:cs="Times New Roman"/>
                <w:sz w:val="24"/>
                <w:szCs w:val="24"/>
                <w:lang w:eastAsia="ru-RU"/>
              </w:rPr>
              <w:t xml:space="preserve">Подольск </w:t>
            </w:r>
            <w:r w:rsidRPr="00DA2E7B">
              <w:rPr>
                <w:rFonts w:ascii="Times New Roman" w:eastAsia="Times New Roman" w:hAnsi="Times New Roman" w:cs="Times New Roman"/>
                <w:sz w:val="24"/>
                <w:szCs w:val="24"/>
                <w:lang w:eastAsia="ru-RU"/>
              </w:rPr>
              <w:t>.</w:t>
            </w:r>
            <w:proofErr w:type="gramEnd"/>
          </w:p>
        </w:tc>
      </w:tr>
    </w:tbl>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 </w:t>
      </w:r>
    </w:p>
    <w:p w:rsidR="00DA2E7B" w:rsidRPr="00554444" w:rsidRDefault="00DA2E7B" w:rsidP="0055444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54444">
        <w:rPr>
          <w:rFonts w:ascii="Times New Roman" w:eastAsia="Times New Roman" w:hAnsi="Times New Roman" w:cs="Times New Roman"/>
          <w:b/>
          <w:sz w:val="24"/>
          <w:szCs w:val="24"/>
          <w:lang w:eastAsia="ru-RU"/>
        </w:rPr>
        <w:t>Порядок выполнения административных действий при личном обращении Заявителя в МФЦ</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6799"/>
      </w:tblGrid>
      <w:tr w:rsidR="00DA2E7B" w:rsidRPr="00DA2E7B" w:rsidTr="00DA2E7B">
        <w:trPr>
          <w:tblHeader/>
        </w:trPr>
        <w:tc>
          <w:tcPr>
            <w:tcW w:w="2532"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Место выполнения процедуры/ используемая ИС</w:t>
            </w:r>
          </w:p>
        </w:tc>
        <w:tc>
          <w:tcPr>
            <w:tcW w:w="2565"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Административные действия</w:t>
            </w:r>
          </w:p>
        </w:tc>
        <w:tc>
          <w:tcPr>
            <w:tcW w:w="252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Средний </w:t>
            </w:r>
          </w:p>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срок выполнения</w:t>
            </w:r>
          </w:p>
        </w:tc>
        <w:tc>
          <w:tcPr>
            <w:tcW w:w="679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Содержание действия</w:t>
            </w:r>
          </w:p>
        </w:tc>
      </w:tr>
      <w:tr w:rsidR="00DA2E7B" w:rsidRPr="00DA2E7B" w:rsidTr="00DA2E7B">
        <w:tc>
          <w:tcPr>
            <w:tcW w:w="2532" w:type="dxa"/>
            <w:vMerge w:val="restar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МФЦ/</w:t>
            </w:r>
          </w:p>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АИС МФЦ</w:t>
            </w:r>
          </w:p>
        </w:tc>
        <w:tc>
          <w:tcPr>
            <w:tcW w:w="2565"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Установление соответствия личности Заявителя (представителя Заявителя) </w:t>
            </w:r>
            <w:proofErr w:type="gramStart"/>
            <w:r w:rsidRPr="00DA2E7B">
              <w:rPr>
                <w:rFonts w:ascii="Times New Roman" w:eastAsia="Times New Roman" w:hAnsi="Times New Roman" w:cs="Times New Roman"/>
                <w:sz w:val="24"/>
                <w:szCs w:val="24"/>
                <w:lang w:eastAsia="ru-RU"/>
              </w:rPr>
              <w:t>документам</w:t>
            </w:r>
            <w:proofErr w:type="gramEnd"/>
            <w:r w:rsidRPr="00DA2E7B">
              <w:rPr>
                <w:rFonts w:ascii="Times New Roman" w:eastAsia="Times New Roman" w:hAnsi="Times New Roman" w:cs="Times New Roman"/>
                <w:sz w:val="24"/>
                <w:szCs w:val="24"/>
                <w:lang w:eastAsia="ru-RU"/>
              </w:rPr>
              <w:t xml:space="preserve"> удостоверяющим личность</w:t>
            </w:r>
          </w:p>
        </w:tc>
        <w:tc>
          <w:tcPr>
            <w:tcW w:w="252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 минута</w:t>
            </w:r>
          </w:p>
        </w:tc>
        <w:tc>
          <w:tcPr>
            <w:tcW w:w="6799" w:type="dxa"/>
            <w:vMerge w:val="restar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Документы проверяются на соответствие требованиям, указанным в пункте 9 Административного регламента;</w:t>
            </w:r>
          </w:p>
          <w:p w:rsidR="00DA2E7B" w:rsidRPr="00DA2E7B" w:rsidRDefault="00DA2E7B" w:rsidP="00DA2E7B">
            <w:pPr>
              <w:suppressAutoHyphens/>
              <w:spacing w:before="100" w:beforeAutospacing="1" w:after="100" w:afterAutospacing="1"/>
              <w:ind w:firstLine="454"/>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 законодательства.</w:t>
            </w:r>
          </w:p>
        </w:tc>
      </w:tr>
      <w:tr w:rsidR="00DA2E7B" w:rsidRPr="00DA2E7B" w:rsidTr="00DA2E7B">
        <w:tc>
          <w:tcPr>
            <w:tcW w:w="0" w:type="auto"/>
            <w:vMerge/>
            <w:tcBorders>
              <w:top w:val="single" w:sz="4" w:space="0" w:color="auto"/>
              <w:left w:val="single" w:sz="4" w:space="0" w:color="auto"/>
              <w:bottom w:val="single" w:sz="4" w:space="0" w:color="auto"/>
              <w:right w:val="single" w:sz="4" w:space="0" w:color="auto"/>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2565"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Проверка полномочий представителя Заявителя на основании документа, удостоверяющего полномочия (при обращении </w:t>
            </w:r>
            <w:r w:rsidRPr="00DA2E7B">
              <w:rPr>
                <w:rFonts w:ascii="Times New Roman" w:eastAsia="Times New Roman" w:hAnsi="Times New Roman" w:cs="Times New Roman"/>
                <w:sz w:val="24"/>
                <w:szCs w:val="24"/>
                <w:lang w:eastAsia="ru-RU"/>
              </w:rPr>
              <w:lastRenderedPageBreak/>
              <w:t>представителя)</w:t>
            </w:r>
          </w:p>
        </w:tc>
        <w:tc>
          <w:tcPr>
            <w:tcW w:w="252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1 минута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r>
      <w:tr w:rsidR="00DA2E7B" w:rsidRPr="00DA2E7B" w:rsidTr="00DA2E7B">
        <w:tc>
          <w:tcPr>
            <w:tcW w:w="0" w:type="auto"/>
            <w:vMerge/>
            <w:tcBorders>
              <w:top w:val="single" w:sz="4" w:space="0" w:color="auto"/>
              <w:left w:val="single" w:sz="4" w:space="0" w:color="auto"/>
              <w:bottom w:val="single" w:sz="4" w:space="0" w:color="auto"/>
              <w:right w:val="single" w:sz="4" w:space="0" w:color="auto"/>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2565"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Проверка правильности заполнения Заявления</w:t>
            </w:r>
          </w:p>
        </w:tc>
        <w:tc>
          <w:tcPr>
            <w:tcW w:w="252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 минуты</w:t>
            </w:r>
          </w:p>
        </w:tc>
        <w:tc>
          <w:tcPr>
            <w:tcW w:w="679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ind w:firstLine="596"/>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Заявление заполняется работником МФЦ в присутствии Заявителя </w:t>
            </w:r>
            <w:proofErr w:type="gramStart"/>
            <w:r w:rsidRPr="00DA2E7B">
              <w:rPr>
                <w:rFonts w:ascii="Times New Roman" w:eastAsia="Times New Roman" w:hAnsi="Times New Roman" w:cs="Times New Roman"/>
                <w:sz w:val="24"/>
                <w:szCs w:val="24"/>
                <w:lang w:eastAsia="ru-RU"/>
              </w:rPr>
              <w:t>по  форме</w:t>
            </w:r>
            <w:proofErr w:type="gramEnd"/>
            <w:r w:rsidRPr="00DA2E7B">
              <w:rPr>
                <w:rFonts w:ascii="Times New Roman" w:eastAsia="Times New Roman" w:hAnsi="Times New Roman" w:cs="Times New Roman"/>
                <w:sz w:val="24"/>
                <w:szCs w:val="24"/>
                <w:lang w:eastAsia="ru-RU"/>
              </w:rPr>
              <w:t>, установленной в Приложении 9 к Административному регламенту,  подписывается Заявителем.</w:t>
            </w:r>
          </w:p>
          <w:p w:rsidR="00DA2E7B" w:rsidRPr="00DA2E7B" w:rsidRDefault="00DA2E7B" w:rsidP="00DA2E7B">
            <w:pPr>
              <w:suppressAutoHyphens/>
              <w:spacing w:before="100" w:beforeAutospacing="1" w:after="100" w:afterAutospacing="1"/>
              <w:ind w:firstLine="454"/>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DA2E7B" w:rsidRPr="00DA2E7B" w:rsidTr="00DA2E7B">
        <w:tc>
          <w:tcPr>
            <w:tcW w:w="0" w:type="auto"/>
            <w:vMerge/>
            <w:tcBorders>
              <w:top w:val="single" w:sz="4" w:space="0" w:color="auto"/>
              <w:left w:val="single" w:sz="4" w:space="0" w:color="auto"/>
              <w:bottom w:val="single" w:sz="4" w:space="0" w:color="auto"/>
              <w:right w:val="single" w:sz="4" w:space="0" w:color="auto"/>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2565"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Сверка копий представленных документов с оригиналами</w:t>
            </w:r>
          </w:p>
        </w:tc>
        <w:tc>
          <w:tcPr>
            <w:tcW w:w="252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5-15 минут</w:t>
            </w:r>
          </w:p>
        </w:tc>
        <w:tc>
          <w:tcPr>
            <w:tcW w:w="679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ind w:firstLine="454"/>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DA2E7B" w:rsidRPr="00DA2E7B" w:rsidRDefault="00DA2E7B" w:rsidP="00DA2E7B">
            <w:pPr>
              <w:suppressAutoHyphens/>
              <w:spacing w:before="100" w:beforeAutospacing="1" w:after="100" w:afterAutospacing="1"/>
              <w:ind w:firstLine="454"/>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На копиях проставляется отметка (штамп) о сверке копии документа и подпись сотрудника, удостоверившего копию.</w:t>
            </w:r>
          </w:p>
          <w:p w:rsidR="00DA2E7B" w:rsidRPr="00DA2E7B" w:rsidRDefault="00DA2E7B" w:rsidP="00DA2E7B">
            <w:pPr>
              <w:suppressAutoHyphens/>
              <w:spacing w:before="100" w:beforeAutospacing="1" w:after="100" w:afterAutospacing="1"/>
              <w:ind w:firstLine="454"/>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DA2E7B" w:rsidRPr="00DA2E7B" w:rsidTr="00DA2E7B">
        <w:tc>
          <w:tcPr>
            <w:tcW w:w="0" w:type="auto"/>
            <w:vMerge/>
            <w:tcBorders>
              <w:top w:val="single" w:sz="4" w:space="0" w:color="auto"/>
              <w:left w:val="single" w:sz="4" w:space="0" w:color="auto"/>
              <w:bottom w:val="single" w:sz="4" w:space="0" w:color="auto"/>
              <w:right w:val="single" w:sz="4" w:space="0" w:color="auto"/>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2565"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Внесение Заявления и документов в АИС </w:t>
            </w:r>
            <w:r w:rsidRPr="00DA2E7B">
              <w:rPr>
                <w:rFonts w:ascii="Times New Roman" w:eastAsia="Times New Roman" w:hAnsi="Times New Roman" w:cs="Times New Roman"/>
                <w:sz w:val="24"/>
                <w:szCs w:val="24"/>
                <w:lang w:eastAsia="ru-RU"/>
              </w:rPr>
              <w:lastRenderedPageBreak/>
              <w:t>МФЦ</w:t>
            </w:r>
          </w:p>
        </w:tc>
        <w:tc>
          <w:tcPr>
            <w:tcW w:w="252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5 минут</w:t>
            </w:r>
          </w:p>
        </w:tc>
        <w:tc>
          <w:tcPr>
            <w:tcW w:w="679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ind w:firstLine="596"/>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В АИС МФЦ заполняется карточка услуги, вносятся сведения по всем полям в соответствии с инструкцией оператора АИС МФЦ, сканируются и прилагаются в </w:t>
            </w:r>
            <w:r w:rsidRPr="00DA2E7B">
              <w:rPr>
                <w:rFonts w:ascii="Times New Roman" w:eastAsia="Times New Roman" w:hAnsi="Times New Roman" w:cs="Times New Roman"/>
                <w:sz w:val="24"/>
                <w:szCs w:val="24"/>
                <w:lang w:eastAsia="ru-RU"/>
              </w:rPr>
              <w:lastRenderedPageBreak/>
              <w:t>электронном виде представленные Заявителем документы, формируется электронное дело.</w:t>
            </w:r>
          </w:p>
        </w:tc>
      </w:tr>
      <w:tr w:rsidR="00DA2E7B" w:rsidRPr="00DA2E7B" w:rsidTr="00DA2E7B">
        <w:tc>
          <w:tcPr>
            <w:tcW w:w="0" w:type="auto"/>
            <w:vMerge/>
            <w:tcBorders>
              <w:top w:val="single" w:sz="4" w:space="0" w:color="auto"/>
              <w:left w:val="single" w:sz="4" w:space="0" w:color="auto"/>
              <w:bottom w:val="single" w:sz="4" w:space="0" w:color="auto"/>
              <w:right w:val="single" w:sz="4" w:space="0" w:color="auto"/>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2565"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Формирование расписки о приеме заявления и прилагаемых документов</w:t>
            </w:r>
          </w:p>
        </w:tc>
        <w:tc>
          <w:tcPr>
            <w:tcW w:w="252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 минута</w:t>
            </w:r>
          </w:p>
        </w:tc>
        <w:tc>
          <w:tcPr>
            <w:tcW w:w="679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ind w:firstLine="596"/>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В расписке указывается перечень </w:t>
            </w:r>
            <w:proofErr w:type="gramStart"/>
            <w:r w:rsidRPr="00DA2E7B">
              <w:rPr>
                <w:rFonts w:ascii="Times New Roman" w:eastAsia="Times New Roman" w:hAnsi="Times New Roman" w:cs="Times New Roman"/>
                <w:sz w:val="24"/>
                <w:szCs w:val="24"/>
                <w:lang w:eastAsia="ru-RU"/>
              </w:rPr>
              <w:t>документов,  дата</w:t>
            </w:r>
            <w:proofErr w:type="gramEnd"/>
            <w:r w:rsidRPr="00DA2E7B">
              <w:rPr>
                <w:rFonts w:ascii="Times New Roman" w:eastAsia="Times New Roman" w:hAnsi="Times New Roman" w:cs="Times New Roman"/>
                <w:sz w:val="24"/>
                <w:szCs w:val="24"/>
                <w:lang w:eastAsia="ru-RU"/>
              </w:rPr>
              <w:t xml:space="preserve"> их получения, дата готовности результата предоставления Муниципальной услуги.</w:t>
            </w:r>
          </w:p>
        </w:tc>
      </w:tr>
      <w:tr w:rsidR="00DA2E7B" w:rsidRPr="00DA2E7B" w:rsidTr="00DA2E7B">
        <w:tc>
          <w:tcPr>
            <w:tcW w:w="2532"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c>
          <w:tcPr>
            <w:tcW w:w="2565"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Передача пакета документов в Подразделение </w:t>
            </w:r>
          </w:p>
        </w:tc>
        <w:tc>
          <w:tcPr>
            <w:tcW w:w="252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 течение 1 рабочего дня</w:t>
            </w:r>
          </w:p>
        </w:tc>
        <w:tc>
          <w:tcPr>
            <w:tcW w:w="679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554444">
            <w:pPr>
              <w:spacing w:before="100" w:beforeAutospacing="1" w:after="100" w:afterAutospacing="1" w:line="240" w:lineRule="auto"/>
              <w:ind w:firstLine="596"/>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Электронное дело в тот же день поступает в интегрированную с АИС МФЦ   ИС </w:t>
            </w:r>
            <w:r w:rsidR="00EB19F0">
              <w:rPr>
                <w:rFonts w:ascii="Times New Roman" w:eastAsia="Times New Roman" w:hAnsi="Times New Roman" w:cs="Times New Roman"/>
                <w:sz w:val="24"/>
                <w:szCs w:val="24"/>
                <w:lang w:eastAsia="ru-RU"/>
              </w:rPr>
              <w:t xml:space="preserve">Комитет имущественных и земельных отношений Администрации Городского округа </w:t>
            </w:r>
            <w:proofErr w:type="gramStart"/>
            <w:r w:rsidR="00EB19F0">
              <w:rPr>
                <w:rFonts w:ascii="Times New Roman" w:eastAsia="Times New Roman" w:hAnsi="Times New Roman" w:cs="Times New Roman"/>
                <w:sz w:val="24"/>
                <w:szCs w:val="24"/>
                <w:lang w:eastAsia="ru-RU"/>
              </w:rPr>
              <w:t xml:space="preserve">Подольск </w:t>
            </w:r>
            <w:r w:rsidRPr="00DA2E7B">
              <w:rPr>
                <w:rFonts w:ascii="Times New Roman" w:eastAsia="Times New Roman" w:hAnsi="Times New Roman" w:cs="Times New Roman"/>
                <w:sz w:val="24"/>
                <w:szCs w:val="24"/>
                <w:lang w:eastAsia="ru-RU"/>
              </w:rPr>
              <w:t>.</w:t>
            </w:r>
            <w:proofErr w:type="gramEnd"/>
            <w:r w:rsidRPr="00DA2E7B">
              <w:rPr>
                <w:rFonts w:ascii="Times New Roman" w:eastAsia="Times New Roman" w:hAnsi="Times New Roman" w:cs="Times New Roman"/>
                <w:sz w:val="24"/>
                <w:szCs w:val="24"/>
                <w:lang w:eastAsia="ru-RU"/>
              </w:rPr>
              <w:t xml:space="preserve"> Срок регистрации в </w:t>
            </w:r>
            <w:r w:rsidR="007D49A7">
              <w:rPr>
                <w:rFonts w:ascii="Times New Roman" w:eastAsia="Times New Roman" w:hAnsi="Times New Roman" w:cs="Times New Roman"/>
                <w:sz w:val="24"/>
                <w:szCs w:val="24"/>
                <w:lang w:eastAsia="ru-RU"/>
              </w:rPr>
              <w:t>Комитете имущественных и земельных отношений Администрации Городского округа Подольск</w:t>
            </w:r>
            <w:r w:rsidR="00554444">
              <w:rPr>
                <w:rFonts w:ascii="Times New Roman" w:eastAsia="Times New Roman" w:hAnsi="Times New Roman" w:cs="Times New Roman"/>
                <w:sz w:val="24"/>
                <w:szCs w:val="24"/>
                <w:lang w:eastAsia="ru-RU"/>
              </w:rPr>
              <w:t xml:space="preserve"> </w:t>
            </w:r>
            <w:r w:rsidRPr="00DA2E7B">
              <w:rPr>
                <w:rFonts w:ascii="Times New Roman" w:eastAsia="Times New Roman" w:hAnsi="Times New Roman" w:cs="Times New Roman"/>
                <w:sz w:val="24"/>
                <w:szCs w:val="24"/>
                <w:lang w:eastAsia="ru-RU"/>
              </w:rPr>
              <w:t xml:space="preserve">установлен пунктом 17 Административного регламента. Документы на бумажном носителе передаются МФЦ в </w:t>
            </w:r>
            <w:r w:rsidR="00EB19F0">
              <w:rPr>
                <w:rFonts w:ascii="Times New Roman" w:eastAsia="Times New Roman" w:hAnsi="Times New Roman" w:cs="Times New Roman"/>
                <w:sz w:val="24"/>
                <w:szCs w:val="24"/>
                <w:lang w:eastAsia="ru-RU"/>
              </w:rPr>
              <w:t xml:space="preserve">Комитет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не позднее 5 рабочих дней (не включается в срок административных процедур)</w:t>
            </w:r>
          </w:p>
        </w:tc>
      </w:tr>
    </w:tbl>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554444" w:rsidRDefault="00DA2E7B" w:rsidP="0055444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54444">
        <w:rPr>
          <w:rFonts w:ascii="Times New Roman" w:eastAsia="Times New Roman" w:hAnsi="Times New Roman" w:cs="Times New Roman"/>
          <w:b/>
          <w:sz w:val="24"/>
          <w:szCs w:val="24"/>
          <w:lang w:eastAsia="ru-RU"/>
        </w:rPr>
        <w:t>Порядок выполнения административных действий по регистрации документов, полученных от МФЦ или через РПГУ</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552"/>
        <w:gridCol w:w="2409"/>
        <w:gridCol w:w="6946"/>
      </w:tblGrid>
      <w:tr w:rsidR="00747D62" w:rsidRPr="00DA2E7B" w:rsidTr="00747D62">
        <w:tc>
          <w:tcPr>
            <w:tcW w:w="2410"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Административные действия</w:t>
            </w:r>
          </w:p>
        </w:tc>
        <w:tc>
          <w:tcPr>
            <w:tcW w:w="240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747D62">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Средний срок выполнения</w:t>
            </w:r>
          </w:p>
        </w:tc>
        <w:tc>
          <w:tcPr>
            <w:tcW w:w="6946"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Содержание действия</w:t>
            </w:r>
          </w:p>
        </w:tc>
      </w:tr>
      <w:tr w:rsidR="00747D62" w:rsidRPr="00DA2E7B" w:rsidTr="00747D62">
        <w:tc>
          <w:tcPr>
            <w:tcW w:w="2410"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Подразделение/ ИС </w:t>
            </w:r>
            <w:r w:rsidR="00EB19F0">
              <w:rPr>
                <w:rFonts w:ascii="Times New Roman" w:eastAsia="Times New Roman" w:hAnsi="Times New Roman" w:cs="Times New Roman"/>
                <w:sz w:val="24"/>
                <w:szCs w:val="24"/>
                <w:lang w:eastAsia="ru-RU"/>
              </w:rPr>
              <w:t>Комитет</w:t>
            </w:r>
            <w:r w:rsidR="00554444">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w:t>
            </w:r>
            <w:r w:rsidR="00EB19F0">
              <w:rPr>
                <w:rFonts w:ascii="Times New Roman" w:eastAsia="Times New Roman" w:hAnsi="Times New Roman" w:cs="Times New Roman"/>
                <w:sz w:val="24"/>
                <w:szCs w:val="24"/>
                <w:lang w:eastAsia="ru-RU"/>
              </w:rPr>
              <w:lastRenderedPageBreak/>
              <w:t xml:space="preserve">имущественных и земельных отношений Администрации Городского округа Подольск </w:t>
            </w:r>
          </w:p>
        </w:tc>
        <w:tc>
          <w:tcPr>
            <w:tcW w:w="2552"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 xml:space="preserve">Проверка поступивших </w:t>
            </w:r>
            <w:r w:rsidRPr="00DA2E7B">
              <w:rPr>
                <w:rFonts w:ascii="Times New Roman" w:eastAsia="Times New Roman" w:hAnsi="Times New Roman" w:cs="Times New Roman"/>
                <w:sz w:val="24"/>
                <w:szCs w:val="24"/>
                <w:lang w:eastAsia="ru-RU"/>
              </w:rPr>
              <w:lastRenderedPageBreak/>
              <w:t xml:space="preserve">заявления </w:t>
            </w:r>
          </w:p>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и документов</w:t>
            </w:r>
          </w:p>
        </w:tc>
        <w:tc>
          <w:tcPr>
            <w:tcW w:w="240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15 минут</w:t>
            </w:r>
          </w:p>
        </w:tc>
        <w:tc>
          <w:tcPr>
            <w:tcW w:w="6946" w:type="dxa"/>
            <w:tcBorders>
              <w:top w:val="single" w:sz="4" w:space="0" w:color="auto"/>
              <w:left w:val="single" w:sz="4" w:space="0" w:color="auto"/>
              <w:bottom w:val="single" w:sz="4" w:space="0" w:color="auto"/>
              <w:right w:val="single" w:sz="4" w:space="0" w:color="auto"/>
            </w:tcBorders>
            <w:hideMark/>
          </w:tcPr>
          <w:p w:rsidR="0003748F" w:rsidRDefault="00DA2E7B" w:rsidP="0003748F">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При поступлении документов от МФЦ или через РПГУ сотрудник </w:t>
            </w:r>
            <w:r w:rsidR="00EB19F0">
              <w:rPr>
                <w:rFonts w:ascii="Times New Roman" w:eastAsia="Times New Roman" w:hAnsi="Times New Roman" w:cs="Times New Roman"/>
                <w:sz w:val="24"/>
                <w:szCs w:val="24"/>
                <w:lang w:eastAsia="ru-RU"/>
              </w:rPr>
              <w:t xml:space="preserve">Комитет имущественных и земельных отношений </w:t>
            </w:r>
            <w:r w:rsidR="00EB19F0">
              <w:rPr>
                <w:rFonts w:ascii="Times New Roman" w:eastAsia="Times New Roman" w:hAnsi="Times New Roman" w:cs="Times New Roman"/>
                <w:sz w:val="24"/>
                <w:szCs w:val="24"/>
                <w:lang w:eastAsia="ru-RU"/>
              </w:rPr>
              <w:lastRenderedPageBreak/>
              <w:t>Администрации Городского округа Подольск</w:t>
            </w:r>
            <w:r w:rsidRPr="00DA2E7B">
              <w:rPr>
                <w:rFonts w:ascii="Times New Roman" w:eastAsia="Times New Roman" w:hAnsi="Times New Roman" w:cs="Times New Roman"/>
                <w:sz w:val="24"/>
                <w:szCs w:val="24"/>
                <w:lang w:eastAsia="ru-RU"/>
              </w:rPr>
              <w:t xml:space="preserve">, ответственный за </w:t>
            </w:r>
            <w:proofErr w:type="gramStart"/>
            <w:r w:rsidRPr="00DA2E7B">
              <w:rPr>
                <w:rFonts w:ascii="Times New Roman" w:eastAsia="Times New Roman" w:hAnsi="Times New Roman" w:cs="Times New Roman"/>
                <w:sz w:val="24"/>
                <w:szCs w:val="24"/>
                <w:lang w:eastAsia="ru-RU"/>
              </w:rPr>
              <w:t>п</w:t>
            </w:r>
            <w:r w:rsidR="0003748F">
              <w:rPr>
                <w:rFonts w:ascii="Times New Roman" w:eastAsia="Times New Roman" w:hAnsi="Times New Roman" w:cs="Times New Roman"/>
                <w:sz w:val="24"/>
                <w:szCs w:val="24"/>
                <w:lang w:eastAsia="ru-RU"/>
              </w:rPr>
              <w:t>рием  и</w:t>
            </w:r>
            <w:proofErr w:type="gramEnd"/>
            <w:r w:rsidR="0003748F">
              <w:rPr>
                <w:rFonts w:ascii="Times New Roman" w:eastAsia="Times New Roman" w:hAnsi="Times New Roman" w:cs="Times New Roman"/>
                <w:sz w:val="24"/>
                <w:szCs w:val="24"/>
                <w:lang w:eastAsia="ru-RU"/>
              </w:rPr>
              <w:t xml:space="preserve"> регистрацию документов:</w:t>
            </w:r>
          </w:p>
          <w:p w:rsidR="00DA2E7B" w:rsidRPr="00DA2E7B" w:rsidRDefault="00DA2E7B" w:rsidP="0003748F">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1)   осуществляет регистрацию заявления и представленных документов в ИС </w:t>
            </w:r>
            <w:r w:rsidR="00EB19F0">
              <w:rPr>
                <w:rFonts w:ascii="Times New Roman" w:eastAsia="Times New Roman" w:hAnsi="Times New Roman" w:cs="Times New Roman"/>
                <w:sz w:val="24"/>
                <w:szCs w:val="24"/>
                <w:lang w:eastAsia="ru-RU"/>
              </w:rPr>
              <w:t>Комитет</w:t>
            </w:r>
            <w:r w:rsidR="0003748F">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w:t>
            </w:r>
          </w:p>
          <w:p w:rsidR="00DA2E7B" w:rsidRPr="00DA2E7B" w:rsidRDefault="00DA2E7B" w:rsidP="00DA2E7B">
            <w:pPr>
              <w:spacing w:before="100" w:beforeAutospacing="1" w:after="100" w:afterAutospacing="1" w:line="240" w:lineRule="auto"/>
              <w:ind w:left="1145" w:hanging="720"/>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 передает документы в порядке общего делопроизводства в Подразделение.</w:t>
            </w:r>
          </w:p>
          <w:p w:rsidR="00DA2E7B" w:rsidRPr="00DA2E7B" w:rsidRDefault="00DA2E7B" w:rsidP="00DA2E7B">
            <w:pPr>
              <w:spacing w:before="100" w:beforeAutospacing="1" w:after="100" w:afterAutospacing="1" w:line="240" w:lineRule="auto"/>
              <w:ind w:left="1145" w:hanging="720"/>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Сотрудник Подразделения при поступлении документов:</w:t>
            </w:r>
          </w:p>
          <w:p w:rsidR="00DA2E7B" w:rsidRPr="00DA2E7B" w:rsidRDefault="00DA2E7B" w:rsidP="00DA2E7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 устанавливает предмет обращения, полномочия представителя Заявителя;</w:t>
            </w:r>
          </w:p>
          <w:p w:rsidR="00DA2E7B" w:rsidRPr="00DA2E7B" w:rsidRDefault="00DA2E7B" w:rsidP="00DA2E7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 проверяет правильность оформления заявления, комплектность представленных документов, необходимых для предоставления Муниципальной услуги в соответствии с пунктом 9 Административного регламента;</w:t>
            </w:r>
          </w:p>
          <w:p w:rsidR="00DA2E7B" w:rsidRPr="00DA2E7B" w:rsidRDefault="00DA2E7B" w:rsidP="00DA2E7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3) При наличии оснований для отказа в приеме документов, необходимых для предоставления Муниципальной услуги, оформляет уведомление об отказе в приеме документов и возвращает заявление и представленный комплект документов в порядке общего делопроизводства в МФЦ для его возврата Заявителю.</w:t>
            </w:r>
          </w:p>
          <w:p w:rsidR="00DA2E7B" w:rsidRPr="00DA2E7B" w:rsidRDefault="00DA2E7B" w:rsidP="007C0742">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При подаче заявления в электронном виде через РПГУ, сотрудник </w:t>
            </w:r>
            <w:r w:rsidR="00EB19F0">
              <w:rPr>
                <w:rFonts w:ascii="Times New Roman" w:eastAsia="Times New Roman" w:hAnsi="Times New Roman" w:cs="Times New Roman"/>
                <w:sz w:val="24"/>
                <w:szCs w:val="24"/>
                <w:lang w:eastAsia="ru-RU"/>
              </w:rPr>
              <w:t>Комитет</w:t>
            </w:r>
            <w:r w:rsidR="007C0742">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 xml:space="preserve">, ответственный за прием документов и регистрацию заявления о предоставлении Муниципальной услуги, направляет информацию с регистрационным номером и датой регистрации о приеме </w:t>
            </w:r>
            <w:r w:rsidRPr="00DA2E7B">
              <w:rPr>
                <w:rFonts w:ascii="Times New Roman" w:eastAsia="Times New Roman" w:hAnsi="Times New Roman" w:cs="Times New Roman"/>
                <w:sz w:val="24"/>
                <w:szCs w:val="24"/>
                <w:lang w:eastAsia="ru-RU"/>
              </w:rPr>
              <w:lastRenderedPageBreak/>
              <w:t>документов либо уведомление об отказе в приеме документов в Личный кабинет Заявителя на РПГУ.</w:t>
            </w:r>
          </w:p>
        </w:tc>
      </w:tr>
    </w:tbl>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2. Формирование и направление межведомственных запросов</w:t>
      </w:r>
    </w:p>
    <w:p w:rsidR="00DA2E7B" w:rsidRPr="00DA2E7B" w:rsidRDefault="00DA2E7B" w:rsidP="00DA2E7B">
      <w:pPr>
        <w:spacing w:before="100" w:beforeAutospacing="1" w:line="240" w:lineRule="auto"/>
        <w:contextualSpacing/>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268"/>
        <w:gridCol w:w="6945"/>
      </w:tblGrid>
      <w:tr w:rsidR="00DA2E7B" w:rsidRPr="00DA2E7B" w:rsidTr="00747D62">
        <w:trPr>
          <w:tblHeader/>
        </w:trPr>
        <w:tc>
          <w:tcPr>
            <w:tcW w:w="2518"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Средний срок выполнения</w:t>
            </w:r>
          </w:p>
        </w:tc>
        <w:tc>
          <w:tcPr>
            <w:tcW w:w="6945"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Содержание действия</w:t>
            </w:r>
          </w:p>
        </w:tc>
      </w:tr>
      <w:tr w:rsidR="00DA2E7B" w:rsidRPr="00DA2E7B" w:rsidTr="00747D62">
        <w:tc>
          <w:tcPr>
            <w:tcW w:w="2518" w:type="dxa"/>
            <w:vMerge w:val="restart"/>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Подразделение /ИС </w:t>
            </w:r>
            <w:r w:rsidR="00EB19F0">
              <w:rPr>
                <w:rFonts w:ascii="Times New Roman" w:eastAsia="Times New Roman" w:hAnsi="Times New Roman" w:cs="Times New Roman"/>
                <w:sz w:val="24"/>
                <w:szCs w:val="24"/>
                <w:lang w:eastAsia="ru-RU"/>
              </w:rPr>
              <w:t xml:space="preserve">Комитет имущественных и земельных отношений Администрации Городского округа Подольск </w:t>
            </w:r>
          </w:p>
        </w:tc>
        <w:tc>
          <w:tcPr>
            <w:tcW w:w="2552"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Определение необходимости запроса документа о государственной регистрации юридического лица, индивидуального предпринимателя</w:t>
            </w:r>
          </w:p>
        </w:tc>
        <w:tc>
          <w:tcPr>
            <w:tcW w:w="2268"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10 минут</w:t>
            </w:r>
          </w:p>
        </w:tc>
        <w:tc>
          <w:tcPr>
            <w:tcW w:w="6945"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autoSpaceDE w:val="0"/>
              <w:autoSpaceDN w:val="0"/>
              <w:adjustRightInd w:val="0"/>
              <w:spacing w:line="240" w:lineRule="auto"/>
              <w:ind w:left="-1" w:firstLine="426"/>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Документ, подтверждающий государственную регистрацию юридического лица, индивидуального предпринимателя запрашивается в Федеральной налоговой службе России.</w:t>
            </w:r>
          </w:p>
          <w:p w:rsidR="00DA2E7B" w:rsidRPr="00DA2E7B" w:rsidRDefault="00DA2E7B" w:rsidP="00DA2E7B">
            <w:pPr>
              <w:suppressAutoHyphens/>
              <w:spacing w:before="100" w:beforeAutospacing="1" w:after="100" w:afterAutospacing="1"/>
              <w:ind w:hang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uppressAutoHyphens/>
              <w:spacing w:before="100" w:beforeAutospacing="1" w:after="100" w:afterAutospacing="1"/>
              <w:ind w:firstLine="425"/>
              <w:jc w:val="both"/>
              <w:rPr>
                <w:rFonts w:ascii="Times New Roman" w:eastAsia="Times New Roman" w:hAnsi="Times New Roman" w:cs="Times New Roman"/>
                <w:sz w:val="24"/>
                <w:szCs w:val="24"/>
                <w:lang w:eastAsia="ru-RU"/>
              </w:rPr>
            </w:pPr>
          </w:p>
        </w:tc>
      </w:tr>
      <w:tr w:rsidR="00DA2E7B" w:rsidRPr="00DA2E7B" w:rsidTr="00747D62">
        <w:tc>
          <w:tcPr>
            <w:tcW w:w="2518" w:type="dxa"/>
            <w:vMerge/>
            <w:tcBorders>
              <w:top w:val="single" w:sz="4" w:space="0" w:color="auto"/>
              <w:left w:val="single" w:sz="4" w:space="0" w:color="auto"/>
              <w:bottom w:val="single" w:sz="4" w:space="0" w:color="auto"/>
              <w:right w:val="single" w:sz="4" w:space="0" w:color="auto"/>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Контроль предоставления результата запросов</w:t>
            </w:r>
          </w:p>
        </w:tc>
        <w:tc>
          <w:tcPr>
            <w:tcW w:w="2268"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5 рабочих дней</w:t>
            </w:r>
          </w:p>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c>
          <w:tcPr>
            <w:tcW w:w="6945"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ind w:firstLine="425"/>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Проверка поступления ответов на межведомственные запросы.</w:t>
            </w:r>
          </w:p>
          <w:p w:rsidR="00DA2E7B" w:rsidRPr="00DA2E7B" w:rsidRDefault="00DA2E7B" w:rsidP="00DA2E7B">
            <w:pPr>
              <w:suppressAutoHyphens/>
              <w:spacing w:before="100" w:beforeAutospacing="1" w:after="100" w:afterAutospacing="1"/>
              <w:ind w:hang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r>
      <w:tr w:rsidR="00DA2E7B" w:rsidRPr="00DA2E7B" w:rsidTr="00747D62">
        <w:trPr>
          <w:trHeight w:val="1914"/>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DA2E7B" w:rsidRPr="00DA2E7B" w:rsidRDefault="00DA2E7B" w:rsidP="00DA2E7B">
            <w:pPr>
              <w:spacing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Рассмотрение заявления, прилагаемых </w:t>
            </w:r>
            <w:proofErr w:type="gramStart"/>
            <w:r w:rsidRPr="00DA2E7B">
              <w:rPr>
                <w:rFonts w:ascii="Times New Roman" w:eastAsia="Times New Roman" w:hAnsi="Times New Roman" w:cs="Times New Roman"/>
                <w:sz w:val="24"/>
                <w:szCs w:val="24"/>
                <w:lang w:eastAsia="ru-RU"/>
              </w:rPr>
              <w:t>документов  и</w:t>
            </w:r>
            <w:proofErr w:type="gramEnd"/>
            <w:r w:rsidRPr="00DA2E7B">
              <w:rPr>
                <w:rFonts w:ascii="Times New Roman" w:eastAsia="Times New Roman" w:hAnsi="Times New Roman" w:cs="Times New Roman"/>
                <w:sz w:val="24"/>
                <w:szCs w:val="24"/>
                <w:lang w:eastAsia="ru-RU"/>
              </w:rPr>
              <w:t xml:space="preserve"> ответов на межведомственные запросы</w:t>
            </w:r>
          </w:p>
        </w:tc>
        <w:tc>
          <w:tcPr>
            <w:tcW w:w="2268"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 рабочий день</w:t>
            </w:r>
          </w:p>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c>
          <w:tcPr>
            <w:tcW w:w="6945"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ind w:firstLine="425"/>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Анализ документов и ответов на межведомственные запросы.</w:t>
            </w:r>
          </w:p>
          <w:p w:rsidR="00DA2E7B" w:rsidRPr="00DA2E7B" w:rsidRDefault="00DA2E7B" w:rsidP="00DA2E7B">
            <w:pPr>
              <w:suppressAutoHyphens/>
              <w:spacing w:before="100" w:beforeAutospacing="1" w:after="100" w:afterAutospacing="1"/>
              <w:ind w:firstLine="425"/>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Установление наличия или отсутствия оснований для отказа в предоставлении Муниципальной услуги, подготовка проекта результата предоставления Муниципальной услуги.</w:t>
            </w:r>
          </w:p>
        </w:tc>
      </w:tr>
    </w:tbl>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 xml:space="preserve"> 3.Принятие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26"/>
        <w:gridCol w:w="6946"/>
      </w:tblGrid>
      <w:tr w:rsidR="00DA2E7B" w:rsidRPr="00DA2E7B" w:rsidTr="00747D62">
        <w:trPr>
          <w:trHeight w:val="1064"/>
          <w:tblHeader/>
        </w:trPr>
        <w:tc>
          <w:tcPr>
            <w:tcW w:w="2518"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Административные действия</w:t>
            </w:r>
          </w:p>
        </w:tc>
        <w:tc>
          <w:tcPr>
            <w:tcW w:w="2126"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Средний срок выполнения</w:t>
            </w:r>
          </w:p>
        </w:tc>
        <w:tc>
          <w:tcPr>
            <w:tcW w:w="6946"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Содержание действия</w:t>
            </w:r>
          </w:p>
        </w:tc>
      </w:tr>
      <w:tr w:rsidR="00DA2E7B" w:rsidRPr="00DA2E7B" w:rsidTr="00747D62">
        <w:tc>
          <w:tcPr>
            <w:tcW w:w="2518"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Подразделение/</w:t>
            </w:r>
          </w:p>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ИС </w:t>
            </w:r>
            <w:r w:rsidR="00EB19F0">
              <w:rPr>
                <w:rFonts w:ascii="Times New Roman" w:eastAsia="Times New Roman" w:hAnsi="Times New Roman" w:cs="Times New Roman"/>
                <w:sz w:val="24"/>
                <w:szCs w:val="24"/>
                <w:lang w:eastAsia="ru-RU"/>
              </w:rPr>
              <w:t>Комитет</w:t>
            </w:r>
            <w:r w:rsidR="007C0742">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 </w:t>
            </w:r>
          </w:p>
        </w:tc>
        <w:tc>
          <w:tcPr>
            <w:tcW w:w="2552"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Подготовка результата предоставления Муниципальной услуги </w:t>
            </w:r>
          </w:p>
        </w:tc>
        <w:tc>
          <w:tcPr>
            <w:tcW w:w="2126"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 рабочий день</w:t>
            </w:r>
          </w:p>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c>
          <w:tcPr>
            <w:tcW w:w="6946"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ind w:firstLine="392"/>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Руководитель Подразделения рассматривает сформированное дело и согласовывает подготовленный проект решения о предоставлении Муниципальной услуги или об отказе в предоставлении Муниципальной услуги</w:t>
            </w:r>
          </w:p>
        </w:tc>
      </w:tr>
      <w:tr w:rsidR="00DA2E7B" w:rsidRPr="00DA2E7B" w:rsidTr="00747D62">
        <w:tc>
          <w:tcPr>
            <w:tcW w:w="2518"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Руководитель подразделения, уполномоченное должностное лицо/</w:t>
            </w:r>
          </w:p>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ИС </w:t>
            </w:r>
            <w:r w:rsidR="00EB19F0">
              <w:rPr>
                <w:rFonts w:ascii="Times New Roman" w:eastAsia="Times New Roman" w:hAnsi="Times New Roman" w:cs="Times New Roman"/>
                <w:sz w:val="24"/>
                <w:szCs w:val="24"/>
                <w:lang w:eastAsia="ru-RU"/>
              </w:rPr>
              <w:t>Комитет</w:t>
            </w:r>
            <w:r w:rsidR="007C0742">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Подольск </w:t>
            </w:r>
          </w:p>
        </w:tc>
        <w:tc>
          <w:tcPr>
            <w:tcW w:w="2552"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Подписание результата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 рабочий день</w:t>
            </w:r>
          </w:p>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c>
          <w:tcPr>
            <w:tcW w:w="6946"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ind w:firstLine="392"/>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Доклад материалов с проектом решения уполномоченному на подписание выписки из реестра муниципального имущества</w:t>
            </w:r>
          </w:p>
          <w:p w:rsidR="00DA2E7B" w:rsidRPr="00DA2E7B" w:rsidRDefault="00DA2E7B" w:rsidP="00DA2E7B">
            <w:pPr>
              <w:suppressAutoHyphens/>
              <w:spacing w:before="100" w:beforeAutospacing="1" w:after="100" w:afterAutospacing="1"/>
              <w:ind w:firstLine="392"/>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Подписание результата предоставления Муниципальной услуги. </w:t>
            </w:r>
          </w:p>
          <w:p w:rsidR="00DA2E7B" w:rsidRPr="00DA2E7B" w:rsidRDefault="00DA2E7B" w:rsidP="00DA2E7B">
            <w:pPr>
              <w:suppressAutoHyphens/>
              <w:spacing w:before="100" w:beforeAutospacing="1" w:after="100" w:afterAutospacing="1"/>
              <w:ind w:firstLine="392"/>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Регистрация, загрузка в ИС </w:t>
            </w:r>
            <w:r w:rsidR="00EB19F0">
              <w:rPr>
                <w:rFonts w:ascii="Times New Roman" w:eastAsia="Times New Roman" w:hAnsi="Times New Roman" w:cs="Times New Roman"/>
                <w:sz w:val="24"/>
                <w:szCs w:val="24"/>
                <w:lang w:eastAsia="ru-RU"/>
              </w:rPr>
              <w:t>Комитет</w:t>
            </w:r>
            <w:r w:rsidR="007C0742">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Городского округа </w:t>
            </w:r>
            <w:proofErr w:type="gramStart"/>
            <w:r w:rsidR="00EB19F0">
              <w:rPr>
                <w:rFonts w:ascii="Times New Roman" w:eastAsia="Times New Roman" w:hAnsi="Times New Roman" w:cs="Times New Roman"/>
                <w:sz w:val="24"/>
                <w:szCs w:val="24"/>
                <w:lang w:eastAsia="ru-RU"/>
              </w:rPr>
              <w:t xml:space="preserve">Подольск </w:t>
            </w:r>
            <w:r w:rsidRPr="00DA2E7B">
              <w:rPr>
                <w:rFonts w:ascii="Times New Roman" w:eastAsia="Times New Roman" w:hAnsi="Times New Roman" w:cs="Times New Roman"/>
                <w:sz w:val="24"/>
                <w:szCs w:val="24"/>
                <w:lang w:eastAsia="ru-RU"/>
              </w:rPr>
              <w:t xml:space="preserve"> результата</w:t>
            </w:r>
            <w:proofErr w:type="gramEnd"/>
            <w:r w:rsidRPr="00DA2E7B">
              <w:rPr>
                <w:rFonts w:ascii="Times New Roman" w:eastAsia="Times New Roman" w:hAnsi="Times New Roman" w:cs="Times New Roman"/>
                <w:sz w:val="24"/>
                <w:szCs w:val="24"/>
                <w:lang w:eastAsia="ru-RU"/>
              </w:rPr>
              <w:t xml:space="preserve"> предоставления Муниципальной услуги.</w:t>
            </w:r>
          </w:p>
          <w:p w:rsidR="00DA2E7B" w:rsidRPr="00DA2E7B" w:rsidRDefault="00DA2E7B" w:rsidP="007C074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Информация о готовности результата предоставления Муниципальной услуги, электронный образ документа поступают в АИС МФЦ   в день загрузки в ИС </w:t>
            </w:r>
            <w:r w:rsidR="00EB19F0">
              <w:rPr>
                <w:rFonts w:ascii="Times New Roman" w:eastAsia="Times New Roman" w:hAnsi="Times New Roman" w:cs="Times New Roman"/>
                <w:sz w:val="24"/>
                <w:szCs w:val="24"/>
                <w:lang w:eastAsia="ru-RU"/>
              </w:rPr>
              <w:t>Комитет</w:t>
            </w:r>
            <w:r w:rsidR="007C0742">
              <w:rPr>
                <w:rFonts w:ascii="Times New Roman" w:eastAsia="Times New Roman" w:hAnsi="Times New Roman" w:cs="Times New Roman"/>
                <w:sz w:val="24"/>
                <w:szCs w:val="24"/>
                <w:lang w:eastAsia="ru-RU"/>
              </w:rPr>
              <w:t>а</w:t>
            </w:r>
            <w:r w:rsidR="00EB19F0">
              <w:rPr>
                <w:rFonts w:ascii="Times New Roman" w:eastAsia="Times New Roman" w:hAnsi="Times New Roman" w:cs="Times New Roman"/>
                <w:sz w:val="24"/>
                <w:szCs w:val="24"/>
                <w:lang w:eastAsia="ru-RU"/>
              </w:rPr>
              <w:t xml:space="preserve"> имущественных и земельных отношений Администрации </w:t>
            </w:r>
            <w:r w:rsidR="00EB19F0">
              <w:rPr>
                <w:rFonts w:ascii="Times New Roman" w:eastAsia="Times New Roman" w:hAnsi="Times New Roman" w:cs="Times New Roman"/>
                <w:sz w:val="24"/>
                <w:szCs w:val="24"/>
                <w:lang w:eastAsia="ru-RU"/>
              </w:rPr>
              <w:lastRenderedPageBreak/>
              <w:t>Городского округа Подольск</w:t>
            </w:r>
            <w:r w:rsidRPr="00DA2E7B">
              <w:rPr>
                <w:rFonts w:ascii="Times New Roman" w:eastAsia="Times New Roman" w:hAnsi="Times New Roman" w:cs="Times New Roman"/>
                <w:sz w:val="24"/>
                <w:szCs w:val="24"/>
                <w:lang w:eastAsia="ru-RU"/>
              </w:rPr>
              <w:t>.</w:t>
            </w:r>
          </w:p>
        </w:tc>
      </w:tr>
    </w:tbl>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 </w:t>
      </w:r>
    </w:p>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4. Выдача документа, являющегося результатом предоставления Муниципальной услуги</w:t>
      </w:r>
    </w:p>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551"/>
        <w:gridCol w:w="1842"/>
        <w:gridCol w:w="6798"/>
      </w:tblGrid>
      <w:tr w:rsidR="00DA2E7B" w:rsidRPr="00DA2E7B" w:rsidTr="00747D62">
        <w:trPr>
          <w:tblHeader/>
        </w:trPr>
        <w:tc>
          <w:tcPr>
            <w:tcW w:w="180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Место выполнения процедуры/используемая ИС</w:t>
            </w:r>
          </w:p>
        </w:tc>
        <w:tc>
          <w:tcPr>
            <w:tcW w:w="3551"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Средний срок выполнения</w:t>
            </w:r>
          </w:p>
        </w:tc>
        <w:tc>
          <w:tcPr>
            <w:tcW w:w="6798"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Содержание действия</w:t>
            </w:r>
          </w:p>
        </w:tc>
      </w:tr>
      <w:tr w:rsidR="00DA2E7B" w:rsidRPr="00DA2E7B" w:rsidTr="00747D62">
        <w:tc>
          <w:tcPr>
            <w:tcW w:w="1809" w:type="dxa"/>
            <w:tcBorders>
              <w:top w:val="single" w:sz="4" w:space="0" w:color="auto"/>
              <w:left w:val="single" w:sz="4" w:space="0" w:color="auto"/>
              <w:bottom w:val="single" w:sz="4" w:space="0" w:color="auto"/>
              <w:right w:val="single" w:sz="4" w:space="0" w:color="auto"/>
            </w:tcBorders>
            <w:hideMark/>
          </w:tcPr>
          <w:p w:rsidR="00DA2E7B" w:rsidRPr="00DA2E7B" w:rsidRDefault="00EB19F0" w:rsidP="007C0742">
            <w:pPr>
              <w:suppressAutoHyphens/>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Комитет имущественных и земельных отношений Администрации Городского округа Подольск</w:t>
            </w:r>
            <w:r w:rsidR="00DA2E7B" w:rsidRPr="00DA2E7B">
              <w:rPr>
                <w:rFonts w:ascii="Times New Roman" w:eastAsia="Times New Roman" w:hAnsi="Times New Roman" w:cs="Times New Roman"/>
                <w:sz w:val="24"/>
                <w:szCs w:val="24"/>
                <w:lang w:eastAsia="ru-RU"/>
              </w:rPr>
              <w:t>, МФЦ</w:t>
            </w:r>
            <w:proofErr w:type="gramStart"/>
            <w:r w:rsidR="00DA2E7B" w:rsidRPr="00DA2E7B">
              <w:rPr>
                <w:rFonts w:ascii="Times New Roman" w:eastAsia="Times New Roman" w:hAnsi="Times New Roman" w:cs="Times New Roman"/>
                <w:sz w:val="24"/>
                <w:szCs w:val="24"/>
                <w:lang w:eastAsia="ru-RU"/>
              </w:rPr>
              <w:t>/  АИС</w:t>
            </w:r>
            <w:proofErr w:type="gramEnd"/>
            <w:r w:rsidR="00DA2E7B" w:rsidRPr="00DA2E7B">
              <w:rPr>
                <w:rFonts w:ascii="Times New Roman" w:eastAsia="Times New Roman" w:hAnsi="Times New Roman" w:cs="Times New Roman"/>
                <w:sz w:val="24"/>
                <w:szCs w:val="24"/>
                <w:lang w:eastAsia="ru-RU"/>
              </w:rPr>
              <w:t xml:space="preserve"> МФЦ, РПГУ</w:t>
            </w:r>
          </w:p>
        </w:tc>
        <w:tc>
          <w:tcPr>
            <w:tcW w:w="3551"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Выдача или направление результата оказания Муниципальной услуги Заявителю</w:t>
            </w:r>
          </w:p>
        </w:tc>
        <w:tc>
          <w:tcPr>
            <w:tcW w:w="1842"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0,5 рабочего дня</w:t>
            </w:r>
          </w:p>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c>
          <w:tcPr>
            <w:tcW w:w="6798"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7C0742" w:rsidRDefault="00DA2E7B" w:rsidP="00DA2E7B">
            <w:pPr>
              <w:tabs>
                <w:tab w:val="left" w:pos="708"/>
              </w:tabs>
              <w:spacing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Получение результата Муниципальной услуги Заявителем в </w:t>
            </w:r>
            <w:r w:rsidR="007D49A7">
              <w:rPr>
                <w:rFonts w:ascii="Times New Roman" w:eastAsia="Times New Roman" w:hAnsi="Times New Roman" w:cs="Times New Roman"/>
                <w:sz w:val="24"/>
                <w:szCs w:val="24"/>
                <w:lang w:eastAsia="ru-RU"/>
              </w:rPr>
              <w:t>Комитете имущественных и земельных отношений Администрации Городского округа Подольск</w:t>
            </w:r>
            <w:r w:rsidRPr="00DA2E7B">
              <w:rPr>
                <w:rFonts w:ascii="Times New Roman" w:eastAsia="Times New Roman" w:hAnsi="Times New Roman" w:cs="Times New Roman"/>
                <w:sz w:val="24"/>
                <w:szCs w:val="24"/>
                <w:lang w:eastAsia="ru-RU"/>
              </w:rPr>
              <w:t>:</w:t>
            </w:r>
          </w:p>
          <w:p w:rsidR="00DA2E7B" w:rsidRPr="00DA2E7B" w:rsidRDefault="00DA2E7B" w:rsidP="00DA2E7B">
            <w:pPr>
              <w:tabs>
                <w:tab w:val="left" w:pos="708"/>
              </w:tabs>
              <w:spacing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Результат оказания Муниципальной услуги выдается Заявителю в </w:t>
            </w:r>
            <w:r w:rsidR="007D49A7">
              <w:rPr>
                <w:rFonts w:ascii="Times New Roman" w:eastAsia="Times New Roman" w:hAnsi="Times New Roman" w:cs="Times New Roman"/>
                <w:sz w:val="24"/>
                <w:szCs w:val="24"/>
                <w:lang w:eastAsia="ru-RU"/>
              </w:rPr>
              <w:t xml:space="preserve">Комитете имущественных и земельных отношений Администрации Городского округа </w:t>
            </w:r>
            <w:proofErr w:type="gramStart"/>
            <w:r w:rsidR="007D49A7">
              <w:rPr>
                <w:rFonts w:ascii="Times New Roman" w:eastAsia="Times New Roman" w:hAnsi="Times New Roman" w:cs="Times New Roman"/>
                <w:sz w:val="24"/>
                <w:szCs w:val="24"/>
                <w:lang w:eastAsia="ru-RU"/>
              </w:rPr>
              <w:t xml:space="preserve">Подольск </w:t>
            </w:r>
            <w:r w:rsidRPr="00DA2E7B">
              <w:rPr>
                <w:rFonts w:ascii="Times New Roman" w:eastAsia="Times New Roman" w:hAnsi="Times New Roman" w:cs="Times New Roman"/>
                <w:sz w:val="24"/>
                <w:szCs w:val="24"/>
                <w:lang w:eastAsia="ru-RU"/>
              </w:rPr>
              <w:t xml:space="preserve"> по</w:t>
            </w:r>
            <w:proofErr w:type="gramEnd"/>
            <w:r w:rsidRPr="00DA2E7B">
              <w:rPr>
                <w:rFonts w:ascii="Times New Roman" w:eastAsia="Times New Roman" w:hAnsi="Times New Roman" w:cs="Times New Roman"/>
                <w:sz w:val="24"/>
                <w:szCs w:val="24"/>
                <w:lang w:eastAsia="ru-RU"/>
              </w:rPr>
              <w:t xml:space="preserve"> истечении срока, установленного для подготовки результата.</w:t>
            </w:r>
          </w:p>
          <w:p w:rsidR="00DA2E7B" w:rsidRPr="00DA2E7B" w:rsidRDefault="00DA2E7B" w:rsidP="00DA2E7B">
            <w:pPr>
              <w:tabs>
                <w:tab w:val="left" w:pos="708"/>
              </w:tabs>
              <w:spacing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Получение результата Муниципальной услуги по почте: результат оказания Муниципальной услуги направляется Заявителю в порядке общего делопроизводства письмом по почте в течение 1 рабочего дня по истечении срока, установленного для подготовки результата предоставления </w:t>
            </w:r>
            <w:r w:rsidRPr="00DA2E7B">
              <w:rPr>
                <w:rFonts w:ascii="Times New Roman" w:eastAsia="Times New Roman" w:hAnsi="Times New Roman" w:cs="Times New Roman"/>
                <w:sz w:val="24"/>
                <w:szCs w:val="24"/>
                <w:lang w:eastAsia="ru-RU"/>
              </w:rPr>
              <w:lastRenderedPageBreak/>
              <w:t>Муниципальной услуги.</w:t>
            </w:r>
          </w:p>
          <w:p w:rsidR="00DA2E7B" w:rsidRPr="00DA2E7B" w:rsidRDefault="00DA2E7B" w:rsidP="00DA2E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Получение результата Муниципальной услуги при обращении Заявителя в МФЦ: результат оказания Муниципальной услуги выдается Заявителю в МФЦ по истечении срока, установленного для подготовки результата предоставления Муниципальной услуги.</w:t>
            </w:r>
          </w:p>
          <w:p w:rsidR="00DA2E7B" w:rsidRPr="00DA2E7B" w:rsidRDefault="00DA2E7B" w:rsidP="00DA2E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Получение результата Муниципальной услуги при обращении через РПГУ:</w:t>
            </w:r>
          </w:p>
          <w:p w:rsidR="00DA2E7B" w:rsidRPr="00DA2E7B" w:rsidRDefault="00DA2E7B" w:rsidP="00DA2E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результат оказания Муниципальной услуги направляется Заявителю в Личный кабинет на РПГУ в виде скан-копии результата предоставления Муниципальной услуги.</w:t>
            </w:r>
          </w:p>
        </w:tc>
      </w:tr>
      <w:tr w:rsidR="00DA2E7B" w:rsidRPr="00DA2E7B" w:rsidTr="00747D62">
        <w:tc>
          <w:tcPr>
            <w:tcW w:w="180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 </w:t>
            </w:r>
          </w:p>
        </w:tc>
        <w:tc>
          <w:tcPr>
            <w:tcW w:w="3551"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Установление соответствия личности Заявителя </w:t>
            </w:r>
            <w:proofErr w:type="gramStart"/>
            <w:r w:rsidRPr="00DA2E7B">
              <w:rPr>
                <w:rFonts w:ascii="Times New Roman" w:eastAsia="Times New Roman" w:hAnsi="Times New Roman" w:cs="Times New Roman"/>
                <w:sz w:val="24"/>
                <w:szCs w:val="24"/>
                <w:lang w:eastAsia="ru-RU"/>
              </w:rPr>
              <w:t>документам</w:t>
            </w:r>
            <w:proofErr w:type="gramEnd"/>
            <w:r w:rsidRPr="00DA2E7B">
              <w:rPr>
                <w:rFonts w:ascii="Times New Roman" w:eastAsia="Times New Roman" w:hAnsi="Times New Roman" w:cs="Times New Roman"/>
                <w:sz w:val="24"/>
                <w:szCs w:val="24"/>
                <w:lang w:eastAsia="ru-RU"/>
              </w:rPr>
              <w:t xml:space="preserve"> удостоверяющим личность</w:t>
            </w:r>
          </w:p>
        </w:tc>
        <w:tc>
          <w:tcPr>
            <w:tcW w:w="1842"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1 минута</w:t>
            </w:r>
          </w:p>
        </w:tc>
        <w:tc>
          <w:tcPr>
            <w:tcW w:w="6798"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Документы проверяются на соответствие требованиям, указанным в Приложении </w:t>
            </w:r>
            <w:proofErr w:type="gramStart"/>
            <w:r w:rsidRPr="00DA2E7B">
              <w:rPr>
                <w:rFonts w:ascii="Times New Roman" w:eastAsia="Times New Roman" w:hAnsi="Times New Roman" w:cs="Times New Roman"/>
                <w:sz w:val="24"/>
                <w:szCs w:val="24"/>
                <w:lang w:eastAsia="ru-RU"/>
              </w:rPr>
              <w:t>4  к</w:t>
            </w:r>
            <w:proofErr w:type="gramEnd"/>
            <w:r w:rsidRPr="00DA2E7B">
              <w:rPr>
                <w:rFonts w:ascii="Times New Roman" w:eastAsia="Times New Roman" w:hAnsi="Times New Roman" w:cs="Times New Roman"/>
                <w:sz w:val="24"/>
                <w:szCs w:val="24"/>
                <w:lang w:eastAsia="ru-RU"/>
              </w:rPr>
              <w:t xml:space="preserve"> Административному регламенту;</w:t>
            </w:r>
          </w:p>
          <w:p w:rsidR="00DA2E7B" w:rsidRPr="00DA2E7B" w:rsidRDefault="00DA2E7B" w:rsidP="00DA2E7B">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r>
      <w:tr w:rsidR="00DA2E7B" w:rsidRPr="00DA2E7B" w:rsidTr="00747D62">
        <w:tc>
          <w:tcPr>
            <w:tcW w:w="180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c>
          <w:tcPr>
            <w:tcW w:w="3551"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1842"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2 минуты</w:t>
            </w:r>
          </w:p>
          <w:p w:rsidR="00DA2E7B" w:rsidRPr="00DA2E7B" w:rsidRDefault="00DA2E7B" w:rsidP="00DA2E7B">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 </w:t>
            </w:r>
          </w:p>
        </w:tc>
        <w:tc>
          <w:tcPr>
            <w:tcW w:w="6798"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lastRenderedPageBreak/>
              <w:t>Проверка полномочий представителя Заявителя на основании документа, удостоверяющего полномочия (при обращении представителя)</w:t>
            </w:r>
          </w:p>
          <w:p w:rsidR="00DA2E7B" w:rsidRPr="00DA2E7B" w:rsidRDefault="00DA2E7B" w:rsidP="00DA2E7B">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r>
      <w:tr w:rsidR="00DA2E7B" w:rsidRPr="00DA2E7B" w:rsidTr="00747D62">
        <w:trPr>
          <w:trHeight w:val="2471"/>
        </w:trPr>
        <w:tc>
          <w:tcPr>
            <w:tcW w:w="180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c>
          <w:tcPr>
            <w:tcW w:w="3551"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Сверка копий представленных документов с оригиналами, выдача результата</w:t>
            </w:r>
          </w:p>
        </w:tc>
        <w:tc>
          <w:tcPr>
            <w:tcW w:w="1842"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uppressAutoHyphens/>
              <w:spacing w:before="100" w:beforeAutospacing="1" w:after="100" w:afterAutospacing="1"/>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5 минут</w:t>
            </w:r>
          </w:p>
        </w:tc>
        <w:tc>
          <w:tcPr>
            <w:tcW w:w="6798"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 случае совпадения представленных оригиналов документов с их копиями, представленными в электронном виде, Уполномоченный сотрудник МФЦ выдает заявителю результат оказания Муниципальной услуги.</w:t>
            </w:r>
          </w:p>
          <w:p w:rsidR="00DA2E7B" w:rsidRPr="00DA2E7B" w:rsidRDefault="00DA2E7B" w:rsidP="007C0742">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В случае если оригиналы документов не соответствуют документам, поданным в электронной форме, то результат оказания Муниципальной услуги направляется в </w:t>
            </w:r>
            <w:r w:rsidR="00EB19F0">
              <w:rPr>
                <w:rFonts w:ascii="Times New Roman" w:eastAsia="Times New Roman" w:hAnsi="Times New Roman" w:cs="Times New Roman"/>
                <w:sz w:val="24"/>
                <w:szCs w:val="24"/>
                <w:lang w:eastAsia="ru-RU"/>
              </w:rPr>
              <w:t xml:space="preserve">Комитет имущественных и земельных отношений Администрации Городского округа Подольск </w:t>
            </w:r>
            <w:r w:rsidRPr="00DA2E7B">
              <w:rPr>
                <w:rFonts w:ascii="Times New Roman" w:eastAsia="Times New Roman" w:hAnsi="Times New Roman" w:cs="Times New Roman"/>
                <w:sz w:val="24"/>
                <w:szCs w:val="24"/>
                <w:lang w:eastAsia="ru-RU"/>
              </w:rPr>
              <w:t xml:space="preserve">и аннулируется. </w:t>
            </w:r>
          </w:p>
        </w:tc>
      </w:tr>
    </w:tbl>
    <w:p w:rsidR="00DA2E7B" w:rsidRPr="00DA2E7B" w:rsidRDefault="00DA2E7B" w:rsidP="00747D62">
      <w:pPr>
        <w:spacing w:before="100" w:beforeAutospacing="1" w:after="100" w:afterAutospacing="1" w:line="240" w:lineRule="auto"/>
        <w:rPr>
          <w:rFonts w:ascii="Times New Roman" w:eastAsia="Times New Roman" w:hAnsi="Times New Roman" w:cs="Times New Roman"/>
          <w:sz w:val="24"/>
          <w:szCs w:val="24"/>
          <w:lang w:eastAsia="ru-RU"/>
        </w:rPr>
        <w:sectPr w:rsidR="00DA2E7B" w:rsidRPr="00DA2E7B" w:rsidSect="00747D62">
          <w:pgSz w:w="15840" w:h="12240" w:orient="landscape"/>
          <w:pgMar w:top="1701" w:right="1523" w:bottom="851" w:left="1134" w:header="720" w:footer="720" w:gutter="0"/>
          <w:cols w:space="720"/>
          <w:docGrid w:linePitch="299"/>
        </w:sectPr>
      </w:pPr>
    </w:p>
    <w:tbl>
      <w:tblPr>
        <w:tblW w:w="10597" w:type="dxa"/>
        <w:tblInd w:w="-60" w:type="dxa"/>
        <w:tblLayout w:type="fixed"/>
        <w:tblLook w:val="01E0" w:firstRow="1" w:lastRow="1" w:firstColumn="1" w:lastColumn="1" w:noHBand="0" w:noVBand="0"/>
      </w:tblPr>
      <w:tblGrid>
        <w:gridCol w:w="60"/>
        <w:gridCol w:w="231"/>
        <w:gridCol w:w="221"/>
        <w:gridCol w:w="244"/>
        <w:gridCol w:w="236"/>
        <w:gridCol w:w="653"/>
        <w:gridCol w:w="554"/>
        <w:gridCol w:w="236"/>
        <w:gridCol w:w="684"/>
        <w:gridCol w:w="974"/>
        <w:gridCol w:w="236"/>
        <w:gridCol w:w="547"/>
        <w:gridCol w:w="570"/>
        <w:gridCol w:w="733"/>
        <w:gridCol w:w="673"/>
        <w:gridCol w:w="11"/>
        <w:gridCol w:w="225"/>
        <w:gridCol w:w="54"/>
        <w:gridCol w:w="855"/>
        <w:gridCol w:w="335"/>
        <w:gridCol w:w="377"/>
        <w:gridCol w:w="990"/>
        <w:gridCol w:w="236"/>
        <w:gridCol w:w="425"/>
        <w:gridCol w:w="237"/>
      </w:tblGrid>
      <w:tr w:rsidR="00747D62" w:rsidRPr="003C68B8" w:rsidTr="00A23703">
        <w:trPr>
          <w:gridBefore w:val="1"/>
          <w:gridAfter w:val="3"/>
          <w:wBefore w:w="60" w:type="dxa"/>
          <w:wAfter w:w="898" w:type="dxa"/>
          <w:trHeight w:val="276"/>
        </w:trPr>
        <w:tc>
          <w:tcPr>
            <w:tcW w:w="9639" w:type="dxa"/>
            <w:gridSpan w:val="21"/>
            <w:tcMar>
              <w:top w:w="0" w:type="dxa"/>
              <w:left w:w="0" w:type="dxa"/>
              <w:bottom w:w="0" w:type="dxa"/>
              <w:right w:w="0" w:type="dxa"/>
            </w:tcMar>
          </w:tcPr>
          <w:p w:rsidR="00A23703" w:rsidRPr="00A23703" w:rsidRDefault="00A23703" w:rsidP="007C0742">
            <w:pPr>
              <w:spacing w:line="240" w:lineRule="auto"/>
              <w:jc w:val="both"/>
              <w:rPr>
                <w:rFonts w:ascii="Times New Roman" w:hAnsi="Times New Roman" w:cs="Times New Roman"/>
                <w:b/>
                <w:bCs/>
                <w:color w:val="000000"/>
                <w:sz w:val="24"/>
                <w:szCs w:val="24"/>
              </w:rPr>
            </w:pPr>
            <w:r w:rsidRPr="00A23703">
              <w:rPr>
                <w:rFonts w:ascii="Times New Roman" w:eastAsia="Times New Roman" w:hAnsi="Times New Roman" w:cs="Times New Roman"/>
                <w:b/>
                <w:sz w:val="24"/>
                <w:szCs w:val="24"/>
                <w:lang w:eastAsia="ru-RU"/>
              </w:rPr>
              <w:lastRenderedPageBreak/>
              <w:t>Приложение 13. Форма выписки из реестра</w:t>
            </w:r>
            <w:r w:rsidRPr="00A23703">
              <w:rPr>
                <w:rFonts w:ascii="Times New Roman" w:hAnsi="Times New Roman" w:cs="Times New Roman"/>
                <w:b/>
                <w:bCs/>
                <w:color w:val="000000"/>
                <w:sz w:val="24"/>
                <w:szCs w:val="24"/>
              </w:rPr>
              <w:t xml:space="preserve"> </w:t>
            </w:r>
          </w:p>
          <w:p w:rsidR="00747D62" w:rsidRPr="00A23703" w:rsidRDefault="00747D62" w:rsidP="00185DCB">
            <w:pPr>
              <w:spacing w:line="240" w:lineRule="auto"/>
              <w:jc w:val="center"/>
              <w:rPr>
                <w:rFonts w:ascii="Times New Roman" w:hAnsi="Times New Roman" w:cs="Times New Roman"/>
                <w:bCs/>
                <w:i/>
                <w:color w:val="000000"/>
                <w:sz w:val="20"/>
                <w:szCs w:val="20"/>
              </w:rPr>
            </w:pPr>
            <w:r w:rsidRPr="00A23703">
              <w:rPr>
                <w:rFonts w:ascii="Times New Roman" w:hAnsi="Times New Roman" w:cs="Times New Roman"/>
                <w:bCs/>
                <w:color w:val="000000"/>
                <w:sz w:val="24"/>
                <w:szCs w:val="24"/>
              </w:rPr>
              <w:t>Выписка из реестра муниципального имущества</w:t>
            </w:r>
            <w:r w:rsidRPr="00A23703">
              <w:rPr>
                <w:rFonts w:ascii="Times New Roman" w:hAnsi="Times New Roman" w:cs="Times New Roman"/>
                <w:bCs/>
                <w:color w:val="000000"/>
                <w:sz w:val="24"/>
                <w:szCs w:val="24"/>
              </w:rPr>
              <w:br/>
            </w:r>
            <w:r w:rsidRPr="00A23703">
              <w:rPr>
                <w:rFonts w:ascii="Times New Roman" w:hAnsi="Times New Roman" w:cs="Times New Roman"/>
                <w:sz w:val="24"/>
                <w:szCs w:val="24"/>
                <w:shd w:val="clear" w:color="auto" w:fill="FFFFFF"/>
              </w:rPr>
              <w:t>муниципального образования «Городской округ Подольск Московской области»</w:t>
            </w:r>
            <w:r w:rsidRPr="00A23703">
              <w:rPr>
                <w:rFonts w:ascii="Times New Roman" w:hAnsi="Times New Roman" w:cs="Times New Roman"/>
                <w:bCs/>
                <w:i/>
                <w:color w:val="000000"/>
                <w:sz w:val="20"/>
                <w:szCs w:val="20"/>
              </w:rPr>
              <w:br/>
            </w:r>
          </w:p>
          <w:p w:rsidR="00747D62" w:rsidRPr="003C68B8" w:rsidRDefault="00747D62" w:rsidP="00185DCB">
            <w:pPr>
              <w:spacing w:line="240" w:lineRule="auto"/>
              <w:jc w:val="center"/>
              <w:rPr>
                <w:rFonts w:ascii="Times New Roman" w:hAnsi="Times New Roman" w:cs="Times New Roman"/>
                <w:b/>
                <w:bCs/>
                <w:color w:val="000000"/>
                <w:sz w:val="24"/>
                <w:szCs w:val="24"/>
              </w:rPr>
            </w:pPr>
            <w:r w:rsidRPr="00A23703">
              <w:rPr>
                <w:rFonts w:ascii="Times New Roman" w:hAnsi="Times New Roman" w:cs="Times New Roman"/>
                <w:bCs/>
                <w:color w:val="000000"/>
                <w:sz w:val="24"/>
                <w:szCs w:val="24"/>
              </w:rPr>
              <w:t>по состоянию на _</w:t>
            </w:r>
            <w:proofErr w:type="gramStart"/>
            <w:r w:rsidRPr="00A23703">
              <w:rPr>
                <w:rFonts w:ascii="Times New Roman" w:hAnsi="Times New Roman" w:cs="Times New Roman"/>
                <w:bCs/>
                <w:color w:val="000000"/>
                <w:sz w:val="24"/>
                <w:szCs w:val="24"/>
              </w:rPr>
              <w:t>_._</w:t>
            </w:r>
            <w:proofErr w:type="gramEnd"/>
            <w:r w:rsidRPr="00A23703">
              <w:rPr>
                <w:rFonts w:ascii="Times New Roman" w:hAnsi="Times New Roman" w:cs="Times New Roman"/>
                <w:bCs/>
                <w:color w:val="000000"/>
                <w:sz w:val="24"/>
                <w:szCs w:val="24"/>
              </w:rPr>
              <w:t>_.____</w:t>
            </w:r>
          </w:p>
        </w:tc>
      </w:tr>
      <w:tr w:rsidR="00747D62" w:rsidRPr="003C68B8" w:rsidTr="00A23703">
        <w:trPr>
          <w:gridBefore w:val="1"/>
          <w:gridAfter w:val="3"/>
          <w:wBefore w:w="60" w:type="dxa"/>
          <w:wAfter w:w="898" w:type="dxa"/>
        </w:trPr>
        <w:tc>
          <w:tcPr>
            <w:tcW w:w="453" w:type="dxa"/>
            <w:gridSpan w:val="2"/>
            <w:tcMar>
              <w:top w:w="0" w:type="dxa"/>
              <w:left w:w="0" w:type="dxa"/>
              <w:bottom w:w="0" w:type="dxa"/>
              <w:right w:w="0" w:type="dxa"/>
            </w:tcMar>
          </w:tcPr>
          <w:p w:rsidR="00747D62" w:rsidRPr="003C68B8" w:rsidRDefault="00747D62" w:rsidP="00185DCB">
            <w:pPr>
              <w:spacing w:line="240" w:lineRule="auto"/>
              <w:rPr>
                <w:rFonts w:ascii="Times New Roman" w:hAnsi="Times New Roman" w:cs="Times New Roman"/>
              </w:rPr>
            </w:pPr>
          </w:p>
        </w:tc>
        <w:tc>
          <w:tcPr>
            <w:tcW w:w="1133" w:type="dxa"/>
            <w:gridSpan w:val="3"/>
            <w:tcMar>
              <w:top w:w="0" w:type="dxa"/>
              <w:left w:w="0" w:type="dxa"/>
              <w:bottom w:w="0" w:type="dxa"/>
              <w:right w:w="0" w:type="dxa"/>
            </w:tcMar>
          </w:tcPr>
          <w:p w:rsidR="00747D62" w:rsidRPr="003C68B8" w:rsidRDefault="00747D62" w:rsidP="00185DCB">
            <w:pPr>
              <w:spacing w:line="240" w:lineRule="auto"/>
              <w:rPr>
                <w:rFonts w:ascii="Times New Roman" w:hAnsi="Times New Roman" w:cs="Times New Roman"/>
              </w:rPr>
            </w:pPr>
          </w:p>
        </w:tc>
        <w:tc>
          <w:tcPr>
            <w:tcW w:w="1474" w:type="dxa"/>
            <w:gridSpan w:val="3"/>
            <w:tcMar>
              <w:top w:w="0" w:type="dxa"/>
              <w:left w:w="0" w:type="dxa"/>
              <w:bottom w:w="0" w:type="dxa"/>
              <w:right w:w="0" w:type="dxa"/>
            </w:tcMar>
          </w:tcPr>
          <w:p w:rsidR="00747D62" w:rsidRPr="003C68B8" w:rsidRDefault="00747D62" w:rsidP="00185DCB">
            <w:pPr>
              <w:spacing w:line="240" w:lineRule="auto"/>
              <w:rPr>
                <w:rFonts w:ascii="Times New Roman" w:hAnsi="Times New Roman" w:cs="Times New Roman"/>
              </w:rPr>
            </w:pPr>
          </w:p>
        </w:tc>
        <w:tc>
          <w:tcPr>
            <w:tcW w:w="1757" w:type="dxa"/>
            <w:gridSpan w:val="3"/>
            <w:tcMar>
              <w:top w:w="0" w:type="dxa"/>
              <w:left w:w="0" w:type="dxa"/>
              <w:bottom w:w="0" w:type="dxa"/>
              <w:right w:w="0" w:type="dxa"/>
            </w:tcMar>
          </w:tcPr>
          <w:p w:rsidR="00747D62" w:rsidRPr="003C68B8" w:rsidRDefault="00747D62" w:rsidP="00185DCB">
            <w:pPr>
              <w:spacing w:line="240" w:lineRule="auto"/>
              <w:rPr>
                <w:rFonts w:ascii="Times New Roman" w:hAnsi="Times New Roman" w:cs="Times New Roman"/>
              </w:rPr>
            </w:pPr>
          </w:p>
        </w:tc>
        <w:tc>
          <w:tcPr>
            <w:tcW w:w="1303" w:type="dxa"/>
            <w:gridSpan w:val="2"/>
            <w:tcMar>
              <w:top w:w="0" w:type="dxa"/>
              <w:left w:w="0" w:type="dxa"/>
              <w:bottom w:w="0" w:type="dxa"/>
              <w:right w:w="0" w:type="dxa"/>
            </w:tcMar>
          </w:tcPr>
          <w:p w:rsidR="00747D62" w:rsidRPr="003C68B8" w:rsidRDefault="00747D62" w:rsidP="00185DCB">
            <w:pPr>
              <w:spacing w:line="240" w:lineRule="auto"/>
              <w:rPr>
                <w:rFonts w:ascii="Times New Roman" w:hAnsi="Times New Roman" w:cs="Times New Roman"/>
              </w:rPr>
            </w:pPr>
          </w:p>
        </w:tc>
        <w:tc>
          <w:tcPr>
            <w:tcW w:w="963" w:type="dxa"/>
            <w:gridSpan w:val="4"/>
            <w:tcMar>
              <w:top w:w="0" w:type="dxa"/>
              <w:left w:w="0" w:type="dxa"/>
              <w:bottom w:w="0" w:type="dxa"/>
              <w:right w:w="0" w:type="dxa"/>
            </w:tcMar>
          </w:tcPr>
          <w:p w:rsidR="00747D62" w:rsidRPr="003C68B8" w:rsidRDefault="00747D62" w:rsidP="00185DCB">
            <w:pPr>
              <w:spacing w:line="240" w:lineRule="auto"/>
              <w:rPr>
                <w:rFonts w:ascii="Times New Roman" w:hAnsi="Times New Roman" w:cs="Times New Roman"/>
              </w:rPr>
            </w:pPr>
          </w:p>
        </w:tc>
        <w:tc>
          <w:tcPr>
            <w:tcW w:w="1190" w:type="dxa"/>
            <w:gridSpan w:val="2"/>
            <w:tcMar>
              <w:top w:w="0" w:type="dxa"/>
              <w:left w:w="0" w:type="dxa"/>
              <w:bottom w:w="0" w:type="dxa"/>
              <w:right w:w="0" w:type="dxa"/>
            </w:tcMar>
          </w:tcPr>
          <w:p w:rsidR="00747D62" w:rsidRPr="003C68B8" w:rsidRDefault="00747D62" w:rsidP="00185DCB">
            <w:pPr>
              <w:spacing w:line="240" w:lineRule="auto"/>
              <w:rPr>
                <w:rFonts w:ascii="Times New Roman" w:hAnsi="Times New Roman" w:cs="Times New Roman"/>
              </w:rPr>
            </w:pPr>
          </w:p>
        </w:tc>
        <w:tc>
          <w:tcPr>
            <w:tcW w:w="1366" w:type="dxa"/>
            <w:gridSpan w:val="2"/>
            <w:tcMar>
              <w:top w:w="0" w:type="dxa"/>
              <w:left w:w="0" w:type="dxa"/>
              <w:bottom w:w="0" w:type="dxa"/>
              <w:right w:w="0" w:type="dxa"/>
            </w:tcMar>
          </w:tcPr>
          <w:p w:rsidR="00747D62" w:rsidRPr="003C68B8" w:rsidRDefault="00747D62" w:rsidP="00185DCB">
            <w:pPr>
              <w:spacing w:line="240" w:lineRule="auto"/>
              <w:rPr>
                <w:rFonts w:ascii="Times New Roman" w:hAnsi="Times New Roman" w:cs="Times New Roman"/>
              </w:rPr>
            </w:pPr>
          </w:p>
        </w:tc>
      </w:tr>
      <w:tr w:rsidR="00747D62" w:rsidRPr="003C68B8" w:rsidTr="00A23703">
        <w:trPr>
          <w:gridBefore w:val="1"/>
          <w:gridAfter w:val="3"/>
          <w:wBefore w:w="60" w:type="dxa"/>
          <w:wAfter w:w="898" w:type="dxa"/>
        </w:trPr>
        <w:tc>
          <w:tcPr>
            <w:tcW w:w="453" w:type="dxa"/>
            <w:gridSpan w:val="2"/>
            <w:tcMar>
              <w:top w:w="0" w:type="dxa"/>
              <w:left w:w="0" w:type="dxa"/>
              <w:bottom w:w="0" w:type="dxa"/>
              <w:right w:w="0" w:type="dxa"/>
            </w:tcMar>
          </w:tcPr>
          <w:p w:rsidR="00747D62" w:rsidRPr="003C68B8" w:rsidRDefault="00747D62" w:rsidP="00185DCB">
            <w:pPr>
              <w:spacing w:line="240" w:lineRule="auto"/>
              <w:rPr>
                <w:rFonts w:ascii="Times New Roman" w:hAnsi="Times New Roman" w:cs="Times New Roman"/>
              </w:rPr>
            </w:pPr>
          </w:p>
        </w:tc>
        <w:tc>
          <w:tcPr>
            <w:tcW w:w="1133" w:type="dxa"/>
            <w:gridSpan w:val="3"/>
            <w:tcMar>
              <w:top w:w="0" w:type="dxa"/>
              <w:left w:w="0" w:type="dxa"/>
              <w:bottom w:w="0" w:type="dxa"/>
              <w:right w:w="0" w:type="dxa"/>
            </w:tcMar>
          </w:tcPr>
          <w:p w:rsidR="00747D62" w:rsidRPr="003C68B8" w:rsidRDefault="00747D62" w:rsidP="00185DCB">
            <w:pPr>
              <w:spacing w:line="240" w:lineRule="auto"/>
              <w:rPr>
                <w:rFonts w:ascii="Times New Roman" w:hAnsi="Times New Roman" w:cs="Times New Roman"/>
              </w:rPr>
            </w:pPr>
          </w:p>
        </w:tc>
        <w:tc>
          <w:tcPr>
            <w:tcW w:w="1474" w:type="dxa"/>
            <w:gridSpan w:val="3"/>
            <w:tcMar>
              <w:top w:w="0" w:type="dxa"/>
              <w:left w:w="0" w:type="dxa"/>
              <w:bottom w:w="0" w:type="dxa"/>
              <w:right w:w="0" w:type="dxa"/>
            </w:tcMar>
          </w:tcPr>
          <w:p w:rsidR="00747D62" w:rsidRPr="003C68B8" w:rsidRDefault="00747D62" w:rsidP="00185DCB">
            <w:pPr>
              <w:spacing w:line="240" w:lineRule="auto"/>
              <w:rPr>
                <w:rFonts w:ascii="Times New Roman" w:hAnsi="Times New Roman" w:cs="Times New Roman"/>
              </w:rPr>
            </w:pPr>
          </w:p>
        </w:tc>
        <w:tc>
          <w:tcPr>
            <w:tcW w:w="1757" w:type="dxa"/>
            <w:gridSpan w:val="3"/>
            <w:tcMar>
              <w:top w:w="0" w:type="dxa"/>
              <w:left w:w="0" w:type="dxa"/>
              <w:bottom w:w="0" w:type="dxa"/>
              <w:right w:w="0" w:type="dxa"/>
            </w:tcMar>
          </w:tcPr>
          <w:p w:rsidR="00747D62" w:rsidRPr="003C68B8" w:rsidRDefault="00747D62" w:rsidP="00185DCB">
            <w:pPr>
              <w:spacing w:line="240" w:lineRule="auto"/>
              <w:rPr>
                <w:rFonts w:ascii="Times New Roman" w:hAnsi="Times New Roman" w:cs="Times New Roman"/>
              </w:rPr>
            </w:pPr>
          </w:p>
        </w:tc>
        <w:tc>
          <w:tcPr>
            <w:tcW w:w="1303" w:type="dxa"/>
            <w:gridSpan w:val="2"/>
            <w:tcMar>
              <w:top w:w="0" w:type="dxa"/>
              <w:left w:w="0" w:type="dxa"/>
              <w:bottom w:w="0" w:type="dxa"/>
              <w:right w:w="0" w:type="dxa"/>
            </w:tcMar>
          </w:tcPr>
          <w:p w:rsidR="00747D62" w:rsidRPr="003C68B8" w:rsidRDefault="00747D62" w:rsidP="00185DCB">
            <w:pPr>
              <w:spacing w:line="240" w:lineRule="auto"/>
              <w:rPr>
                <w:rFonts w:ascii="Times New Roman" w:hAnsi="Times New Roman" w:cs="Times New Roman"/>
              </w:rPr>
            </w:pPr>
          </w:p>
        </w:tc>
        <w:tc>
          <w:tcPr>
            <w:tcW w:w="2153" w:type="dxa"/>
            <w:gridSpan w:val="6"/>
            <w:tcMar>
              <w:top w:w="0" w:type="dxa"/>
              <w:left w:w="0" w:type="dxa"/>
              <w:bottom w:w="0" w:type="dxa"/>
              <w:right w:w="0" w:type="dxa"/>
            </w:tcMar>
          </w:tcPr>
          <w:p w:rsidR="00747D62" w:rsidRPr="003C68B8" w:rsidRDefault="00747D62" w:rsidP="00185DCB">
            <w:pPr>
              <w:spacing w:line="240" w:lineRule="auto"/>
              <w:jc w:val="right"/>
              <w:rPr>
                <w:rFonts w:ascii="Times New Roman" w:hAnsi="Times New Roman" w:cs="Times New Roman"/>
                <w:color w:val="000000"/>
              </w:rPr>
            </w:pPr>
            <w:r w:rsidRPr="003C68B8">
              <w:rPr>
                <w:rFonts w:ascii="Times New Roman" w:hAnsi="Times New Roman" w:cs="Times New Roman"/>
                <w:color w:val="000000"/>
              </w:rPr>
              <w:t>Количество страниц:</w:t>
            </w:r>
          </w:p>
        </w:tc>
        <w:tc>
          <w:tcPr>
            <w:tcW w:w="1366" w:type="dxa"/>
            <w:gridSpan w:val="2"/>
            <w:tcMar>
              <w:top w:w="0" w:type="dxa"/>
              <w:left w:w="0" w:type="dxa"/>
              <w:bottom w:w="0" w:type="dxa"/>
              <w:right w:w="0" w:type="dxa"/>
            </w:tcMar>
          </w:tcPr>
          <w:p w:rsidR="00747D62" w:rsidRPr="003C68B8" w:rsidRDefault="00747D62" w:rsidP="00185DCB">
            <w:pPr>
              <w:spacing w:line="240" w:lineRule="auto"/>
              <w:rPr>
                <w:rFonts w:ascii="Times New Roman" w:hAnsi="Times New Roman" w:cs="Times New Roman"/>
              </w:rPr>
            </w:pPr>
            <w:r w:rsidRPr="003C68B8">
              <w:rPr>
                <w:rFonts w:ascii="Times New Roman" w:hAnsi="Times New Roman" w:cs="Times New Roman"/>
              </w:rPr>
              <w:t>_</w:t>
            </w:r>
          </w:p>
          <w:p w:rsidR="00747D62" w:rsidRPr="003C68B8" w:rsidRDefault="00747D62" w:rsidP="00185DCB">
            <w:pPr>
              <w:spacing w:line="240" w:lineRule="auto"/>
              <w:rPr>
                <w:rFonts w:ascii="Times New Roman" w:hAnsi="Times New Roman" w:cs="Times New Roman"/>
                <w:color w:val="000000"/>
              </w:rPr>
            </w:pPr>
          </w:p>
        </w:tc>
      </w:tr>
      <w:tr w:rsidR="00747D62" w:rsidRPr="003C68B8" w:rsidTr="00A23703">
        <w:trPr>
          <w:gridBefore w:val="1"/>
          <w:gridAfter w:val="3"/>
          <w:wBefore w:w="60" w:type="dxa"/>
          <w:wAfter w:w="898" w:type="dxa"/>
          <w:trHeight w:val="276"/>
        </w:trPr>
        <w:tc>
          <w:tcPr>
            <w:tcW w:w="4817" w:type="dxa"/>
            <w:gridSpan w:val="11"/>
            <w:tcMar>
              <w:top w:w="0" w:type="dxa"/>
              <w:left w:w="0" w:type="dxa"/>
              <w:bottom w:w="0" w:type="dxa"/>
              <w:right w:w="0" w:type="dxa"/>
            </w:tcMar>
            <w:vAlign w:val="bottom"/>
          </w:tcPr>
          <w:p w:rsidR="00747D62" w:rsidRPr="003C68B8" w:rsidRDefault="00747D62" w:rsidP="00A23703">
            <w:pPr>
              <w:rPr>
                <w:rFonts w:ascii="Times New Roman" w:hAnsi="Times New Roman" w:cs="Times New Roman"/>
                <w:b/>
                <w:bCs/>
                <w:color w:val="000000"/>
                <w:sz w:val="24"/>
                <w:szCs w:val="24"/>
              </w:rPr>
            </w:pPr>
            <w:bookmarkStart w:id="2" w:name="__bookmark_4"/>
            <w:bookmarkEnd w:id="2"/>
          </w:p>
        </w:tc>
        <w:tc>
          <w:tcPr>
            <w:tcW w:w="4822" w:type="dxa"/>
            <w:gridSpan w:val="10"/>
            <w:tcMar>
              <w:top w:w="0" w:type="dxa"/>
              <w:left w:w="0" w:type="dxa"/>
              <w:bottom w:w="0" w:type="dxa"/>
              <w:right w:w="0" w:type="dxa"/>
            </w:tcMar>
            <w:vAlign w:val="bottom"/>
          </w:tcPr>
          <w:p w:rsidR="00747D62" w:rsidRPr="003C68B8" w:rsidRDefault="00747D62" w:rsidP="00185DCB">
            <w:pPr>
              <w:spacing w:line="240" w:lineRule="auto"/>
              <w:jc w:val="right"/>
              <w:rPr>
                <w:rFonts w:ascii="Times New Roman" w:hAnsi="Times New Roman" w:cs="Times New Roman"/>
                <w:b/>
                <w:bCs/>
                <w:color w:val="000000"/>
                <w:sz w:val="24"/>
                <w:szCs w:val="24"/>
              </w:rPr>
            </w:pPr>
          </w:p>
        </w:tc>
      </w:tr>
      <w:tr w:rsidR="00DA2E7B" w:rsidRPr="00DA2E7B" w:rsidTr="00A23703">
        <w:trPr>
          <w:gridAfter w:val="3"/>
          <w:wAfter w:w="898" w:type="dxa"/>
        </w:trPr>
        <w:tc>
          <w:tcPr>
            <w:tcW w:w="757" w:type="dxa"/>
            <w:gridSpan w:val="4"/>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hideMark/>
          </w:tcPr>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п/п</w:t>
            </w: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в реестре имущества</w:t>
            </w:r>
          </w:p>
        </w:tc>
        <w:tc>
          <w:tcPr>
            <w:tcW w:w="21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Наименование здания (помещения)</w:t>
            </w:r>
          </w:p>
        </w:tc>
        <w:tc>
          <w:tcPr>
            <w:tcW w:w="253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Местонахождение</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Кадастровый (условный) номер  </w:t>
            </w: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Общая площадь объекта, </w:t>
            </w:r>
            <w:proofErr w:type="spellStart"/>
            <w:proofErr w:type="gramStart"/>
            <w:r w:rsidRPr="00DA2E7B">
              <w:rPr>
                <w:rFonts w:ascii="Times New Roman" w:eastAsia="Times New Roman" w:hAnsi="Times New Roman" w:cs="Times New Roman"/>
                <w:sz w:val="24"/>
                <w:szCs w:val="24"/>
                <w:lang w:eastAsia="ru-RU"/>
              </w:rPr>
              <w:t>кв.м</w:t>
            </w:r>
            <w:proofErr w:type="spellEnd"/>
            <w:proofErr w:type="gramEnd"/>
          </w:p>
        </w:tc>
      </w:tr>
      <w:tr w:rsidR="00DA2E7B" w:rsidRPr="00DA2E7B" w:rsidTr="00A23703">
        <w:trPr>
          <w:gridAfter w:val="3"/>
          <w:wAfter w:w="898" w:type="dxa"/>
          <w:trHeight w:val="230"/>
        </w:trPr>
        <w:tc>
          <w:tcPr>
            <w:tcW w:w="9699" w:type="dxa"/>
            <w:gridSpan w:val="2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A2E7B" w:rsidRPr="00DA2E7B" w:rsidRDefault="00DA2E7B" w:rsidP="00A23703">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Вид права: ________ </w:t>
            </w:r>
            <w:r w:rsidRPr="00DA2E7B">
              <w:rPr>
                <w:rFonts w:ascii="Times New Roman" w:eastAsia="Times New Roman" w:hAnsi="Times New Roman" w:cs="Times New Roman"/>
                <w:sz w:val="24"/>
                <w:szCs w:val="24"/>
                <w:lang w:eastAsia="ru-RU"/>
              </w:rPr>
              <w:br/>
              <w:t>Субъект права: _________</w:t>
            </w:r>
            <w:r w:rsidRPr="00DA2E7B">
              <w:rPr>
                <w:rFonts w:ascii="Times New Roman" w:eastAsia="Times New Roman" w:hAnsi="Times New Roman" w:cs="Times New Roman"/>
                <w:sz w:val="24"/>
                <w:szCs w:val="24"/>
                <w:lang w:eastAsia="ru-RU"/>
              </w:rPr>
              <w:br/>
              <w:t>Документ-основание для внесения в реестр имущества: __________________ </w:t>
            </w:r>
          </w:p>
        </w:tc>
      </w:tr>
      <w:tr w:rsidR="00DA2E7B" w:rsidRPr="00DA2E7B" w:rsidTr="00A23703">
        <w:tc>
          <w:tcPr>
            <w:tcW w:w="292" w:type="dxa"/>
            <w:gridSpan w:val="2"/>
            <w:tcBorders>
              <w:top w:val="nil"/>
              <w:left w:val="nil"/>
              <w:bottom w:val="nil"/>
              <w:right w:val="nil"/>
            </w:tcBorders>
            <w:vAlign w:val="center"/>
            <w:hideMark/>
          </w:tcPr>
          <w:p w:rsidR="00DA2E7B" w:rsidRPr="00DA2E7B" w:rsidRDefault="00DA2E7B" w:rsidP="00DA2E7B">
            <w:pPr>
              <w:spacing w:line="240" w:lineRule="auto"/>
              <w:rPr>
                <w:rFonts w:ascii="Times New Roman" w:eastAsia="Times New Roman" w:hAnsi="Times New Roman" w:cs="Times New Roman"/>
                <w:sz w:val="1"/>
                <w:szCs w:val="24"/>
                <w:lang w:eastAsia="ru-RU"/>
              </w:rPr>
            </w:pPr>
          </w:p>
        </w:tc>
        <w:tc>
          <w:tcPr>
            <w:tcW w:w="465" w:type="dxa"/>
            <w:gridSpan w:val="2"/>
            <w:tcBorders>
              <w:top w:val="nil"/>
              <w:left w:val="nil"/>
              <w:bottom w:val="nil"/>
              <w:right w:val="nil"/>
            </w:tcBorders>
            <w:vAlign w:val="center"/>
            <w:hideMark/>
          </w:tcPr>
          <w:p w:rsidR="00DA2E7B" w:rsidRPr="00DA2E7B" w:rsidRDefault="00DA2E7B" w:rsidP="00DA2E7B">
            <w:pPr>
              <w:spacing w:line="240" w:lineRule="auto"/>
              <w:rPr>
                <w:rFonts w:ascii="Times New Roman" w:eastAsia="Times New Roman" w:hAnsi="Times New Roman" w:cs="Times New Roman"/>
                <w:sz w:val="1"/>
                <w:szCs w:val="24"/>
                <w:lang w:eastAsia="ru-RU"/>
              </w:rPr>
            </w:pPr>
          </w:p>
        </w:tc>
        <w:tc>
          <w:tcPr>
            <w:tcW w:w="236" w:type="dxa"/>
            <w:tcBorders>
              <w:top w:val="nil"/>
              <w:left w:val="nil"/>
              <w:bottom w:val="nil"/>
              <w:right w:val="nil"/>
            </w:tcBorders>
            <w:vAlign w:val="center"/>
            <w:hideMark/>
          </w:tcPr>
          <w:p w:rsidR="00DA2E7B" w:rsidRPr="00DA2E7B" w:rsidRDefault="00DA2E7B" w:rsidP="00DA2E7B">
            <w:pPr>
              <w:spacing w:line="240" w:lineRule="auto"/>
              <w:rPr>
                <w:rFonts w:ascii="Times New Roman" w:eastAsia="Times New Roman" w:hAnsi="Times New Roman" w:cs="Times New Roman"/>
                <w:sz w:val="1"/>
                <w:szCs w:val="24"/>
                <w:lang w:eastAsia="ru-RU"/>
              </w:rPr>
            </w:pPr>
          </w:p>
        </w:tc>
        <w:tc>
          <w:tcPr>
            <w:tcW w:w="1207" w:type="dxa"/>
            <w:gridSpan w:val="2"/>
            <w:tcBorders>
              <w:top w:val="nil"/>
              <w:left w:val="nil"/>
              <w:bottom w:val="nil"/>
              <w:right w:val="nil"/>
            </w:tcBorders>
            <w:vAlign w:val="center"/>
            <w:hideMark/>
          </w:tcPr>
          <w:p w:rsidR="00DA2E7B" w:rsidRPr="00DA2E7B" w:rsidRDefault="00DA2E7B" w:rsidP="00DA2E7B">
            <w:pPr>
              <w:spacing w:line="240" w:lineRule="auto"/>
              <w:rPr>
                <w:rFonts w:ascii="Times New Roman" w:eastAsia="Times New Roman" w:hAnsi="Times New Roman" w:cs="Times New Roman"/>
                <w:sz w:val="1"/>
                <w:szCs w:val="24"/>
                <w:lang w:eastAsia="ru-RU"/>
              </w:rPr>
            </w:pPr>
          </w:p>
        </w:tc>
        <w:tc>
          <w:tcPr>
            <w:tcW w:w="236" w:type="dxa"/>
            <w:tcBorders>
              <w:top w:val="nil"/>
              <w:left w:val="nil"/>
              <w:bottom w:val="nil"/>
              <w:right w:val="nil"/>
            </w:tcBorders>
            <w:vAlign w:val="center"/>
            <w:hideMark/>
          </w:tcPr>
          <w:p w:rsidR="00DA2E7B" w:rsidRPr="00DA2E7B" w:rsidRDefault="00DA2E7B" w:rsidP="00DA2E7B">
            <w:pPr>
              <w:spacing w:line="240" w:lineRule="auto"/>
              <w:rPr>
                <w:rFonts w:ascii="Times New Roman" w:eastAsia="Times New Roman" w:hAnsi="Times New Roman" w:cs="Times New Roman"/>
                <w:sz w:val="1"/>
                <w:szCs w:val="24"/>
                <w:lang w:eastAsia="ru-RU"/>
              </w:rPr>
            </w:pPr>
          </w:p>
        </w:tc>
        <w:tc>
          <w:tcPr>
            <w:tcW w:w="1658" w:type="dxa"/>
            <w:gridSpan w:val="2"/>
            <w:tcBorders>
              <w:top w:val="nil"/>
              <w:left w:val="nil"/>
              <w:bottom w:val="nil"/>
              <w:right w:val="nil"/>
            </w:tcBorders>
            <w:vAlign w:val="center"/>
            <w:hideMark/>
          </w:tcPr>
          <w:p w:rsidR="00DA2E7B" w:rsidRPr="00DA2E7B" w:rsidRDefault="00DA2E7B" w:rsidP="00DA2E7B">
            <w:pPr>
              <w:spacing w:line="240" w:lineRule="auto"/>
              <w:rPr>
                <w:rFonts w:ascii="Times New Roman" w:eastAsia="Times New Roman" w:hAnsi="Times New Roman" w:cs="Times New Roman"/>
                <w:sz w:val="1"/>
                <w:szCs w:val="24"/>
                <w:lang w:eastAsia="ru-RU"/>
              </w:rPr>
            </w:pPr>
          </w:p>
        </w:tc>
        <w:tc>
          <w:tcPr>
            <w:tcW w:w="236" w:type="dxa"/>
            <w:tcBorders>
              <w:top w:val="nil"/>
              <w:left w:val="nil"/>
              <w:bottom w:val="nil"/>
              <w:right w:val="nil"/>
            </w:tcBorders>
            <w:vAlign w:val="center"/>
            <w:hideMark/>
          </w:tcPr>
          <w:p w:rsidR="00DA2E7B" w:rsidRPr="00DA2E7B" w:rsidRDefault="00DA2E7B" w:rsidP="00DA2E7B">
            <w:pPr>
              <w:spacing w:line="240" w:lineRule="auto"/>
              <w:rPr>
                <w:rFonts w:ascii="Times New Roman" w:eastAsia="Times New Roman" w:hAnsi="Times New Roman" w:cs="Times New Roman"/>
                <w:sz w:val="1"/>
                <w:szCs w:val="24"/>
                <w:lang w:eastAsia="ru-RU"/>
              </w:rPr>
            </w:pPr>
          </w:p>
        </w:tc>
        <w:tc>
          <w:tcPr>
            <w:tcW w:w="1117" w:type="dxa"/>
            <w:gridSpan w:val="2"/>
            <w:tcBorders>
              <w:top w:val="nil"/>
              <w:left w:val="nil"/>
              <w:bottom w:val="nil"/>
              <w:right w:val="nil"/>
            </w:tcBorders>
            <w:vAlign w:val="center"/>
            <w:hideMark/>
          </w:tcPr>
          <w:p w:rsidR="00DA2E7B" w:rsidRPr="00DA2E7B" w:rsidRDefault="00DA2E7B" w:rsidP="00DA2E7B">
            <w:pPr>
              <w:spacing w:line="240" w:lineRule="auto"/>
              <w:rPr>
                <w:rFonts w:ascii="Times New Roman" w:eastAsia="Times New Roman" w:hAnsi="Times New Roman" w:cs="Times New Roman"/>
                <w:sz w:val="1"/>
                <w:szCs w:val="24"/>
                <w:lang w:eastAsia="ru-RU"/>
              </w:rPr>
            </w:pPr>
          </w:p>
        </w:tc>
        <w:tc>
          <w:tcPr>
            <w:tcW w:w="1406" w:type="dxa"/>
            <w:gridSpan w:val="2"/>
            <w:tcBorders>
              <w:top w:val="nil"/>
              <w:left w:val="nil"/>
              <w:bottom w:val="nil"/>
              <w:right w:val="nil"/>
            </w:tcBorders>
            <w:vAlign w:val="center"/>
            <w:hideMark/>
          </w:tcPr>
          <w:p w:rsidR="00DA2E7B" w:rsidRPr="00DA2E7B" w:rsidRDefault="00DA2E7B" w:rsidP="00DA2E7B">
            <w:pPr>
              <w:spacing w:line="240" w:lineRule="auto"/>
              <w:rPr>
                <w:rFonts w:ascii="Times New Roman" w:eastAsia="Times New Roman" w:hAnsi="Times New Roman" w:cs="Times New Roman"/>
                <w:sz w:val="1"/>
                <w:szCs w:val="24"/>
                <w:lang w:eastAsia="ru-RU"/>
              </w:rPr>
            </w:pPr>
          </w:p>
        </w:tc>
        <w:tc>
          <w:tcPr>
            <w:tcW w:w="236" w:type="dxa"/>
            <w:gridSpan w:val="2"/>
            <w:tcBorders>
              <w:top w:val="nil"/>
              <w:left w:val="nil"/>
              <w:bottom w:val="nil"/>
              <w:right w:val="nil"/>
            </w:tcBorders>
            <w:vAlign w:val="center"/>
            <w:hideMark/>
          </w:tcPr>
          <w:p w:rsidR="00DA2E7B" w:rsidRPr="00DA2E7B" w:rsidRDefault="00DA2E7B" w:rsidP="00DA2E7B">
            <w:pPr>
              <w:spacing w:line="240" w:lineRule="auto"/>
              <w:rPr>
                <w:rFonts w:ascii="Times New Roman" w:eastAsia="Times New Roman" w:hAnsi="Times New Roman" w:cs="Times New Roman"/>
                <w:sz w:val="1"/>
                <w:szCs w:val="24"/>
                <w:lang w:eastAsia="ru-RU"/>
              </w:rPr>
            </w:pPr>
          </w:p>
        </w:tc>
        <w:tc>
          <w:tcPr>
            <w:tcW w:w="1621" w:type="dxa"/>
            <w:gridSpan w:val="4"/>
            <w:tcBorders>
              <w:top w:val="nil"/>
              <w:left w:val="nil"/>
              <w:bottom w:val="nil"/>
              <w:right w:val="nil"/>
            </w:tcBorders>
            <w:vAlign w:val="center"/>
            <w:hideMark/>
          </w:tcPr>
          <w:p w:rsidR="00DA2E7B" w:rsidRPr="00DA2E7B" w:rsidRDefault="00DA2E7B" w:rsidP="00DA2E7B">
            <w:pPr>
              <w:spacing w:line="240" w:lineRule="auto"/>
              <w:rPr>
                <w:rFonts w:ascii="Times New Roman" w:eastAsia="Times New Roman" w:hAnsi="Times New Roman" w:cs="Times New Roman"/>
                <w:sz w:val="1"/>
                <w:szCs w:val="24"/>
                <w:lang w:eastAsia="ru-RU"/>
              </w:rPr>
            </w:pPr>
          </w:p>
        </w:tc>
        <w:tc>
          <w:tcPr>
            <w:tcW w:w="990" w:type="dxa"/>
            <w:tcBorders>
              <w:top w:val="nil"/>
              <w:left w:val="nil"/>
              <w:bottom w:val="nil"/>
              <w:right w:val="nil"/>
            </w:tcBorders>
            <w:vAlign w:val="center"/>
            <w:hideMark/>
          </w:tcPr>
          <w:p w:rsidR="00DA2E7B" w:rsidRPr="00DA2E7B" w:rsidRDefault="00DA2E7B" w:rsidP="00DA2E7B">
            <w:pPr>
              <w:spacing w:line="240" w:lineRule="auto"/>
              <w:rPr>
                <w:rFonts w:ascii="Times New Roman" w:eastAsia="Times New Roman" w:hAnsi="Times New Roman" w:cs="Times New Roman"/>
                <w:sz w:val="1"/>
                <w:szCs w:val="24"/>
                <w:lang w:eastAsia="ru-RU"/>
              </w:rPr>
            </w:pPr>
          </w:p>
        </w:tc>
        <w:tc>
          <w:tcPr>
            <w:tcW w:w="236" w:type="dxa"/>
            <w:tcBorders>
              <w:top w:val="nil"/>
              <w:left w:val="nil"/>
              <w:bottom w:val="nil"/>
              <w:right w:val="nil"/>
            </w:tcBorders>
            <w:vAlign w:val="center"/>
            <w:hideMark/>
          </w:tcPr>
          <w:p w:rsidR="00DA2E7B" w:rsidRPr="00DA2E7B" w:rsidRDefault="00DA2E7B" w:rsidP="00DA2E7B">
            <w:pPr>
              <w:spacing w:line="240" w:lineRule="auto"/>
              <w:rPr>
                <w:rFonts w:ascii="Times New Roman" w:eastAsia="Times New Roman" w:hAnsi="Times New Roman" w:cs="Times New Roman"/>
                <w:sz w:val="1"/>
                <w:szCs w:val="24"/>
                <w:lang w:eastAsia="ru-RU"/>
              </w:rPr>
            </w:pPr>
          </w:p>
        </w:tc>
        <w:tc>
          <w:tcPr>
            <w:tcW w:w="425" w:type="dxa"/>
            <w:tcBorders>
              <w:top w:val="nil"/>
              <w:left w:val="nil"/>
              <w:bottom w:val="nil"/>
              <w:right w:val="nil"/>
            </w:tcBorders>
            <w:vAlign w:val="center"/>
            <w:hideMark/>
          </w:tcPr>
          <w:p w:rsidR="00DA2E7B" w:rsidRPr="00DA2E7B" w:rsidRDefault="00DA2E7B" w:rsidP="00DA2E7B">
            <w:pPr>
              <w:spacing w:line="240" w:lineRule="auto"/>
              <w:rPr>
                <w:rFonts w:ascii="Times New Roman" w:eastAsia="Times New Roman" w:hAnsi="Times New Roman" w:cs="Times New Roman"/>
                <w:sz w:val="1"/>
                <w:szCs w:val="24"/>
                <w:lang w:eastAsia="ru-RU"/>
              </w:rPr>
            </w:pPr>
          </w:p>
        </w:tc>
        <w:tc>
          <w:tcPr>
            <w:tcW w:w="236" w:type="dxa"/>
            <w:tcBorders>
              <w:top w:val="nil"/>
              <w:left w:val="nil"/>
              <w:bottom w:val="nil"/>
              <w:right w:val="nil"/>
            </w:tcBorders>
            <w:vAlign w:val="center"/>
            <w:hideMark/>
          </w:tcPr>
          <w:p w:rsidR="00DA2E7B" w:rsidRPr="00DA2E7B" w:rsidRDefault="00DA2E7B" w:rsidP="00DA2E7B">
            <w:pPr>
              <w:spacing w:line="240" w:lineRule="auto"/>
              <w:rPr>
                <w:rFonts w:ascii="Times New Roman" w:eastAsia="Times New Roman" w:hAnsi="Times New Roman" w:cs="Times New Roman"/>
                <w:sz w:val="1"/>
                <w:szCs w:val="24"/>
                <w:lang w:eastAsia="ru-RU"/>
              </w:rPr>
            </w:pPr>
          </w:p>
        </w:tc>
      </w:tr>
    </w:tbl>
    <w:p w:rsidR="00DA2E7B" w:rsidRPr="00DA2E7B" w:rsidRDefault="00DA2E7B" w:rsidP="00DA2E7B">
      <w:pPr>
        <w:spacing w:line="240" w:lineRule="auto"/>
        <w:rPr>
          <w:rFonts w:ascii="Times New Roman" w:eastAsia="Times New Roman" w:hAnsi="Times New Roman" w:cs="Times New Roman"/>
          <w:vanish/>
          <w:sz w:val="24"/>
          <w:szCs w:val="24"/>
          <w:lang w:eastAsia="ru-RU"/>
        </w:rPr>
      </w:pPr>
    </w:p>
    <w:tbl>
      <w:tblPr>
        <w:tblW w:w="9699" w:type="dxa"/>
        <w:tblLayout w:type="fixed"/>
        <w:tblLook w:val="01E0" w:firstRow="1" w:lastRow="1" w:firstColumn="1" w:lastColumn="1" w:noHBand="0" w:noVBand="0"/>
      </w:tblPr>
      <w:tblGrid>
        <w:gridCol w:w="566"/>
        <w:gridCol w:w="1634"/>
        <w:gridCol w:w="1949"/>
        <w:gridCol w:w="2857"/>
        <w:gridCol w:w="1134"/>
        <w:gridCol w:w="1559"/>
      </w:tblGrid>
      <w:tr w:rsidR="00DA2E7B" w:rsidRPr="00DA2E7B" w:rsidTr="00A23703">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п/п</w:t>
            </w:r>
          </w:p>
        </w:tc>
        <w:tc>
          <w:tcPr>
            <w:tcW w:w="163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в реестре имущества</w:t>
            </w:r>
          </w:p>
        </w:tc>
        <w:tc>
          <w:tcPr>
            <w:tcW w:w="194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Наименование сооружения</w:t>
            </w:r>
          </w:p>
        </w:tc>
        <w:tc>
          <w:tcPr>
            <w:tcW w:w="285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Местонахождение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Кадастровый номер</w:t>
            </w:r>
          </w:p>
        </w:tc>
        <w:tc>
          <w:tcPr>
            <w:tcW w:w="155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Общая площадь объекта, </w:t>
            </w:r>
            <w:proofErr w:type="spellStart"/>
            <w:proofErr w:type="gramStart"/>
            <w:r w:rsidRPr="00DA2E7B">
              <w:rPr>
                <w:rFonts w:ascii="Times New Roman" w:eastAsia="Times New Roman" w:hAnsi="Times New Roman" w:cs="Times New Roman"/>
                <w:sz w:val="24"/>
                <w:szCs w:val="24"/>
                <w:lang w:eastAsia="ru-RU"/>
              </w:rPr>
              <w:t>кв.м</w:t>
            </w:r>
            <w:proofErr w:type="spellEnd"/>
            <w:proofErr w:type="gramEnd"/>
            <w:r w:rsidRPr="00DA2E7B">
              <w:rPr>
                <w:rFonts w:ascii="Times New Roman" w:eastAsia="Times New Roman" w:hAnsi="Times New Roman" w:cs="Times New Roman"/>
                <w:sz w:val="24"/>
                <w:szCs w:val="24"/>
                <w:lang w:eastAsia="ru-RU"/>
              </w:rPr>
              <w:t>/ протяжен-</w:t>
            </w:r>
            <w:proofErr w:type="spellStart"/>
            <w:r w:rsidRPr="00DA2E7B">
              <w:rPr>
                <w:rFonts w:ascii="Times New Roman" w:eastAsia="Times New Roman" w:hAnsi="Times New Roman" w:cs="Times New Roman"/>
                <w:sz w:val="24"/>
                <w:szCs w:val="24"/>
                <w:lang w:eastAsia="ru-RU"/>
              </w:rPr>
              <w:t>ность</w:t>
            </w:r>
            <w:proofErr w:type="spellEnd"/>
            <w:r w:rsidRPr="00DA2E7B">
              <w:rPr>
                <w:rFonts w:ascii="Times New Roman" w:eastAsia="Times New Roman" w:hAnsi="Times New Roman" w:cs="Times New Roman"/>
                <w:sz w:val="24"/>
                <w:szCs w:val="24"/>
                <w:lang w:eastAsia="ru-RU"/>
              </w:rPr>
              <w:t xml:space="preserve">, м/ емкость, куб. м </w:t>
            </w:r>
          </w:p>
        </w:tc>
      </w:tr>
      <w:tr w:rsidR="00DA2E7B" w:rsidRPr="00DA2E7B" w:rsidTr="00A23703">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A2E7B" w:rsidRPr="00DA2E7B" w:rsidRDefault="00DA2E7B" w:rsidP="00A23703">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Вид права: __________</w:t>
            </w:r>
            <w:r w:rsidRPr="00DA2E7B">
              <w:rPr>
                <w:rFonts w:ascii="Times New Roman" w:eastAsia="Times New Roman" w:hAnsi="Times New Roman" w:cs="Times New Roman"/>
                <w:sz w:val="24"/>
                <w:szCs w:val="24"/>
                <w:lang w:eastAsia="ru-RU"/>
              </w:rPr>
              <w:br/>
              <w:t>Субъект права: __________</w:t>
            </w:r>
            <w:r w:rsidRPr="00DA2E7B">
              <w:rPr>
                <w:rFonts w:ascii="Times New Roman" w:eastAsia="Times New Roman" w:hAnsi="Times New Roman" w:cs="Times New Roman"/>
                <w:sz w:val="24"/>
                <w:szCs w:val="24"/>
                <w:lang w:eastAsia="ru-RU"/>
              </w:rPr>
              <w:br/>
              <w:t>Документ-основание для внесения в реестр имущества: __________________ </w:t>
            </w:r>
          </w:p>
        </w:tc>
      </w:tr>
    </w:tbl>
    <w:p w:rsidR="00DA2E7B" w:rsidRPr="00DA2E7B" w:rsidRDefault="00DA2E7B" w:rsidP="00DA2E7B">
      <w:pPr>
        <w:spacing w:line="240" w:lineRule="auto"/>
        <w:rPr>
          <w:rFonts w:ascii="Times New Roman" w:eastAsia="Times New Roman" w:hAnsi="Times New Roman" w:cs="Times New Roman"/>
          <w:vanish/>
          <w:sz w:val="24"/>
          <w:szCs w:val="24"/>
          <w:lang w:eastAsia="ru-RU"/>
        </w:rPr>
      </w:pPr>
    </w:p>
    <w:tbl>
      <w:tblPr>
        <w:tblW w:w="9699" w:type="dxa"/>
        <w:tblLayout w:type="fixed"/>
        <w:tblLook w:val="01E0" w:firstRow="1" w:lastRow="1" w:firstColumn="1" w:lastColumn="1" w:noHBand="0" w:noVBand="0"/>
      </w:tblPr>
      <w:tblGrid>
        <w:gridCol w:w="565"/>
        <w:gridCol w:w="1416"/>
        <w:gridCol w:w="1623"/>
        <w:gridCol w:w="1191"/>
        <w:gridCol w:w="1219"/>
        <w:gridCol w:w="992"/>
        <w:gridCol w:w="1418"/>
        <w:gridCol w:w="1275"/>
      </w:tblGrid>
      <w:tr w:rsidR="00DA2E7B" w:rsidRPr="00DA2E7B" w:rsidTr="00747D62">
        <w:tc>
          <w:tcPr>
            <w:tcW w:w="56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hideMark/>
          </w:tcPr>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п/п</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в реестре имущества</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Наименование земельного участка</w:t>
            </w:r>
          </w:p>
        </w:tc>
        <w:tc>
          <w:tcPr>
            <w:tcW w:w="1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proofErr w:type="gramStart"/>
            <w:r w:rsidRPr="00DA2E7B">
              <w:rPr>
                <w:rFonts w:ascii="Times New Roman" w:eastAsia="Times New Roman" w:hAnsi="Times New Roman" w:cs="Times New Roman"/>
                <w:sz w:val="24"/>
                <w:szCs w:val="24"/>
                <w:lang w:eastAsia="ru-RU"/>
              </w:rPr>
              <w:t>Место-нахождение</w:t>
            </w:r>
            <w:proofErr w:type="gramEnd"/>
          </w:p>
        </w:tc>
        <w:tc>
          <w:tcPr>
            <w:tcW w:w="12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proofErr w:type="spellStart"/>
            <w:proofErr w:type="gramStart"/>
            <w:r w:rsidRPr="00DA2E7B">
              <w:rPr>
                <w:rFonts w:ascii="Times New Roman" w:eastAsia="Times New Roman" w:hAnsi="Times New Roman" w:cs="Times New Roman"/>
                <w:sz w:val="24"/>
                <w:szCs w:val="24"/>
                <w:lang w:eastAsia="ru-RU"/>
              </w:rPr>
              <w:t>Кадастро</w:t>
            </w:r>
            <w:proofErr w:type="spellEnd"/>
            <w:r w:rsidRPr="00DA2E7B">
              <w:rPr>
                <w:rFonts w:ascii="Times New Roman" w:eastAsia="Times New Roman" w:hAnsi="Times New Roman" w:cs="Times New Roman"/>
                <w:sz w:val="24"/>
                <w:szCs w:val="24"/>
                <w:lang w:eastAsia="ru-RU"/>
              </w:rPr>
              <w:t>-вый</w:t>
            </w:r>
            <w:proofErr w:type="gramEnd"/>
            <w:r w:rsidRPr="00DA2E7B">
              <w:rPr>
                <w:rFonts w:ascii="Times New Roman" w:eastAsia="Times New Roman" w:hAnsi="Times New Roman" w:cs="Times New Roman"/>
                <w:sz w:val="24"/>
                <w:szCs w:val="24"/>
                <w:lang w:eastAsia="ru-RU"/>
              </w:rPr>
              <w:t xml:space="preserve"> номер</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Общая площадь объекта, </w:t>
            </w:r>
            <w:proofErr w:type="spellStart"/>
            <w:proofErr w:type="gramStart"/>
            <w:r w:rsidRPr="00DA2E7B">
              <w:rPr>
                <w:rFonts w:ascii="Times New Roman" w:eastAsia="Times New Roman" w:hAnsi="Times New Roman" w:cs="Times New Roman"/>
                <w:sz w:val="24"/>
                <w:szCs w:val="24"/>
                <w:lang w:eastAsia="ru-RU"/>
              </w:rPr>
              <w:t>кв.м</w:t>
            </w:r>
            <w:proofErr w:type="spellEnd"/>
            <w:proofErr w:type="gramEnd"/>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Категория</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hideMark/>
          </w:tcPr>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Разрешенное </w:t>
            </w:r>
            <w:proofErr w:type="spellStart"/>
            <w:proofErr w:type="gramStart"/>
            <w:r w:rsidRPr="00DA2E7B">
              <w:rPr>
                <w:rFonts w:ascii="Times New Roman" w:eastAsia="Times New Roman" w:hAnsi="Times New Roman" w:cs="Times New Roman"/>
                <w:sz w:val="24"/>
                <w:szCs w:val="24"/>
                <w:lang w:eastAsia="ru-RU"/>
              </w:rPr>
              <w:t>использова-ние</w:t>
            </w:r>
            <w:proofErr w:type="spellEnd"/>
            <w:proofErr w:type="gramEnd"/>
          </w:p>
        </w:tc>
      </w:tr>
      <w:tr w:rsidR="00DA2E7B" w:rsidRPr="00DA2E7B" w:rsidTr="00747D62">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A2E7B" w:rsidRPr="00DA2E7B" w:rsidRDefault="00DA2E7B" w:rsidP="00DA2E7B">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Вид права: __________</w:t>
            </w:r>
            <w:r w:rsidRPr="00DA2E7B">
              <w:rPr>
                <w:rFonts w:ascii="Times New Roman" w:eastAsia="Times New Roman" w:hAnsi="Times New Roman" w:cs="Times New Roman"/>
                <w:sz w:val="24"/>
                <w:szCs w:val="24"/>
                <w:lang w:eastAsia="ru-RU"/>
              </w:rPr>
              <w:br/>
              <w:t>Субъект права: ___________</w:t>
            </w:r>
          </w:p>
          <w:p w:rsidR="00DA2E7B" w:rsidRPr="00DA2E7B" w:rsidRDefault="00DA2E7B" w:rsidP="00A23703">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Документ-основание для внесения в реестр имущества: __________________ </w:t>
            </w:r>
          </w:p>
        </w:tc>
      </w:tr>
      <w:tr w:rsidR="00DA2E7B" w:rsidRPr="00DA2E7B" w:rsidTr="00747D62">
        <w:tc>
          <w:tcPr>
            <w:tcW w:w="56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hideMark/>
          </w:tcPr>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п/п</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в реестре имущества</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Наименование объекта движимого имущества/</w:t>
            </w:r>
          </w:p>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транспортного средства</w:t>
            </w:r>
          </w:p>
        </w:tc>
        <w:tc>
          <w:tcPr>
            <w:tcW w:w="1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proofErr w:type="gramStart"/>
            <w:r w:rsidRPr="00DA2E7B">
              <w:rPr>
                <w:rFonts w:ascii="Times New Roman" w:eastAsia="Times New Roman" w:hAnsi="Times New Roman" w:cs="Times New Roman"/>
                <w:sz w:val="24"/>
                <w:szCs w:val="24"/>
                <w:lang w:eastAsia="ru-RU"/>
              </w:rPr>
              <w:t>Место-нахождение</w:t>
            </w:r>
            <w:proofErr w:type="gramEnd"/>
          </w:p>
        </w:tc>
        <w:tc>
          <w:tcPr>
            <w:tcW w:w="22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Инвентарный номер/</w:t>
            </w:r>
          </w:p>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Идентификационный номер (VIN)</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Балансовая стоимость, тыс. руб.</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hideMark/>
          </w:tcPr>
          <w:p w:rsidR="00DA2E7B" w:rsidRPr="00DA2E7B" w:rsidRDefault="00DA2E7B" w:rsidP="00DA2E7B">
            <w:pPr>
              <w:spacing w:before="100" w:before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Остаточная стоимость, тыс. руб.</w:t>
            </w:r>
          </w:p>
        </w:tc>
      </w:tr>
      <w:tr w:rsidR="00DA2E7B" w:rsidRPr="00DA2E7B" w:rsidTr="00747D62">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A2E7B" w:rsidRPr="00DA2E7B" w:rsidRDefault="00DA2E7B" w:rsidP="00DA2E7B">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Вид права: __________</w:t>
            </w:r>
            <w:r w:rsidRPr="00DA2E7B">
              <w:rPr>
                <w:rFonts w:ascii="Times New Roman" w:eastAsia="Times New Roman" w:hAnsi="Times New Roman" w:cs="Times New Roman"/>
                <w:sz w:val="24"/>
                <w:szCs w:val="24"/>
                <w:lang w:eastAsia="ru-RU"/>
              </w:rPr>
              <w:br/>
              <w:t>Субъект права: ___________</w:t>
            </w:r>
          </w:p>
          <w:p w:rsidR="00DA2E7B" w:rsidRPr="00DA2E7B" w:rsidRDefault="00DA2E7B" w:rsidP="00A23703">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Документ-основание для внесения в реестр имущества: __________________ </w:t>
            </w:r>
          </w:p>
        </w:tc>
      </w:tr>
    </w:tbl>
    <w:p w:rsidR="00DA2E7B" w:rsidRPr="00DA2E7B" w:rsidRDefault="00DA2E7B" w:rsidP="00DA2E7B">
      <w:pPr>
        <w:spacing w:line="240" w:lineRule="auto"/>
        <w:rPr>
          <w:rFonts w:ascii="Times New Roman" w:eastAsia="Times New Roman" w:hAnsi="Times New Roman" w:cs="Times New Roman"/>
          <w:vanish/>
          <w:sz w:val="24"/>
          <w:szCs w:val="24"/>
          <w:lang w:eastAsia="ru-RU"/>
        </w:rPr>
      </w:pPr>
    </w:p>
    <w:tbl>
      <w:tblPr>
        <w:tblW w:w="8421" w:type="dxa"/>
        <w:tblLayout w:type="fixed"/>
        <w:tblLook w:val="01E0" w:firstRow="1" w:lastRow="1" w:firstColumn="1" w:lastColumn="1" w:noHBand="0" w:noVBand="0"/>
      </w:tblPr>
      <w:tblGrid>
        <w:gridCol w:w="4260"/>
        <w:gridCol w:w="4161"/>
      </w:tblGrid>
      <w:tr w:rsidR="00DA2E7B" w:rsidRPr="00DA2E7B" w:rsidTr="00A23703">
        <w:trPr>
          <w:trHeight w:val="329"/>
        </w:trPr>
        <w:tc>
          <w:tcPr>
            <w:tcW w:w="8421" w:type="dxa"/>
            <w:gridSpan w:val="2"/>
            <w:tcMar>
              <w:top w:w="0" w:type="dxa"/>
              <w:left w:w="0" w:type="dxa"/>
              <w:bottom w:w="0" w:type="dxa"/>
              <w:right w:w="0" w:type="dxa"/>
            </w:tcMar>
            <w:hideMark/>
          </w:tcPr>
          <w:p w:rsidR="00DA2E7B" w:rsidRPr="00DA2E7B" w:rsidRDefault="00DA2E7B" w:rsidP="00DA2E7B">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r>
      <w:tr w:rsidR="00DA2E7B" w:rsidRPr="00DA2E7B" w:rsidTr="00A23703">
        <w:trPr>
          <w:trHeight w:val="329"/>
        </w:trPr>
        <w:tc>
          <w:tcPr>
            <w:tcW w:w="4260" w:type="dxa"/>
            <w:tcMar>
              <w:top w:w="0" w:type="dxa"/>
              <w:left w:w="0" w:type="dxa"/>
              <w:bottom w:w="0" w:type="dxa"/>
              <w:right w:w="0" w:type="dxa"/>
            </w:tcMar>
            <w:vAlign w:val="bottom"/>
            <w:hideMark/>
          </w:tcPr>
          <w:p w:rsidR="00DA2E7B" w:rsidRPr="00DA2E7B" w:rsidRDefault="00DA2E7B" w:rsidP="00DA2E7B">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Подпись уполномоченного лица </w:t>
            </w:r>
          </w:p>
          <w:p w:rsidR="00DA2E7B" w:rsidRPr="00DA2E7B" w:rsidRDefault="00DA2E7B" w:rsidP="00A23703">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М.П.   </w:t>
            </w:r>
          </w:p>
        </w:tc>
        <w:tc>
          <w:tcPr>
            <w:tcW w:w="4161" w:type="dxa"/>
            <w:tcMar>
              <w:top w:w="0" w:type="dxa"/>
              <w:left w:w="0" w:type="dxa"/>
              <w:bottom w:w="0" w:type="dxa"/>
              <w:right w:w="0" w:type="dxa"/>
            </w:tcMar>
            <w:vAlign w:val="bottom"/>
            <w:hideMark/>
          </w:tcPr>
          <w:p w:rsidR="00DA2E7B" w:rsidRPr="00DA2E7B" w:rsidRDefault="00DA2E7B" w:rsidP="00DA2E7B">
            <w:pPr>
              <w:spacing w:before="100" w:beforeAutospacing="1" w:line="240" w:lineRule="auto"/>
              <w:jc w:val="right"/>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_______________</w:t>
            </w:r>
          </w:p>
        </w:tc>
      </w:tr>
      <w:tr w:rsidR="00DA2E7B" w:rsidRPr="00DA2E7B" w:rsidTr="00A23703">
        <w:trPr>
          <w:trHeight w:val="169"/>
        </w:trPr>
        <w:tc>
          <w:tcPr>
            <w:tcW w:w="4260" w:type="dxa"/>
            <w:tcMar>
              <w:top w:w="0" w:type="dxa"/>
              <w:left w:w="0" w:type="dxa"/>
              <w:bottom w:w="0" w:type="dxa"/>
              <w:right w:w="0" w:type="dxa"/>
            </w:tcMar>
            <w:vAlign w:val="bottom"/>
            <w:hideMark/>
          </w:tcPr>
          <w:p w:rsidR="00DA2E7B" w:rsidRPr="00DA2E7B" w:rsidRDefault="00DA2E7B" w:rsidP="00DA2E7B">
            <w:pPr>
              <w:spacing w:before="100" w:before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c>
          <w:tcPr>
            <w:tcW w:w="4161" w:type="dxa"/>
            <w:tcMar>
              <w:top w:w="0" w:type="dxa"/>
              <w:left w:w="0" w:type="dxa"/>
              <w:bottom w:w="0" w:type="dxa"/>
              <w:right w:w="0" w:type="dxa"/>
            </w:tcMar>
            <w:vAlign w:val="bottom"/>
            <w:hideMark/>
          </w:tcPr>
          <w:p w:rsidR="00DA2E7B" w:rsidRPr="00DA2E7B" w:rsidRDefault="00DA2E7B" w:rsidP="00DA2E7B">
            <w:pPr>
              <w:spacing w:before="100" w:beforeAutospacing="1" w:line="240" w:lineRule="auto"/>
              <w:jc w:val="right"/>
              <w:rPr>
                <w:rFonts w:ascii="Times New Roman" w:eastAsia="Times New Roman" w:hAnsi="Times New Roman" w:cs="Times New Roman"/>
                <w:sz w:val="24"/>
                <w:szCs w:val="24"/>
                <w:lang w:eastAsia="ru-RU"/>
              </w:rPr>
            </w:pPr>
          </w:p>
        </w:tc>
      </w:tr>
    </w:tbl>
    <w:p w:rsidR="00DA2E7B" w:rsidRPr="00A23703" w:rsidRDefault="00DA2E7B" w:rsidP="007C0742">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23703">
        <w:rPr>
          <w:rFonts w:ascii="Times New Roman" w:eastAsia="Times New Roman" w:hAnsi="Times New Roman" w:cs="Times New Roman"/>
          <w:b/>
          <w:sz w:val="24"/>
          <w:szCs w:val="24"/>
          <w:lang w:eastAsia="ru-RU"/>
        </w:rPr>
        <w:lastRenderedPageBreak/>
        <w:t xml:space="preserve">Приложение 14. Форма решения об отказе в приеме документов, </w:t>
      </w:r>
      <w:r w:rsidRPr="00A23703">
        <w:rPr>
          <w:rFonts w:ascii="Times New Roman" w:eastAsia="Times New Roman" w:hAnsi="Times New Roman" w:cs="Times New Roman"/>
          <w:b/>
          <w:sz w:val="24"/>
          <w:szCs w:val="24"/>
          <w:lang w:eastAsia="ru-RU"/>
        </w:rPr>
        <w:br/>
        <w:t>необходимых для предоставления Муниципальной услуги</w:t>
      </w:r>
    </w:p>
    <w:p w:rsidR="00A23703" w:rsidRDefault="00DA2E7B" w:rsidP="00A23703">
      <w:pPr>
        <w:spacing w:before="100" w:beforeAutospacing="1" w:after="100" w:afterAutospacing="1" w:line="16" w:lineRule="atLeast"/>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r w:rsidR="00A23703">
        <w:rPr>
          <w:rFonts w:ascii="Times New Roman" w:eastAsia="Times New Roman" w:hAnsi="Times New Roman" w:cs="Times New Roman"/>
          <w:sz w:val="24"/>
          <w:szCs w:val="24"/>
          <w:lang w:eastAsia="ru-RU"/>
        </w:rPr>
        <w:t xml:space="preserve">                   </w:t>
      </w:r>
      <w:r w:rsidRPr="00DA2E7B">
        <w:rPr>
          <w:rFonts w:ascii="Times New Roman" w:eastAsia="Times New Roman" w:hAnsi="Times New Roman" w:cs="Times New Roman"/>
          <w:sz w:val="24"/>
          <w:szCs w:val="24"/>
          <w:lang w:eastAsia="ru-RU"/>
        </w:rPr>
        <w:t xml:space="preserve"> Кому __________________________________</w:t>
      </w:r>
    </w:p>
    <w:p w:rsidR="00DA2E7B" w:rsidRPr="00A23703" w:rsidRDefault="00A23703" w:rsidP="00A23703">
      <w:pPr>
        <w:spacing w:before="100" w:beforeAutospacing="1" w:after="100" w:afterAutospacing="1" w:line="16" w:lineRule="atLeast"/>
        <w:jc w:val="center"/>
        <w:rPr>
          <w:rFonts w:ascii="Times New Roman" w:eastAsia="Times New Roman" w:hAnsi="Times New Roman" w:cs="Times New Roman"/>
          <w:sz w:val="24"/>
          <w:szCs w:val="24"/>
          <w:lang w:eastAsia="ru-RU"/>
        </w:rPr>
      </w:pPr>
      <w:r w:rsidRPr="00A23703">
        <w:rPr>
          <w:rFonts w:ascii="Times New Roman" w:eastAsia="Times New Roman" w:hAnsi="Times New Roman" w:cs="Times New Roman"/>
          <w:sz w:val="24"/>
          <w:szCs w:val="24"/>
          <w:lang w:eastAsia="ru-RU"/>
        </w:rPr>
        <w:t xml:space="preserve">                                                          </w:t>
      </w:r>
      <w:r w:rsidR="00DA2E7B" w:rsidRPr="00A23703">
        <w:rPr>
          <w:rFonts w:ascii="Times New Roman" w:eastAsia="Times New Roman" w:hAnsi="Times New Roman" w:cs="Times New Roman"/>
          <w:sz w:val="24"/>
          <w:szCs w:val="24"/>
          <w:lang w:eastAsia="ru-RU"/>
        </w:rPr>
        <w:t>(для граждан: фамилия, имя, отчество,</w:t>
      </w:r>
    </w:p>
    <w:p w:rsidR="00DA2E7B" w:rsidRPr="00DA2E7B" w:rsidRDefault="00DA2E7B" w:rsidP="00A23703">
      <w:pPr>
        <w:spacing w:before="100" w:beforeAutospacing="1" w:after="100" w:afterAutospacing="1" w:line="16" w:lineRule="atLeast"/>
        <w:ind w:left="4248"/>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_______________________________________</w:t>
      </w:r>
    </w:p>
    <w:p w:rsidR="00DA2E7B" w:rsidRPr="00A23703" w:rsidRDefault="00DA2E7B" w:rsidP="00A23703">
      <w:pPr>
        <w:spacing w:before="100" w:beforeAutospacing="1" w:after="100" w:afterAutospacing="1" w:line="16" w:lineRule="atLeast"/>
        <w:ind w:left="4248"/>
        <w:jc w:val="center"/>
        <w:rPr>
          <w:rFonts w:ascii="Times New Roman" w:eastAsia="Times New Roman" w:hAnsi="Times New Roman" w:cs="Times New Roman"/>
          <w:sz w:val="24"/>
          <w:szCs w:val="24"/>
          <w:lang w:eastAsia="ru-RU"/>
        </w:rPr>
      </w:pPr>
      <w:r w:rsidRPr="00A23703">
        <w:rPr>
          <w:rFonts w:ascii="Times New Roman" w:eastAsia="Times New Roman" w:hAnsi="Times New Roman" w:cs="Times New Roman"/>
          <w:sz w:val="24"/>
          <w:szCs w:val="24"/>
          <w:lang w:eastAsia="ru-RU"/>
        </w:rPr>
        <w:t xml:space="preserve">для юридических лиц: полное наименование организации, </w:t>
      </w:r>
    </w:p>
    <w:p w:rsidR="00DA2E7B" w:rsidRPr="00DA2E7B" w:rsidRDefault="00DA2E7B" w:rsidP="00A23703">
      <w:pPr>
        <w:spacing w:before="100" w:beforeAutospacing="1" w:after="100" w:afterAutospacing="1" w:line="16" w:lineRule="atLeast"/>
        <w:ind w:left="4248"/>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_______________________________________</w:t>
      </w:r>
    </w:p>
    <w:p w:rsidR="00DA2E7B" w:rsidRPr="00DA2E7B" w:rsidRDefault="00DA2E7B" w:rsidP="00A23703">
      <w:pPr>
        <w:spacing w:before="100" w:beforeAutospacing="1" w:after="100" w:afterAutospacing="1" w:line="16" w:lineRule="atLeast"/>
        <w:ind w:left="4248"/>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фамилия, имя, отчество руководителя),</w:t>
      </w:r>
    </w:p>
    <w:p w:rsidR="00DA2E7B" w:rsidRPr="00DA2E7B" w:rsidRDefault="00DA2E7B" w:rsidP="00A23703">
      <w:pPr>
        <w:spacing w:before="100" w:beforeAutospacing="1" w:after="100" w:afterAutospacing="1" w:line="16" w:lineRule="atLeast"/>
        <w:ind w:left="4248"/>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_______________________________________</w:t>
      </w:r>
    </w:p>
    <w:p w:rsidR="00DA2E7B" w:rsidRPr="00DA2E7B" w:rsidRDefault="00DA2E7B" w:rsidP="00A23703">
      <w:pPr>
        <w:spacing w:before="100" w:beforeAutospacing="1" w:after="100" w:afterAutospacing="1" w:line="16" w:lineRule="atLeast"/>
        <w:ind w:left="4248"/>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почтовый индекс, адрес)</w:t>
      </w:r>
    </w:p>
    <w:p w:rsidR="00DA2E7B" w:rsidRPr="00DA2E7B" w:rsidRDefault="00EB19F0" w:rsidP="00DA2E7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имущественных и земельных отношений Администрации Городского округа </w:t>
      </w:r>
      <w:proofErr w:type="gramStart"/>
      <w:r>
        <w:rPr>
          <w:rFonts w:ascii="Times New Roman" w:eastAsia="Times New Roman" w:hAnsi="Times New Roman" w:cs="Times New Roman"/>
          <w:sz w:val="24"/>
          <w:szCs w:val="24"/>
          <w:lang w:eastAsia="ru-RU"/>
        </w:rPr>
        <w:t xml:space="preserve">Подольск </w:t>
      </w:r>
      <w:r w:rsidR="00DA2E7B" w:rsidRPr="00DA2E7B">
        <w:rPr>
          <w:rFonts w:ascii="Times New Roman" w:eastAsia="Times New Roman" w:hAnsi="Times New Roman" w:cs="Times New Roman"/>
          <w:sz w:val="24"/>
          <w:szCs w:val="24"/>
          <w:lang w:eastAsia="ru-RU"/>
        </w:rPr>
        <w:t>)</w:t>
      </w:r>
      <w:proofErr w:type="gramEnd"/>
      <w:r w:rsidR="00DA2E7B" w:rsidRPr="00DA2E7B">
        <w:rPr>
          <w:rFonts w:ascii="Times New Roman" w:eastAsia="Times New Roman" w:hAnsi="Times New Roman" w:cs="Times New Roman"/>
          <w:sz w:val="24"/>
          <w:szCs w:val="24"/>
          <w:lang w:eastAsia="ru-RU"/>
        </w:rPr>
        <w:t>, рассмотрев Ваш запрос от ___.___._____ №______, уведомляет Вас об отказе в приеме документов, необходимых для предоставления выписки из реестра муниципального имущества</w:t>
      </w:r>
      <w:r w:rsidR="00A23703">
        <w:rPr>
          <w:rFonts w:ascii="Times New Roman" w:eastAsia="Times New Roman" w:hAnsi="Times New Roman" w:cs="Times New Roman"/>
          <w:sz w:val="24"/>
          <w:szCs w:val="24"/>
          <w:lang w:eastAsia="ru-RU"/>
        </w:rPr>
        <w:t xml:space="preserve"> </w:t>
      </w:r>
      <w:r w:rsidR="00A23703">
        <w:rPr>
          <w:rFonts w:ascii="Times New Roman" w:hAnsi="Times New Roman" w:cs="Times New Roman"/>
          <w:sz w:val="24"/>
          <w:szCs w:val="24"/>
          <w:shd w:val="clear" w:color="auto" w:fill="FFFFFF"/>
        </w:rPr>
        <w:t>муниципального образования «Городской округ Подольск Московской области</w:t>
      </w:r>
      <w:r w:rsidR="00DA2E7B" w:rsidRPr="00DA2E7B">
        <w:rPr>
          <w:rFonts w:ascii="Times New Roman" w:eastAsia="Times New Roman" w:hAnsi="Times New Roman" w:cs="Times New Roman"/>
          <w:sz w:val="24"/>
          <w:szCs w:val="24"/>
          <w:lang w:eastAsia="ru-RU"/>
        </w:rPr>
        <w:t>, в отношении объекта:</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5"/>
        <w:gridCol w:w="2101"/>
        <w:gridCol w:w="1479"/>
        <w:gridCol w:w="1566"/>
        <w:gridCol w:w="1264"/>
        <w:gridCol w:w="1163"/>
      </w:tblGrid>
      <w:tr w:rsidR="00DA2E7B" w:rsidRPr="00DA2E7B" w:rsidTr="00A23703">
        <w:tc>
          <w:tcPr>
            <w:tcW w:w="1715"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Наименование </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c>
          <w:tcPr>
            <w:tcW w:w="2101"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Местонахождение </w:t>
            </w:r>
          </w:p>
        </w:tc>
        <w:tc>
          <w:tcPr>
            <w:tcW w:w="147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Реестровый номер</w:t>
            </w:r>
          </w:p>
        </w:tc>
        <w:tc>
          <w:tcPr>
            <w:tcW w:w="1566"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Кадастровый номер</w:t>
            </w:r>
          </w:p>
        </w:tc>
        <w:tc>
          <w:tcPr>
            <w:tcW w:w="1264"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Условный номер</w:t>
            </w:r>
          </w:p>
        </w:tc>
        <w:tc>
          <w:tcPr>
            <w:tcW w:w="1163"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Учетный номер</w:t>
            </w:r>
          </w:p>
        </w:tc>
      </w:tr>
      <w:tr w:rsidR="00DA2E7B" w:rsidRPr="00DA2E7B" w:rsidTr="00A23703">
        <w:tc>
          <w:tcPr>
            <w:tcW w:w="1715"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w:t>
            </w:r>
          </w:p>
        </w:tc>
        <w:tc>
          <w:tcPr>
            <w:tcW w:w="2101"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_______</w:t>
            </w:r>
          </w:p>
        </w:tc>
        <w:tc>
          <w:tcPr>
            <w:tcW w:w="147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w:t>
            </w:r>
          </w:p>
        </w:tc>
        <w:tc>
          <w:tcPr>
            <w:tcW w:w="1566"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w:t>
            </w:r>
          </w:p>
        </w:tc>
        <w:tc>
          <w:tcPr>
            <w:tcW w:w="1264"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w:t>
            </w:r>
          </w:p>
        </w:tc>
        <w:tc>
          <w:tcPr>
            <w:tcW w:w="1163"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w:t>
            </w:r>
          </w:p>
        </w:tc>
      </w:tr>
    </w:tbl>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r w:rsidR="00A23703" w:rsidRPr="00DA2E7B">
        <w:rPr>
          <w:rFonts w:ascii="Times New Roman" w:eastAsia="Times New Roman" w:hAnsi="Times New Roman" w:cs="Times New Roman"/>
          <w:sz w:val="24"/>
          <w:szCs w:val="24"/>
          <w:lang w:eastAsia="ru-RU"/>
        </w:rPr>
        <w:t>П</w:t>
      </w:r>
      <w:r w:rsidRPr="00DA2E7B">
        <w:rPr>
          <w:rFonts w:ascii="Times New Roman" w:eastAsia="Times New Roman" w:hAnsi="Times New Roman" w:cs="Times New Roman"/>
          <w:sz w:val="24"/>
          <w:szCs w:val="24"/>
          <w:lang w:eastAsia="ru-RU"/>
        </w:rPr>
        <w:t>о</w:t>
      </w:r>
      <w:r w:rsidR="00A23703">
        <w:rPr>
          <w:rFonts w:ascii="Times New Roman" w:eastAsia="Times New Roman" w:hAnsi="Times New Roman" w:cs="Times New Roman"/>
          <w:sz w:val="24"/>
          <w:szCs w:val="24"/>
          <w:lang w:eastAsia="ru-RU"/>
        </w:rPr>
        <w:t xml:space="preserve"> </w:t>
      </w:r>
      <w:r w:rsidRPr="00DA2E7B">
        <w:rPr>
          <w:rFonts w:ascii="Times New Roman" w:eastAsia="Times New Roman" w:hAnsi="Times New Roman" w:cs="Times New Roman"/>
          <w:sz w:val="24"/>
          <w:szCs w:val="24"/>
          <w:lang w:eastAsia="ru-RU"/>
        </w:rPr>
        <w:t>следующим основаниям: </w:t>
      </w:r>
    </w:p>
    <w:p w:rsidR="00A23703" w:rsidRDefault="00DA2E7B" w:rsidP="00A23703">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а) обращение за муниципальной услугой, предоставление которой не предусматриваетс</w:t>
      </w:r>
      <w:r w:rsidR="00A23703">
        <w:rPr>
          <w:rFonts w:ascii="Times New Roman" w:eastAsia="Times New Roman" w:hAnsi="Times New Roman" w:cs="Times New Roman"/>
          <w:sz w:val="24"/>
          <w:szCs w:val="24"/>
          <w:lang w:eastAsia="ru-RU"/>
        </w:rPr>
        <w:t>я Административным регламентом;</w:t>
      </w:r>
    </w:p>
    <w:p w:rsidR="00A23703" w:rsidRDefault="00DA2E7B" w:rsidP="00A23703">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б) представление заявления, подпи</w:t>
      </w:r>
      <w:r w:rsidR="00A23703">
        <w:rPr>
          <w:rFonts w:ascii="Times New Roman" w:eastAsia="Times New Roman" w:hAnsi="Times New Roman" w:cs="Times New Roman"/>
          <w:sz w:val="24"/>
          <w:szCs w:val="24"/>
          <w:lang w:eastAsia="ru-RU"/>
        </w:rPr>
        <w:t>санного неуполномоченным лицом;</w:t>
      </w:r>
    </w:p>
    <w:p w:rsidR="00DA2E7B" w:rsidRPr="00DA2E7B" w:rsidRDefault="00DA2E7B" w:rsidP="00A23703">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в) представление заявления, оформленного не в соответствии с </w:t>
      </w:r>
      <w:proofErr w:type="gramStart"/>
      <w:r w:rsidRPr="00DA2E7B">
        <w:rPr>
          <w:rFonts w:ascii="Times New Roman" w:eastAsia="Times New Roman" w:hAnsi="Times New Roman" w:cs="Times New Roman"/>
          <w:sz w:val="24"/>
          <w:szCs w:val="24"/>
          <w:lang w:eastAsia="ru-RU"/>
        </w:rPr>
        <w:t>требованиями  Административного</w:t>
      </w:r>
      <w:proofErr w:type="gramEnd"/>
      <w:r w:rsidRPr="00DA2E7B">
        <w:rPr>
          <w:rFonts w:ascii="Times New Roman" w:eastAsia="Times New Roman" w:hAnsi="Times New Roman" w:cs="Times New Roman"/>
          <w:sz w:val="24"/>
          <w:szCs w:val="24"/>
          <w:lang w:eastAsia="ru-RU"/>
        </w:rPr>
        <w:t xml:space="preserve"> регламента; </w:t>
      </w:r>
    </w:p>
    <w:p w:rsidR="00DA2E7B" w:rsidRPr="00DA2E7B" w:rsidRDefault="00A23703" w:rsidP="00DA2E7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DA2E7B" w:rsidRPr="00DA2E7B">
        <w:rPr>
          <w:rFonts w:ascii="Times New Roman" w:eastAsia="Times New Roman" w:hAnsi="Times New Roman" w:cs="Times New Roman"/>
          <w:sz w:val="24"/>
          <w:szCs w:val="24"/>
          <w:lang w:eastAsia="ru-RU"/>
        </w:rPr>
        <w:t>) представление документов, не соответствующих установленным Административным регламентом требованиям;</w:t>
      </w:r>
    </w:p>
    <w:p w:rsidR="00A23703" w:rsidRDefault="00A23703" w:rsidP="00A2370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DA2E7B" w:rsidRPr="00DA2E7B">
        <w:rPr>
          <w:rFonts w:ascii="Times New Roman" w:eastAsia="Times New Roman" w:hAnsi="Times New Roman" w:cs="Times New Roman"/>
          <w:sz w:val="24"/>
          <w:szCs w:val="24"/>
          <w:lang w:eastAsia="ru-RU"/>
        </w:rPr>
        <w:t>) представление документов, содержащих противоречивые сведения, незаверенные и</w:t>
      </w:r>
      <w:r>
        <w:rPr>
          <w:rFonts w:ascii="Times New Roman" w:eastAsia="Times New Roman" w:hAnsi="Times New Roman" w:cs="Times New Roman"/>
          <w:sz w:val="24"/>
          <w:szCs w:val="24"/>
          <w:lang w:eastAsia="ru-RU"/>
        </w:rPr>
        <w:t>справления, подчистки, помарки;</w:t>
      </w:r>
    </w:p>
    <w:p w:rsidR="00DA2E7B" w:rsidRPr="00DA2E7B" w:rsidRDefault="00DA2E7B" w:rsidP="00A23703">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е) представление документов, не подлежащих прочтению;</w:t>
      </w:r>
    </w:p>
    <w:p w:rsidR="00DA2E7B" w:rsidRPr="00DA2E7B" w:rsidRDefault="00A23703" w:rsidP="00DA2E7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ё</w:t>
      </w:r>
      <w:r w:rsidR="00DA2E7B" w:rsidRPr="00DA2E7B">
        <w:rPr>
          <w:rFonts w:ascii="Times New Roman" w:eastAsia="Times New Roman" w:hAnsi="Times New Roman" w:cs="Times New Roman"/>
          <w:sz w:val="24"/>
          <w:szCs w:val="24"/>
          <w:lang w:eastAsia="ru-RU"/>
        </w:rPr>
        <w:t>) некорректное (неполное либо неправильное) заполнение обязательных полей в форме интерактивного заявления (при подаче заявления в электронном виде через РПГУ).</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________________________________________________         ______________________</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w:t>
      </w:r>
      <w:r w:rsidR="006E64AB">
        <w:rPr>
          <w:rFonts w:ascii="Times New Roman" w:eastAsia="Times New Roman" w:hAnsi="Times New Roman" w:cs="Times New Roman"/>
          <w:sz w:val="24"/>
          <w:szCs w:val="24"/>
          <w:lang w:eastAsia="ru-RU"/>
        </w:rPr>
        <w:t xml:space="preserve">подпись </w:t>
      </w:r>
      <w:r w:rsidRPr="00DA2E7B">
        <w:rPr>
          <w:rFonts w:ascii="Times New Roman" w:eastAsia="Times New Roman" w:hAnsi="Times New Roman" w:cs="Times New Roman"/>
          <w:sz w:val="24"/>
          <w:szCs w:val="24"/>
          <w:lang w:eastAsia="ru-RU"/>
        </w:rPr>
        <w:t>должность уполномоченного                                    </w:t>
      </w:r>
      <w:proofErr w:type="gramStart"/>
      <w:r w:rsidRPr="00DA2E7B">
        <w:rPr>
          <w:rFonts w:ascii="Times New Roman" w:eastAsia="Times New Roman" w:hAnsi="Times New Roman" w:cs="Times New Roman"/>
          <w:sz w:val="24"/>
          <w:szCs w:val="24"/>
          <w:lang w:eastAsia="ru-RU"/>
        </w:rPr>
        <w:t>   (</w:t>
      </w:r>
      <w:proofErr w:type="gramEnd"/>
      <w:r w:rsidRPr="00DA2E7B">
        <w:rPr>
          <w:rFonts w:ascii="Times New Roman" w:eastAsia="Times New Roman" w:hAnsi="Times New Roman" w:cs="Times New Roman"/>
          <w:sz w:val="24"/>
          <w:szCs w:val="24"/>
          <w:lang w:eastAsia="ru-RU"/>
        </w:rPr>
        <w:t>расшифровка подписи)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должностного лица)</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br w:type="page"/>
      </w:r>
    </w:p>
    <w:p w:rsidR="00DA2E7B" w:rsidRPr="006E64AB" w:rsidRDefault="00DA2E7B" w:rsidP="007C0742">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E64AB">
        <w:rPr>
          <w:rFonts w:ascii="Times New Roman" w:eastAsia="Times New Roman" w:hAnsi="Times New Roman" w:cs="Times New Roman"/>
          <w:b/>
          <w:sz w:val="24"/>
          <w:szCs w:val="24"/>
          <w:lang w:eastAsia="ru-RU"/>
        </w:rPr>
        <w:lastRenderedPageBreak/>
        <w:t xml:space="preserve">Приложение </w:t>
      </w:r>
      <w:proofErr w:type="gramStart"/>
      <w:r w:rsidRPr="006E64AB">
        <w:rPr>
          <w:rFonts w:ascii="Times New Roman" w:eastAsia="Times New Roman" w:hAnsi="Times New Roman" w:cs="Times New Roman"/>
          <w:b/>
          <w:sz w:val="24"/>
          <w:szCs w:val="24"/>
          <w:lang w:eastAsia="ru-RU"/>
        </w:rPr>
        <w:t>15.Форма</w:t>
      </w:r>
      <w:proofErr w:type="gramEnd"/>
      <w:r w:rsidRPr="006E64AB">
        <w:rPr>
          <w:rFonts w:ascii="Times New Roman" w:eastAsia="Times New Roman" w:hAnsi="Times New Roman" w:cs="Times New Roman"/>
          <w:b/>
          <w:sz w:val="24"/>
          <w:szCs w:val="24"/>
          <w:lang w:eastAsia="ru-RU"/>
        </w:rPr>
        <w:t xml:space="preserve"> уведомления об отсутствии информации</w:t>
      </w:r>
      <w:r w:rsidRPr="006E64AB">
        <w:rPr>
          <w:rFonts w:ascii="Times New Roman" w:eastAsia="Times New Roman" w:hAnsi="Times New Roman" w:cs="Times New Roman"/>
          <w:b/>
          <w:sz w:val="24"/>
          <w:szCs w:val="24"/>
          <w:lang w:eastAsia="ru-RU"/>
        </w:rPr>
        <w:br/>
        <w:t>в реестре муниципального имущества</w:t>
      </w:r>
      <w:r w:rsidR="006E64AB">
        <w:rPr>
          <w:rFonts w:ascii="Times New Roman" w:eastAsia="Times New Roman" w:hAnsi="Times New Roman" w:cs="Times New Roman"/>
          <w:b/>
          <w:sz w:val="24"/>
          <w:szCs w:val="24"/>
          <w:lang w:eastAsia="ru-RU"/>
        </w:rPr>
        <w:t xml:space="preserve"> </w:t>
      </w:r>
      <w:r w:rsidR="006E64AB" w:rsidRPr="006E64AB">
        <w:rPr>
          <w:rFonts w:ascii="Times New Roman" w:hAnsi="Times New Roman" w:cs="Times New Roman"/>
          <w:b/>
          <w:sz w:val="24"/>
          <w:szCs w:val="24"/>
          <w:shd w:val="clear" w:color="auto" w:fill="FFFFFF"/>
        </w:rPr>
        <w:t>муниципального образования «Городской округ Подольск Московской области»</w:t>
      </w:r>
    </w:p>
    <w:p w:rsidR="00DA2E7B" w:rsidRPr="00DA2E7B" w:rsidRDefault="00DA2E7B" w:rsidP="00DA2E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                                                      </w:t>
      </w:r>
      <w:r w:rsidR="006E64AB">
        <w:rPr>
          <w:rFonts w:ascii="Times New Roman" w:eastAsia="Times New Roman" w:hAnsi="Times New Roman" w:cs="Times New Roman"/>
          <w:sz w:val="24"/>
          <w:szCs w:val="24"/>
          <w:lang w:eastAsia="ru-RU"/>
        </w:rPr>
        <w:t xml:space="preserve">          </w:t>
      </w:r>
      <w:r w:rsidRPr="00DA2E7B">
        <w:rPr>
          <w:rFonts w:ascii="Times New Roman" w:eastAsia="Times New Roman" w:hAnsi="Times New Roman" w:cs="Times New Roman"/>
          <w:sz w:val="24"/>
          <w:szCs w:val="24"/>
          <w:lang w:eastAsia="ru-RU"/>
        </w:rPr>
        <w:t>Кому ____________________________________</w:t>
      </w:r>
    </w:p>
    <w:p w:rsidR="00DA2E7B" w:rsidRPr="00DA2E7B" w:rsidRDefault="00DA2E7B" w:rsidP="00DA2E7B">
      <w:pPr>
        <w:spacing w:before="100" w:beforeAutospacing="1" w:after="100" w:afterAutospacing="1" w:line="240" w:lineRule="auto"/>
        <w:ind w:left="4248"/>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(для граждан: фамилия, имя, отчество,</w:t>
      </w:r>
    </w:p>
    <w:p w:rsidR="00DA2E7B" w:rsidRPr="00DA2E7B" w:rsidRDefault="00DA2E7B" w:rsidP="00DA2E7B">
      <w:pPr>
        <w:spacing w:before="100" w:beforeAutospacing="1" w:after="100" w:afterAutospacing="1" w:line="240" w:lineRule="auto"/>
        <w:ind w:left="4248"/>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_______________________________________</w:t>
      </w:r>
    </w:p>
    <w:p w:rsidR="00DA2E7B" w:rsidRPr="00DA2E7B" w:rsidRDefault="00DA2E7B" w:rsidP="00DA2E7B">
      <w:pPr>
        <w:spacing w:before="100" w:beforeAutospacing="1" w:after="100" w:afterAutospacing="1" w:line="240" w:lineRule="auto"/>
        <w:ind w:left="4248"/>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для юридических лиц: полное наименование организации, </w:t>
      </w:r>
    </w:p>
    <w:p w:rsidR="00DA2E7B" w:rsidRPr="00DA2E7B" w:rsidRDefault="00DA2E7B" w:rsidP="00DA2E7B">
      <w:pPr>
        <w:spacing w:before="100" w:beforeAutospacing="1" w:after="100" w:afterAutospacing="1" w:line="240" w:lineRule="auto"/>
        <w:ind w:left="4248"/>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_______________________________________</w:t>
      </w:r>
    </w:p>
    <w:p w:rsidR="00DA2E7B" w:rsidRPr="00DA2E7B" w:rsidRDefault="00DA2E7B" w:rsidP="00DA2E7B">
      <w:pPr>
        <w:spacing w:before="100" w:beforeAutospacing="1" w:after="100" w:afterAutospacing="1" w:line="240" w:lineRule="auto"/>
        <w:ind w:left="4248"/>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фамилия, имя, отчество руководителя),</w:t>
      </w:r>
    </w:p>
    <w:p w:rsidR="00DA2E7B" w:rsidRPr="00DA2E7B" w:rsidRDefault="00DA2E7B" w:rsidP="00DA2E7B">
      <w:pPr>
        <w:spacing w:before="100" w:beforeAutospacing="1" w:after="100" w:afterAutospacing="1" w:line="240" w:lineRule="auto"/>
        <w:ind w:left="4248"/>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_______________________________________</w:t>
      </w:r>
    </w:p>
    <w:p w:rsidR="00DA2E7B" w:rsidRPr="00DA2E7B" w:rsidRDefault="00DA2E7B" w:rsidP="00DA2E7B">
      <w:pPr>
        <w:spacing w:before="100" w:beforeAutospacing="1" w:after="100" w:afterAutospacing="1" w:line="240" w:lineRule="auto"/>
        <w:ind w:left="4248"/>
        <w:jc w:val="center"/>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почтовый индекс, адрес)</w:t>
      </w:r>
    </w:p>
    <w:p w:rsidR="00DA2E7B" w:rsidRPr="00DA2E7B" w:rsidRDefault="00EB19F0" w:rsidP="00DA2E7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имущественных и земельных отношений Администрации Городского округа </w:t>
      </w:r>
      <w:proofErr w:type="gramStart"/>
      <w:r>
        <w:rPr>
          <w:rFonts w:ascii="Times New Roman" w:eastAsia="Times New Roman" w:hAnsi="Times New Roman" w:cs="Times New Roman"/>
          <w:sz w:val="24"/>
          <w:szCs w:val="24"/>
          <w:lang w:eastAsia="ru-RU"/>
        </w:rPr>
        <w:t xml:space="preserve">Подольск </w:t>
      </w:r>
      <w:r w:rsidR="00DA2E7B" w:rsidRPr="00DA2E7B">
        <w:rPr>
          <w:rFonts w:ascii="Times New Roman" w:eastAsia="Times New Roman" w:hAnsi="Times New Roman" w:cs="Times New Roman"/>
          <w:sz w:val="24"/>
          <w:szCs w:val="24"/>
          <w:lang w:eastAsia="ru-RU"/>
        </w:rPr>
        <w:t>)</w:t>
      </w:r>
      <w:proofErr w:type="gramEnd"/>
      <w:r w:rsidR="00DA2E7B" w:rsidRPr="00DA2E7B">
        <w:rPr>
          <w:rFonts w:ascii="Times New Roman" w:eastAsia="Times New Roman" w:hAnsi="Times New Roman" w:cs="Times New Roman"/>
          <w:sz w:val="24"/>
          <w:szCs w:val="24"/>
          <w:lang w:eastAsia="ru-RU"/>
        </w:rPr>
        <w:t xml:space="preserve">, рассмотрев Ваш запрос от ___.___._____ №______, уведомляет Вас об отсутствии информации в реестре муниципального имущества </w:t>
      </w:r>
      <w:r w:rsidR="006E64AB" w:rsidRPr="00A23703">
        <w:rPr>
          <w:rFonts w:ascii="Times New Roman" w:hAnsi="Times New Roman" w:cs="Times New Roman"/>
          <w:sz w:val="24"/>
          <w:szCs w:val="24"/>
          <w:shd w:val="clear" w:color="auto" w:fill="FFFFFF"/>
        </w:rPr>
        <w:t>муниципального образования «Городской округ Подольск Московской области»</w:t>
      </w:r>
      <w:r w:rsidR="00DA2E7B" w:rsidRPr="00DA2E7B">
        <w:rPr>
          <w:rFonts w:ascii="Times New Roman" w:eastAsia="Times New Roman" w:hAnsi="Times New Roman" w:cs="Times New Roman"/>
          <w:sz w:val="24"/>
          <w:szCs w:val="24"/>
          <w:lang w:eastAsia="ru-RU"/>
        </w:rPr>
        <w:t>, в отношении объекта:</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5"/>
        <w:gridCol w:w="2101"/>
        <w:gridCol w:w="1479"/>
        <w:gridCol w:w="1566"/>
        <w:gridCol w:w="1264"/>
        <w:gridCol w:w="1163"/>
      </w:tblGrid>
      <w:tr w:rsidR="00DA2E7B" w:rsidRPr="00DA2E7B" w:rsidTr="006E64AB">
        <w:tc>
          <w:tcPr>
            <w:tcW w:w="1715"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Наименование </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tc>
        <w:tc>
          <w:tcPr>
            <w:tcW w:w="2101"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xml:space="preserve">Местонахождение </w:t>
            </w:r>
          </w:p>
        </w:tc>
        <w:tc>
          <w:tcPr>
            <w:tcW w:w="147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Реестровый номер</w:t>
            </w:r>
          </w:p>
        </w:tc>
        <w:tc>
          <w:tcPr>
            <w:tcW w:w="1566"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Кадастровый номер</w:t>
            </w:r>
          </w:p>
        </w:tc>
        <w:tc>
          <w:tcPr>
            <w:tcW w:w="1264"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Условный номер</w:t>
            </w:r>
          </w:p>
        </w:tc>
        <w:tc>
          <w:tcPr>
            <w:tcW w:w="1163"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Учетный номер</w:t>
            </w:r>
          </w:p>
        </w:tc>
      </w:tr>
      <w:tr w:rsidR="00DA2E7B" w:rsidRPr="00DA2E7B" w:rsidTr="006E64AB">
        <w:tc>
          <w:tcPr>
            <w:tcW w:w="1715"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w:t>
            </w:r>
          </w:p>
        </w:tc>
        <w:tc>
          <w:tcPr>
            <w:tcW w:w="2101"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_______</w:t>
            </w:r>
          </w:p>
        </w:tc>
        <w:tc>
          <w:tcPr>
            <w:tcW w:w="1479"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w:t>
            </w:r>
          </w:p>
        </w:tc>
        <w:tc>
          <w:tcPr>
            <w:tcW w:w="1566"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w:t>
            </w:r>
          </w:p>
        </w:tc>
        <w:tc>
          <w:tcPr>
            <w:tcW w:w="1264"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w:t>
            </w:r>
          </w:p>
        </w:tc>
        <w:tc>
          <w:tcPr>
            <w:tcW w:w="1163" w:type="dxa"/>
            <w:tcBorders>
              <w:top w:val="single" w:sz="4" w:space="0" w:color="auto"/>
              <w:left w:val="single" w:sz="4" w:space="0" w:color="auto"/>
              <w:bottom w:val="single" w:sz="4" w:space="0" w:color="auto"/>
              <w:right w:val="single" w:sz="4" w:space="0" w:color="auto"/>
            </w:tcBorders>
            <w:hideMark/>
          </w:tcPr>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w:t>
            </w:r>
          </w:p>
        </w:tc>
      </w:tr>
    </w:tbl>
    <w:p w:rsidR="006E64A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___________________________________</w:t>
      </w:r>
      <w:r w:rsidR="006E64AB">
        <w:rPr>
          <w:rFonts w:ascii="Times New Roman" w:eastAsia="Times New Roman" w:hAnsi="Times New Roman" w:cs="Times New Roman"/>
          <w:sz w:val="24"/>
          <w:szCs w:val="24"/>
          <w:lang w:eastAsia="ru-RU"/>
        </w:rPr>
        <w:t>____________________________________</w:t>
      </w:r>
      <w:r w:rsidRPr="00DA2E7B">
        <w:rPr>
          <w:rFonts w:ascii="Times New Roman" w:eastAsia="Times New Roman" w:hAnsi="Times New Roman" w:cs="Times New Roman"/>
          <w:sz w:val="24"/>
          <w:szCs w:val="24"/>
          <w:lang w:eastAsia="ru-RU"/>
        </w:rPr>
        <w:t xml:space="preserve">__ </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(основание невозможности предоставления выписки).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  </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________________________________________________         ______________________</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w:t>
      </w:r>
      <w:r w:rsidR="006E64AB">
        <w:rPr>
          <w:rFonts w:ascii="Times New Roman" w:eastAsia="Times New Roman" w:hAnsi="Times New Roman" w:cs="Times New Roman"/>
          <w:sz w:val="24"/>
          <w:szCs w:val="24"/>
          <w:lang w:eastAsia="ru-RU"/>
        </w:rPr>
        <w:t xml:space="preserve">подпись </w:t>
      </w:r>
      <w:r w:rsidRPr="00DA2E7B">
        <w:rPr>
          <w:rFonts w:ascii="Times New Roman" w:eastAsia="Times New Roman" w:hAnsi="Times New Roman" w:cs="Times New Roman"/>
          <w:sz w:val="24"/>
          <w:szCs w:val="24"/>
          <w:lang w:eastAsia="ru-RU"/>
        </w:rPr>
        <w:t>должность уполномоченного     </w:t>
      </w:r>
      <w:r w:rsidR="006E64AB">
        <w:rPr>
          <w:rFonts w:ascii="Times New Roman" w:eastAsia="Times New Roman" w:hAnsi="Times New Roman" w:cs="Times New Roman"/>
          <w:sz w:val="24"/>
          <w:szCs w:val="24"/>
          <w:lang w:eastAsia="ru-RU"/>
        </w:rPr>
        <w:t xml:space="preserve">                      </w:t>
      </w:r>
      <w:r w:rsidRPr="00DA2E7B">
        <w:rPr>
          <w:rFonts w:ascii="Times New Roman" w:eastAsia="Times New Roman" w:hAnsi="Times New Roman" w:cs="Times New Roman"/>
          <w:sz w:val="24"/>
          <w:szCs w:val="24"/>
          <w:lang w:eastAsia="ru-RU"/>
        </w:rPr>
        <w:t>          </w:t>
      </w:r>
      <w:proofErr w:type="gramStart"/>
      <w:r w:rsidRPr="00DA2E7B">
        <w:rPr>
          <w:rFonts w:ascii="Times New Roman" w:eastAsia="Times New Roman" w:hAnsi="Times New Roman" w:cs="Times New Roman"/>
          <w:sz w:val="24"/>
          <w:szCs w:val="24"/>
          <w:lang w:eastAsia="ru-RU"/>
        </w:rPr>
        <w:t>   (</w:t>
      </w:r>
      <w:proofErr w:type="gramEnd"/>
      <w:r w:rsidRPr="00DA2E7B">
        <w:rPr>
          <w:rFonts w:ascii="Times New Roman" w:eastAsia="Times New Roman" w:hAnsi="Times New Roman" w:cs="Times New Roman"/>
          <w:sz w:val="24"/>
          <w:szCs w:val="24"/>
          <w:lang w:eastAsia="ru-RU"/>
        </w:rPr>
        <w:t>расшифровка подписи)</w:t>
      </w:r>
    </w:p>
    <w:p w:rsidR="00DA2E7B" w:rsidRPr="00DA2E7B" w:rsidRDefault="00DA2E7B" w:rsidP="00DA2E7B">
      <w:pPr>
        <w:spacing w:before="100" w:beforeAutospacing="1" w:after="100" w:afterAutospacing="1" w:line="240" w:lineRule="auto"/>
        <w:rPr>
          <w:rFonts w:ascii="Times New Roman" w:eastAsia="Times New Roman" w:hAnsi="Times New Roman" w:cs="Times New Roman"/>
          <w:sz w:val="24"/>
          <w:szCs w:val="24"/>
          <w:lang w:eastAsia="ru-RU"/>
        </w:rPr>
      </w:pPr>
      <w:r w:rsidRPr="00DA2E7B">
        <w:rPr>
          <w:rFonts w:ascii="Times New Roman" w:eastAsia="Times New Roman" w:hAnsi="Times New Roman" w:cs="Times New Roman"/>
          <w:sz w:val="24"/>
          <w:szCs w:val="24"/>
          <w:lang w:eastAsia="ru-RU"/>
        </w:rPr>
        <w:t>должностного лица</w:t>
      </w:r>
      <w:r w:rsidR="006E64AB">
        <w:rPr>
          <w:rFonts w:ascii="Times New Roman" w:eastAsia="Times New Roman" w:hAnsi="Times New Roman" w:cs="Times New Roman"/>
          <w:sz w:val="24"/>
          <w:szCs w:val="24"/>
          <w:lang w:eastAsia="ru-RU"/>
        </w:rPr>
        <w:t>)</w:t>
      </w:r>
    </w:p>
    <w:p w:rsidR="004C69D4" w:rsidRDefault="004C69D4"/>
    <w:sectPr w:rsidR="004C69D4" w:rsidSect="004B3F11">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DCB" w:rsidRDefault="00185DCB">
      <w:pPr>
        <w:spacing w:line="240" w:lineRule="auto"/>
      </w:pPr>
      <w:r>
        <w:separator/>
      </w:r>
    </w:p>
  </w:endnote>
  <w:endnote w:type="continuationSeparator" w:id="0">
    <w:p w:rsidR="00185DCB" w:rsidRDefault="00185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570221"/>
      <w:docPartObj>
        <w:docPartGallery w:val="Page Numbers (Bottom of Page)"/>
        <w:docPartUnique/>
      </w:docPartObj>
    </w:sdtPr>
    <w:sdtEndPr>
      <w:rPr>
        <w:rFonts w:ascii="Times New Roman" w:hAnsi="Times New Roman" w:cs="Times New Roman"/>
        <w:sz w:val="24"/>
        <w:szCs w:val="24"/>
      </w:rPr>
    </w:sdtEndPr>
    <w:sdtContent>
      <w:p w:rsidR="00185DCB" w:rsidRPr="005F1EAE" w:rsidRDefault="00185DCB" w:rsidP="00185DCB">
        <w:pPr>
          <w:pStyle w:val="ac"/>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C87CF9">
          <w:rPr>
            <w:rFonts w:ascii="Times New Roman" w:hAnsi="Times New Roman" w:cs="Times New Roman"/>
            <w:noProof/>
            <w:sz w:val="24"/>
            <w:szCs w:val="24"/>
          </w:rPr>
          <w:t>1</w:t>
        </w:r>
        <w:r w:rsidRPr="005F1EAE">
          <w:rPr>
            <w:rFonts w:ascii="Times New Roman" w:hAnsi="Times New Roman" w:cs="Times New Roman"/>
            <w:sz w:val="24"/>
            <w:szCs w:val="24"/>
          </w:rPr>
          <w:fldChar w:fldCharType="end"/>
        </w:r>
      </w:p>
    </w:sdtContent>
  </w:sdt>
  <w:p w:rsidR="00185DCB" w:rsidRDefault="00185DC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DCB" w:rsidRDefault="00185DCB">
      <w:pPr>
        <w:spacing w:line="240" w:lineRule="auto"/>
      </w:pPr>
      <w:r>
        <w:separator/>
      </w:r>
    </w:p>
  </w:footnote>
  <w:footnote w:type="continuationSeparator" w:id="0">
    <w:p w:rsidR="00185DCB" w:rsidRDefault="00185D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DCB" w:rsidRPr="004C4FC7" w:rsidRDefault="00185DCB" w:rsidP="00185DC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93F72"/>
    <w:multiLevelType w:val="hybridMultilevel"/>
    <w:tmpl w:val="C3506888"/>
    <w:lvl w:ilvl="0" w:tplc="27B6CA2A">
      <w:start w:val="1"/>
      <w:numFmt w:val="bullet"/>
      <w:lvlText w:val=""/>
      <w:lvlJc w:val="left"/>
      <w:pPr>
        <w:ind w:left="2100" w:hanging="360"/>
      </w:pPr>
      <w:rPr>
        <w:rFonts w:ascii="Symbol" w:hAnsi="Symbol" w:hint="default"/>
      </w:rPr>
    </w:lvl>
    <w:lvl w:ilvl="1" w:tplc="04190003" w:tentative="1">
      <w:start w:val="1"/>
      <w:numFmt w:val="bullet"/>
      <w:lvlText w:val="o"/>
      <w:lvlJc w:val="left"/>
      <w:pPr>
        <w:ind w:left="2820" w:hanging="360"/>
      </w:pPr>
      <w:rPr>
        <w:rFonts w:ascii="Courier New" w:hAnsi="Courier New" w:cs="Courier New" w:hint="default"/>
      </w:rPr>
    </w:lvl>
    <w:lvl w:ilvl="2" w:tplc="04190005" w:tentative="1">
      <w:start w:val="1"/>
      <w:numFmt w:val="bullet"/>
      <w:lvlText w:val=""/>
      <w:lvlJc w:val="left"/>
      <w:pPr>
        <w:ind w:left="3540" w:hanging="360"/>
      </w:pPr>
      <w:rPr>
        <w:rFonts w:ascii="Wingdings" w:hAnsi="Wingdings" w:hint="default"/>
      </w:rPr>
    </w:lvl>
    <w:lvl w:ilvl="3" w:tplc="04190001" w:tentative="1">
      <w:start w:val="1"/>
      <w:numFmt w:val="bullet"/>
      <w:lvlText w:val=""/>
      <w:lvlJc w:val="left"/>
      <w:pPr>
        <w:ind w:left="4260" w:hanging="360"/>
      </w:pPr>
      <w:rPr>
        <w:rFonts w:ascii="Symbol" w:hAnsi="Symbol" w:hint="default"/>
      </w:rPr>
    </w:lvl>
    <w:lvl w:ilvl="4" w:tplc="04190003" w:tentative="1">
      <w:start w:val="1"/>
      <w:numFmt w:val="bullet"/>
      <w:lvlText w:val="o"/>
      <w:lvlJc w:val="left"/>
      <w:pPr>
        <w:ind w:left="4980" w:hanging="360"/>
      </w:pPr>
      <w:rPr>
        <w:rFonts w:ascii="Courier New" w:hAnsi="Courier New" w:cs="Courier New" w:hint="default"/>
      </w:rPr>
    </w:lvl>
    <w:lvl w:ilvl="5" w:tplc="04190005" w:tentative="1">
      <w:start w:val="1"/>
      <w:numFmt w:val="bullet"/>
      <w:lvlText w:val=""/>
      <w:lvlJc w:val="left"/>
      <w:pPr>
        <w:ind w:left="5700" w:hanging="360"/>
      </w:pPr>
      <w:rPr>
        <w:rFonts w:ascii="Wingdings" w:hAnsi="Wingdings" w:hint="default"/>
      </w:rPr>
    </w:lvl>
    <w:lvl w:ilvl="6" w:tplc="04190001" w:tentative="1">
      <w:start w:val="1"/>
      <w:numFmt w:val="bullet"/>
      <w:lvlText w:val=""/>
      <w:lvlJc w:val="left"/>
      <w:pPr>
        <w:ind w:left="6420" w:hanging="360"/>
      </w:pPr>
      <w:rPr>
        <w:rFonts w:ascii="Symbol" w:hAnsi="Symbol" w:hint="default"/>
      </w:rPr>
    </w:lvl>
    <w:lvl w:ilvl="7" w:tplc="04190003" w:tentative="1">
      <w:start w:val="1"/>
      <w:numFmt w:val="bullet"/>
      <w:lvlText w:val="o"/>
      <w:lvlJc w:val="left"/>
      <w:pPr>
        <w:ind w:left="7140" w:hanging="360"/>
      </w:pPr>
      <w:rPr>
        <w:rFonts w:ascii="Courier New" w:hAnsi="Courier New" w:cs="Courier New" w:hint="default"/>
      </w:rPr>
    </w:lvl>
    <w:lvl w:ilvl="8" w:tplc="04190005" w:tentative="1">
      <w:start w:val="1"/>
      <w:numFmt w:val="bullet"/>
      <w:lvlText w:val=""/>
      <w:lvlJc w:val="left"/>
      <w:pPr>
        <w:ind w:left="7860" w:hanging="360"/>
      </w:pPr>
      <w:rPr>
        <w:rFonts w:ascii="Wingdings" w:hAnsi="Wingdings" w:hint="default"/>
      </w:rPr>
    </w:lvl>
  </w:abstractNum>
  <w:abstractNum w:abstractNumId="1" w15:restartNumberingAfterBreak="0">
    <w:nsid w:val="5AA06BD7"/>
    <w:multiLevelType w:val="hybridMultilevel"/>
    <w:tmpl w:val="C6A8BDE0"/>
    <w:lvl w:ilvl="0" w:tplc="27B6CA2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A2E7B"/>
    <w:rsid w:val="0001450B"/>
    <w:rsid w:val="0003748F"/>
    <w:rsid w:val="000430BC"/>
    <w:rsid w:val="00043C65"/>
    <w:rsid w:val="00185DCB"/>
    <w:rsid w:val="001A1A6A"/>
    <w:rsid w:val="00290450"/>
    <w:rsid w:val="002A6839"/>
    <w:rsid w:val="0034648C"/>
    <w:rsid w:val="00365E5F"/>
    <w:rsid w:val="003771DA"/>
    <w:rsid w:val="003E57E1"/>
    <w:rsid w:val="004A521B"/>
    <w:rsid w:val="004B3F11"/>
    <w:rsid w:val="004C69D4"/>
    <w:rsid w:val="004E5A54"/>
    <w:rsid w:val="00542434"/>
    <w:rsid w:val="00554444"/>
    <w:rsid w:val="00681AE3"/>
    <w:rsid w:val="006E64AB"/>
    <w:rsid w:val="00747D62"/>
    <w:rsid w:val="007A725E"/>
    <w:rsid w:val="007C0742"/>
    <w:rsid w:val="007D49A7"/>
    <w:rsid w:val="0082687C"/>
    <w:rsid w:val="00900D8B"/>
    <w:rsid w:val="00911B77"/>
    <w:rsid w:val="009C1515"/>
    <w:rsid w:val="00A23703"/>
    <w:rsid w:val="00A3092B"/>
    <w:rsid w:val="00AC4DED"/>
    <w:rsid w:val="00C250A4"/>
    <w:rsid w:val="00C87CF9"/>
    <w:rsid w:val="00DA2E7B"/>
    <w:rsid w:val="00DA561E"/>
    <w:rsid w:val="00E71753"/>
    <w:rsid w:val="00E802D0"/>
    <w:rsid w:val="00EB19F0"/>
    <w:rsid w:val="00F80AE0"/>
    <w:rsid w:val="00FD4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3C0E16"/>
  <w15:docId w15:val="{857A7056-53FB-49FF-876B-490314FF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69D4"/>
  </w:style>
  <w:style w:type="paragraph" w:styleId="1">
    <w:name w:val="heading 1"/>
    <w:basedOn w:val="a"/>
    <w:link w:val="10"/>
    <w:uiPriority w:val="9"/>
    <w:qFormat/>
    <w:rsid w:val="00DA2E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E7B"/>
    <w:rPr>
      <w:rFonts w:ascii="Times New Roman" w:eastAsia="Times New Roman" w:hAnsi="Times New Roman" w:cs="Times New Roman"/>
      <w:b/>
      <w:bCs/>
      <w:kern w:val="36"/>
      <w:sz w:val="48"/>
      <w:szCs w:val="48"/>
      <w:lang w:eastAsia="ru-RU"/>
    </w:rPr>
  </w:style>
  <w:style w:type="paragraph" w:styleId="a3">
    <w:name w:val="No Spacing"/>
    <w:basedOn w:val="a"/>
    <w:qFormat/>
    <w:rsid w:val="00DA2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autoRedefine/>
    <w:uiPriority w:val="39"/>
    <w:semiHidden/>
    <w:unhideWhenUsed/>
    <w:rsid w:val="00DA2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toc 2"/>
    <w:basedOn w:val="a"/>
    <w:autoRedefine/>
    <w:uiPriority w:val="39"/>
    <w:semiHidden/>
    <w:unhideWhenUsed/>
    <w:rsid w:val="00DA2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2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Абзац списка нумерованный"/>
    <w:basedOn w:val="a"/>
    <w:link w:val="a5"/>
    <w:uiPriority w:val="34"/>
    <w:qFormat/>
    <w:rsid w:val="00DA2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111"/>
    <w:basedOn w:val="a"/>
    <w:rsid w:val="00DA2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4">
    <w:name w:val="114"/>
    <w:basedOn w:val="a"/>
    <w:rsid w:val="00DA2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112"/>
    <w:basedOn w:val="a"/>
    <w:rsid w:val="00DA2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3">
    <w:name w:val="113"/>
    <w:basedOn w:val="a"/>
    <w:rsid w:val="00DA2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DA2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DA2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1f0"/>
    <w:basedOn w:val="a"/>
    <w:rsid w:val="00DA2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aff"/>
    <w:basedOn w:val="a"/>
    <w:rsid w:val="00DA2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1f"/>
    <w:basedOn w:val="a"/>
    <w:rsid w:val="00DA2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aff0"/>
    <w:basedOn w:val="a"/>
    <w:rsid w:val="00DA2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DA2E7B"/>
  </w:style>
  <w:style w:type="paragraph" w:customStyle="1" w:styleId="consplusnonformat">
    <w:name w:val="consplusnonformat"/>
    <w:basedOn w:val="a"/>
    <w:rsid w:val="00DA2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DA2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EB19F0"/>
    <w:pPr>
      <w:autoSpaceDE w:val="0"/>
      <w:autoSpaceDN w:val="0"/>
      <w:adjustRightInd w:val="0"/>
      <w:spacing w:line="240" w:lineRule="auto"/>
    </w:pPr>
    <w:rPr>
      <w:rFonts w:ascii="Arial" w:hAnsi="Arial" w:cs="Arial"/>
      <w:sz w:val="20"/>
      <w:szCs w:val="20"/>
    </w:rPr>
  </w:style>
  <w:style w:type="character" w:customStyle="1" w:styleId="ConsPlusNormal1">
    <w:name w:val="ConsPlusNormal Знак"/>
    <w:link w:val="ConsPlusNormal0"/>
    <w:locked/>
    <w:rsid w:val="00EB19F0"/>
    <w:rPr>
      <w:rFonts w:ascii="Arial" w:hAnsi="Arial" w:cs="Arial"/>
      <w:sz w:val="20"/>
      <w:szCs w:val="20"/>
    </w:rPr>
  </w:style>
  <w:style w:type="table" w:styleId="a7">
    <w:name w:val="Table Grid"/>
    <w:basedOn w:val="a1"/>
    <w:uiPriority w:val="59"/>
    <w:rsid w:val="00542434"/>
    <w:pPr>
      <w:suppressAutoHyphens/>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qFormat/>
    <w:rsid w:val="00542434"/>
    <w:rPr>
      <w:rFonts w:cs="Times New Roman"/>
      <w:i/>
      <w:iCs/>
    </w:rPr>
  </w:style>
  <w:style w:type="paragraph" w:customStyle="1" w:styleId="1-0">
    <w:name w:val="Рег. Заголовок 1-го уровня регламента"/>
    <w:basedOn w:val="1"/>
    <w:qFormat/>
    <w:rsid w:val="00542434"/>
    <w:pPr>
      <w:keepNext/>
      <w:spacing w:before="240" w:beforeAutospacing="0" w:after="240" w:afterAutospacing="0" w:line="276" w:lineRule="auto"/>
      <w:jc w:val="center"/>
    </w:pPr>
    <w:rPr>
      <w:iCs/>
      <w:kern w:val="0"/>
      <w:sz w:val="28"/>
      <w:szCs w:val="28"/>
    </w:rPr>
  </w:style>
  <w:style w:type="paragraph" w:customStyle="1" w:styleId="a9">
    <w:name w:val="Рег. Обычный с отступом"/>
    <w:basedOn w:val="a"/>
    <w:qFormat/>
    <w:rsid w:val="00542434"/>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styleId="aa">
    <w:name w:val="header"/>
    <w:basedOn w:val="a"/>
    <w:link w:val="ab"/>
    <w:unhideWhenUsed/>
    <w:rsid w:val="00DA561E"/>
    <w:pPr>
      <w:tabs>
        <w:tab w:val="center" w:pos="4677"/>
        <w:tab w:val="right" w:pos="9355"/>
      </w:tabs>
      <w:spacing w:line="240" w:lineRule="auto"/>
    </w:pPr>
  </w:style>
  <w:style w:type="character" w:customStyle="1" w:styleId="ab">
    <w:name w:val="Верхний колонтитул Знак"/>
    <w:basedOn w:val="a0"/>
    <w:link w:val="aa"/>
    <w:rsid w:val="00DA561E"/>
  </w:style>
  <w:style w:type="paragraph" w:styleId="ac">
    <w:name w:val="footer"/>
    <w:basedOn w:val="a"/>
    <w:link w:val="ad"/>
    <w:uiPriority w:val="99"/>
    <w:unhideWhenUsed/>
    <w:rsid w:val="00DA561E"/>
    <w:pPr>
      <w:tabs>
        <w:tab w:val="center" w:pos="4677"/>
        <w:tab w:val="right" w:pos="9355"/>
      </w:tabs>
      <w:spacing w:line="240" w:lineRule="auto"/>
    </w:pPr>
  </w:style>
  <w:style w:type="character" w:customStyle="1" w:styleId="ad">
    <w:name w:val="Нижний колонтитул Знак"/>
    <w:basedOn w:val="a0"/>
    <w:link w:val="ac"/>
    <w:uiPriority w:val="99"/>
    <w:rsid w:val="00DA561E"/>
  </w:style>
  <w:style w:type="character" w:customStyle="1" w:styleId="a5">
    <w:name w:val="Абзац списка Знак"/>
    <w:aliases w:val="Абзац списка нумерованный Знак"/>
    <w:link w:val="a4"/>
    <w:uiPriority w:val="34"/>
    <w:locked/>
    <w:rsid w:val="00DA561E"/>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80AE0"/>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80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907686">
      <w:bodyDiv w:val="1"/>
      <w:marLeft w:val="0"/>
      <w:marRight w:val="0"/>
      <w:marTop w:val="0"/>
      <w:marBottom w:val="0"/>
      <w:divBdr>
        <w:top w:val="none" w:sz="0" w:space="0" w:color="auto"/>
        <w:left w:val="none" w:sz="0" w:space="0" w:color="auto"/>
        <w:bottom w:val="none" w:sz="0" w:space="0" w:color="auto"/>
        <w:right w:val="none" w:sz="0" w:space="0" w:color="auto"/>
      </w:divBdr>
      <w:divsChild>
        <w:div w:id="1014840731">
          <w:marLeft w:val="0"/>
          <w:marRight w:val="0"/>
          <w:marTop w:val="0"/>
          <w:marBottom w:val="0"/>
          <w:divBdr>
            <w:top w:val="none" w:sz="0" w:space="0" w:color="auto"/>
            <w:left w:val="none" w:sz="0" w:space="0" w:color="auto"/>
            <w:bottom w:val="none" w:sz="0" w:space="0" w:color="auto"/>
            <w:right w:val="none" w:sz="0" w:space="0" w:color="auto"/>
          </w:divBdr>
        </w:div>
        <w:div w:id="2103259359">
          <w:marLeft w:val="0"/>
          <w:marRight w:val="0"/>
          <w:marTop w:val="0"/>
          <w:marBottom w:val="0"/>
          <w:divBdr>
            <w:top w:val="none" w:sz="0" w:space="0" w:color="auto"/>
            <w:left w:val="none" w:sz="0" w:space="0" w:color="auto"/>
            <w:bottom w:val="none" w:sz="0" w:space="0" w:color="auto"/>
            <w:right w:val="none" w:sz="0" w:space="0" w:color="auto"/>
          </w:divBdr>
        </w:div>
        <w:div w:id="1977877268">
          <w:marLeft w:val="0"/>
          <w:marRight w:val="0"/>
          <w:marTop w:val="0"/>
          <w:marBottom w:val="0"/>
          <w:divBdr>
            <w:top w:val="none" w:sz="0" w:space="0" w:color="auto"/>
            <w:left w:val="none" w:sz="0" w:space="0" w:color="auto"/>
            <w:bottom w:val="none" w:sz="0" w:space="0" w:color="auto"/>
            <w:right w:val="none" w:sz="0" w:space="0" w:color="auto"/>
          </w:divBdr>
        </w:div>
        <w:div w:id="524516263">
          <w:marLeft w:val="0"/>
          <w:marRight w:val="0"/>
          <w:marTop w:val="0"/>
          <w:marBottom w:val="0"/>
          <w:divBdr>
            <w:top w:val="none" w:sz="0" w:space="0" w:color="auto"/>
            <w:left w:val="none" w:sz="0" w:space="0" w:color="auto"/>
            <w:bottom w:val="none" w:sz="0" w:space="0" w:color="auto"/>
            <w:right w:val="none" w:sz="0" w:space="0" w:color="auto"/>
          </w:divBdr>
          <w:divsChild>
            <w:div w:id="10168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zo-podol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57FF6-F12A-4D6C-91D1-2E75BEC1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75</Pages>
  <Words>18303</Words>
  <Characters>104329</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2017-06-01T13:51:00Z</cp:lastPrinted>
  <dcterms:created xsi:type="dcterms:W3CDTF">2017-05-12T09:43:00Z</dcterms:created>
  <dcterms:modified xsi:type="dcterms:W3CDTF">2017-07-13T08:05:00Z</dcterms:modified>
</cp:coreProperties>
</file>